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F6" w:rsidRDefault="000040BC" w:rsidP="00FA0925">
      <w:pPr>
        <w:tabs>
          <w:tab w:val="left" w:pos="1214"/>
          <w:tab w:val="center" w:pos="5102"/>
        </w:tabs>
        <w:rPr>
          <w:rFonts w:cs="B Mitra"/>
          <w:sz w:val="32"/>
          <w:szCs w:val="32"/>
          <w:rtl/>
          <w:lang w:bidi="fa-IR"/>
        </w:rPr>
      </w:pPr>
      <w:bookmarkStart w:id="0" w:name="_GoBack"/>
      <w:bookmarkEnd w:id="0"/>
      <w:r>
        <w:rPr>
          <w:noProof/>
        </w:rPr>
        <w:drawing>
          <wp:inline distT="0" distB="0" distL="0" distR="0">
            <wp:extent cx="62388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9494" t="30516" r="15814" b="43031"/>
                    <a:stretch>
                      <a:fillRect/>
                    </a:stretch>
                  </pic:blipFill>
                  <pic:spPr bwMode="auto">
                    <a:xfrm>
                      <a:off x="0" y="0"/>
                      <a:ext cx="6238875" cy="1381125"/>
                    </a:xfrm>
                    <a:prstGeom prst="rect">
                      <a:avLst/>
                    </a:prstGeom>
                    <a:noFill/>
                    <a:ln w="9525">
                      <a:noFill/>
                      <a:miter lim="800000"/>
                      <a:headEnd/>
                      <a:tailEnd/>
                    </a:ln>
                  </pic:spPr>
                </pic:pic>
              </a:graphicData>
            </a:graphic>
          </wp:inline>
        </w:drawing>
      </w:r>
      <w:r w:rsidR="00FA0925">
        <w:rPr>
          <w:rFonts w:cs="B Mitra"/>
          <w:sz w:val="32"/>
          <w:szCs w:val="32"/>
          <w:rtl/>
          <w:lang w:bidi="fa-IR"/>
        </w:rPr>
        <w:tab/>
      </w:r>
      <w:r w:rsidR="00FA0925">
        <w:rPr>
          <w:rFonts w:cs="B Mitra"/>
          <w:sz w:val="32"/>
          <w:szCs w:val="32"/>
          <w:rtl/>
          <w:lang w:bidi="fa-IR"/>
        </w:rPr>
        <w:tab/>
      </w:r>
    </w:p>
    <w:p w:rsidR="00717D49" w:rsidRPr="000C7AA3" w:rsidRDefault="00717D49" w:rsidP="00C21311">
      <w:pPr>
        <w:pBdr>
          <w:top w:val="single" w:sz="4" w:space="1" w:color="auto"/>
        </w:pBdr>
        <w:tabs>
          <w:tab w:val="left" w:pos="1937"/>
        </w:tabs>
        <w:jc w:val="lowKashida"/>
        <w:rPr>
          <w:rFonts w:cs="B Mitra"/>
          <w:b/>
          <w:bCs/>
          <w:sz w:val="26"/>
          <w:szCs w:val="26"/>
          <w:rtl/>
        </w:rPr>
      </w:pPr>
      <w:r w:rsidRPr="000C7AA3">
        <w:rPr>
          <w:rFonts w:cs="B Mitra" w:hint="cs"/>
          <w:b/>
          <w:bCs/>
          <w:sz w:val="26"/>
          <w:szCs w:val="26"/>
          <w:rtl/>
        </w:rPr>
        <w:t>الف) كليات طرح</w:t>
      </w:r>
    </w:p>
    <w:p w:rsidR="00717D49" w:rsidRPr="000C7AA3" w:rsidRDefault="00717D49" w:rsidP="008C46AE">
      <w:pPr>
        <w:tabs>
          <w:tab w:val="left" w:pos="1937"/>
        </w:tabs>
        <w:rPr>
          <w:rFonts w:cs="B Mitra"/>
          <w:sz w:val="28"/>
          <w:szCs w:val="28"/>
          <w:rtl/>
          <w:lang w:bidi="fa-IR"/>
        </w:rPr>
      </w:pPr>
      <w:r w:rsidRPr="000C7AA3">
        <w:rPr>
          <w:rFonts w:cs="B Mitra" w:hint="cs"/>
          <w:sz w:val="28"/>
          <w:szCs w:val="28"/>
          <w:rtl/>
        </w:rPr>
        <w:t>ـــــــــــــــــــــــــــــــــــــــــــــــــــــــــــــــــ</w:t>
      </w:r>
      <w:r w:rsidR="00366FF4" w:rsidRPr="000C7AA3">
        <w:rPr>
          <w:rFonts w:cs="B Mitra" w:hint="cs"/>
          <w:sz w:val="28"/>
          <w:szCs w:val="28"/>
          <w:rtl/>
          <w:lang w:bidi="fa-IR"/>
        </w:rPr>
        <w:t>ــــــــ</w:t>
      </w:r>
      <w:r w:rsidRPr="000C7AA3">
        <w:rPr>
          <w:rFonts w:cs="B Mitra" w:hint="cs"/>
          <w:sz w:val="28"/>
          <w:szCs w:val="28"/>
          <w:rtl/>
        </w:rPr>
        <w:t>ــــــــــــــــــــــــــــــــــــــــــــــــ</w:t>
      </w:r>
      <w:r w:rsidRPr="000C7AA3">
        <w:rPr>
          <w:rFonts w:cs="B Mitra" w:hint="cs"/>
          <w:sz w:val="28"/>
          <w:szCs w:val="28"/>
          <w:rtl/>
          <w:lang w:bidi="fa-IR"/>
        </w:rPr>
        <w:t>ـــ</w:t>
      </w:r>
    </w:p>
    <w:p w:rsidR="00717D49" w:rsidRPr="001E2F2E" w:rsidRDefault="00717D49" w:rsidP="001E2F2E">
      <w:pPr>
        <w:tabs>
          <w:tab w:val="left" w:pos="1937"/>
        </w:tabs>
        <w:jc w:val="lowKashida"/>
        <w:rPr>
          <w:rFonts w:cs="B Mitra"/>
          <w:sz w:val="28"/>
          <w:szCs w:val="28"/>
          <w:rtl/>
          <w:lang w:bidi="fa-IR"/>
        </w:rPr>
      </w:pPr>
      <w:r w:rsidRPr="000C7AA3">
        <w:rPr>
          <w:rFonts w:cs="B Mitra" w:hint="cs"/>
          <w:sz w:val="28"/>
          <w:szCs w:val="28"/>
          <w:rtl/>
        </w:rPr>
        <w:t xml:space="preserve">1ـ عنوان طرح: </w:t>
      </w:r>
    </w:p>
    <w:p w:rsidR="00717D49" w:rsidRPr="00561C30" w:rsidRDefault="00717D49" w:rsidP="006A4119">
      <w:pPr>
        <w:tabs>
          <w:tab w:val="left" w:pos="1937"/>
        </w:tabs>
        <w:jc w:val="lowKashida"/>
        <w:rPr>
          <w:rFonts w:cs="B Mitra"/>
          <w:sz w:val="28"/>
          <w:szCs w:val="28"/>
          <w:rtl/>
          <w:lang w:bidi="fa-IR"/>
        </w:rPr>
      </w:pPr>
      <w:r w:rsidRPr="00561C30">
        <w:rPr>
          <w:rFonts w:cs="B Mitra" w:hint="cs"/>
          <w:sz w:val="28"/>
          <w:szCs w:val="28"/>
          <w:rtl/>
        </w:rPr>
        <w:t xml:space="preserve">به فارسي : </w:t>
      </w:r>
      <w:r w:rsidR="000040BC" w:rsidRPr="00561C30">
        <w:rPr>
          <w:rFonts w:cs="B Mitra" w:hint="cs"/>
          <w:sz w:val="28"/>
          <w:szCs w:val="28"/>
          <w:rtl/>
          <w:lang w:bidi="fa-IR"/>
        </w:rPr>
        <w:t xml:space="preserve">حل تحلیلی جریان نشت </w:t>
      </w:r>
      <w:r w:rsidR="006A4119" w:rsidRPr="00561C30">
        <w:rPr>
          <w:rFonts w:cs="B Mitra" w:hint="cs"/>
          <w:sz w:val="28"/>
          <w:szCs w:val="28"/>
          <w:rtl/>
          <w:lang w:bidi="fa-IR"/>
        </w:rPr>
        <w:t xml:space="preserve">از سدهای خاکی در حالت </w:t>
      </w:r>
      <w:r w:rsidR="000040BC" w:rsidRPr="00561C30">
        <w:rPr>
          <w:rFonts w:cs="B Mitra" w:hint="cs"/>
          <w:sz w:val="28"/>
          <w:szCs w:val="28"/>
          <w:rtl/>
          <w:lang w:bidi="fa-IR"/>
        </w:rPr>
        <w:t xml:space="preserve">پایدار </w:t>
      </w:r>
      <w:r w:rsidR="006A4119" w:rsidRPr="00561C30">
        <w:rPr>
          <w:rFonts w:cs="B Mitra" w:hint="cs"/>
          <w:sz w:val="28"/>
          <w:szCs w:val="28"/>
          <w:rtl/>
          <w:lang w:bidi="fa-IR"/>
        </w:rPr>
        <w:t xml:space="preserve">برای شرایط </w:t>
      </w:r>
      <w:r w:rsidR="000040BC" w:rsidRPr="00561C30">
        <w:rPr>
          <w:rFonts w:cs="B Mitra" w:hint="cs"/>
          <w:sz w:val="28"/>
          <w:szCs w:val="28"/>
          <w:rtl/>
          <w:lang w:bidi="fa-IR"/>
        </w:rPr>
        <w:t>ویژه</w:t>
      </w:r>
    </w:p>
    <w:p w:rsidR="00327CDA" w:rsidRPr="00561C30" w:rsidRDefault="00717D49" w:rsidP="00327CDA">
      <w:pPr>
        <w:tabs>
          <w:tab w:val="left" w:pos="1937"/>
        </w:tabs>
        <w:jc w:val="lowKashida"/>
        <w:rPr>
          <w:rFonts w:ascii="Century" w:hAnsi="Century" w:cs="B Mitra"/>
        </w:rPr>
      </w:pPr>
      <w:r w:rsidRPr="00561C30">
        <w:rPr>
          <w:rFonts w:cs="B Mitra" w:hint="cs"/>
          <w:sz w:val="28"/>
          <w:szCs w:val="28"/>
          <w:rtl/>
          <w:lang w:bidi="fa-IR"/>
        </w:rPr>
        <w:t>به</w:t>
      </w:r>
      <w:r w:rsidRPr="00561C30">
        <w:rPr>
          <w:rFonts w:cs="B Mitra" w:hint="cs"/>
          <w:sz w:val="28"/>
          <w:szCs w:val="28"/>
          <w:rtl/>
        </w:rPr>
        <w:t xml:space="preserve"> </w:t>
      </w:r>
      <w:r w:rsidRPr="00561C30">
        <w:rPr>
          <w:rFonts w:cs="B Mitra" w:hint="cs"/>
          <w:sz w:val="28"/>
          <w:szCs w:val="28"/>
          <w:rtl/>
          <w:lang w:bidi="fa-IR"/>
        </w:rPr>
        <w:t>انگليسي</w:t>
      </w:r>
      <w:r w:rsidRPr="00561C30">
        <w:rPr>
          <w:rFonts w:cs="B Mitra" w:hint="cs"/>
          <w:sz w:val="28"/>
          <w:szCs w:val="28"/>
          <w:rtl/>
        </w:rPr>
        <w:t xml:space="preserve"> :</w:t>
      </w:r>
    </w:p>
    <w:p w:rsidR="000040BC" w:rsidRPr="009317C1" w:rsidRDefault="000040BC" w:rsidP="007D74C0">
      <w:pPr>
        <w:tabs>
          <w:tab w:val="left" w:pos="1937"/>
        </w:tabs>
        <w:bidi w:val="0"/>
      </w:pPr>
      <w:r w:rsidRPr="009317C1">
        <w:t xml:space="preserve">Analytical solution for steady state seepage flow </w:t>
      </w:r>
      <w:r w:rsidR="002C79FD" w:rsidRPr="009317C1">
        <w:t>through</w:t>
      </w:r>
      <w:r w:rsidRPr="009317C1">
        <w:t xml:space="preserve"> </w:t>
      </w:r>
      <w:r w:rsidR="002C79FD" w:rsidRPr="009317C1">
        <w:t>earth</w:t>
      </w:r>
      <w:r w:rsidRPr="009317C1">
        <w:t xml:space="preserve"> dam</w:t>
      </w:r>
      <w:r w:rsidR="002C79FD" w:rsidRPr="009317C1">
        <w:t>s</w:t>
      </w:r>
      <w:r w:rsidRPr="009317C1">
        <w:t xml:space="preserve"> </w:t>
      </w:r>
      <w:r w:rsidR="002C79FD" w:rsidRPr="009317C1">
        <w:t xml:space="preserve">with specific </w:t>
      </w:r>
      <w:r w:rsidRPr="009317C1">
        <w:t>conditions</w:t>
      </w:r>
    </w:p>
    <w:p w:rsidR="00717D49" w:rsidRPr="000C7AA3" w:rsidRDefault="00717D49" w:rsidP="000040BC">
      <w:pPr>
        <w:tabs>
          <w:tab w:val="left" w:pos="1937"/>
        </w:tabs>
        <w:bidi w:val="0"/>
        <w:jc w:val="lowKashida"/>
        <w:rPr>
          <w:rFonts w:cs="B Mitra"/>
          <w:sz w:val="28"/>
          <w:szCs w:val="28"/>
          <w:rtl/>
          <w:lang w:bidi="fa-IR"/>
        </w:rPr>
      </w:pPr>
      <w:r w:rsidRPr="000C7AA3">
        <w:rPr>
          <w:rFonts w:cs="B Mitra" w:hint="cs"/>
          <w:sz w:val="28"/>
          <w:szCs w:val="28"/>
          <w:rtl/>
        </w:rPr>
        <w:t>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ـــــــــــــــــــــــــــــــــــــــــــــــــــ</w:t>
      </w:r>
    </w:p>
    <w:p w:rsidR="00717D49" w:rsidRDefault="00717D49" w:rsidP="001E2F2E">
      <w:pPr>
        <w:tabs>
          <w:tab w:val="left" w:pos="1937"/>
        </w:tabs>
        <w:jc w:val="lowKashida"/>
        <w:rPr>
          <w:rFonts w:cs="B Mitra"/>
          <w:sz w:val="28"/>
          <w:szCs w:val="28"/>
          <w:rtl/>
          <w:lang w:bidi="fa-IR"/>
        </w:rPr>
      </w:pPr>
      <w:r w:rsidRPr="000C7AA3">
        <w:rPr>
          <w:rFonts w:cs="B Mitra" w:hint="cs"/>
          <w:sz w:val="28"/>
          <w:szCs w:val="28"/>
          <w:rtl/>
        </w:rPr>
        <w:t>2ـ مجري</w:t>
      </w:r>
      <w:r w:rsidR="00DF1DDA">
        <w:rPr>
          <w:rFonts w:cs="B Mitra" w:hint="cs"/>
          <w:sz w:val="28"/>
          <w:szCs w:val="28"/>
          <w:rtl/>
        </w:rPr>
        <w:t xml:space="preserve"> مسئول</w:t>
      </w:r>
      <w:r w:rsidRPr="000C7AA3">
        <w:rPr>
          <w:rFonts w:cs="B Mitra" w:hint="cs"/>
          <w:sz w:val="28"/>
          <w:szCs w:val="28"/>
          <w:rtl/>
        </w:rPr>
        <w:t xml:space="preserve"> طرح:</w:t>
      </w:r>
      <w:r w:rsidR="00DA1D2F" w:rsidRPr="000C7AA3">
        <w:rPr>
          <w:rFonts w:cs="B Mitra" w:hint="cs"/>
          <w:sz w:val="28"/>
          <w:szCs w:val="28"/>
          <w:rtl/>
          <w:lang w:bidi="fa-IR"/>
        </w:rPr>
        <w:t xml:space="preserve"> </w:t>
      </w:r>
    </w:p>
    <w:p w:rsidR="00DF1DDA" w:rsidRPr="000C7AA3" w:rsidRDefault="00DF1DDA" w:rsidP="00DA1D2F">
      <w:pPr>
        <w:tabs>
          <w:tab w:val="left" w:pos="1937"/>
        </w:tabs>
        <w:jc w:val="lowKashida"/>
        <w:rPr>
          <w:rFonts w:cs="B Mitra"/>
          <w:sz w:val="28"/>
          <w:szCs w:val="28"/>
          <w:rtl/>
          <w:lang w:bidi="fa-IR"/>
        </w:rPr>
      </w:pPr>
      <w:r>
        <w:rPr>
          <w:rFonts w:cs="B Mitra" w:hint="cs"/>
          <w:sz w:val="28"/>
          <w:szCs w:val="28"/>
          <w:rtl/>
          <w:lang w:bidi="fa-IR"/>
        </w:rPr>
        <w:t>دانشكده مستقر:</w:t>
      </w:r>
      <w:r w:rsidR="001E2F2E">
        <w:rPr>
          <w:rFonts w:cs="B Mitra" w:hint="cs"/>
          <w:sz w:val="28"/>
          <w:szCs w:val="28"/>
          <w:rtl/>
          <w:lang w:bidi="fa-IR"/>
        </w:rPr>
        <w:t xml:space="preserve"> فنی و مهندسی</w:t>
      </w:r>
    </w:p>
    <w:p w:rsidR="00DA1D2F" w:rsidRPr="000C7AA3" w:rsidRDefault="001E2F2E" w:rsidP="00327CDA">
      <w:pPr>
        <w:tabs>
          <w:tab w:val="left" w:pos="1937"/>
        </w:tabs>
        <w:jc w:val="lowKashida"/>
        <w:rPr>
          <w:rFonts w:cs="B Mitra"/>
          <w:sz w:val="28"/>
          <w:szCs w:val="28"/>
          <w:rtl/>
          <w:lang w:bidi="fa-IR"/>
        </w:rPr>
      </w:pPr>
      <w:r>
        <w:rPr>
          <w:rFonts w:cs="B Mitra" w:hint="cs"/>
          <w:sz w:val="28"/>
          <w:szCs w:val="28"/>
          <w:rtl/>
        </w:rPr>
        <w:t xml:space="preserve">نام و نام خانوادگي : </w:t>
      </w:r>
      <w:r w:rsidR="0040788D">
        <w:rPr>
          <w:rFonts w:cs="B Mitra" w:hint="cs"/>
          <w:sz w:val="28"/>
          <w:szCs w:val="28"/>
          <w:rtl/>
          <w:lang w:bidi="fa-IR"/>
        </w:rPr>
        <w:t>حامد رضا ظریف صنایعی</w:t>
      </w:r>
    </w:p>
    <w:p w:rsidR="00717D49" w:rsidRPr="000C7AA3" w:rsidRDefault="00717D49" w:rsidP="0040788D">
      <w:pPr>
        <w:tabs>
          <w:tab w:val="left" w:pos="1937"/>
        </w:tabs>
        <w:jc w:val="lowKashida"/>
        <w:rPr>
          <w:rFonts w:cs="B Mitra"/>
          <w:sz w:val="28"/>
          <w:szCs w:val="28"/>
          <w:rtl/>
          <w:lang w:bidi="fa-IR"/>
        </w:rPr>
      </w:pPr>
      <w:r w:rsidRPr="003C5299">
        <w:rPr>
          <w:rFonts w:cs="B Mitra" w:hint="cs"/>
          <w:sz w:val="28"/>
          <w:szCs w:val="28"/>
          <w:rtl/>
        </w:rPr>
        <w:t xml:space="preserve">مرتبه علمي و سمت : </w:t>
      </w:r>
      <w:r w:rsidR="0040788D">
        <w:rPr>
          <w:rFonts w:cs="B Mitra" w:hint="cs"/>
          <w:sz w:val="28"/>
          <w:szCs w:val="28"/>
          <w:rtl/>
        </w:rPr>
        <w:t>استادیار</w:t>
      </w:r>
      <w:r w:rsidR="00634223">
        <w:rPr>
          <w:rFonts w:cs="B Mitra" w:hint="cs"/>
          <w:sz w:val="28"/>
          <w:szCs w:val="28"/>
          <w:rtl/>
          <w:lang w:bidi="fa-IR"/>
        </w:rPr>
        <w:t xml:space="preserve"> گروه مهندسی عمران</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ــــــــــــــــــــــــــــــــــــــــــــــــــــــــــــــ</w:t>
      </w:r>
    </w:p>
    <w:p w:rsidR="00717D49" w:rsidRPr="00046A2D" w:rsidRDefault="00717D49" w:rsidP="00046A2D">
      <w:pPr>
        <w:tabs>
          <w:tab w:val="left" w:pos="1937"/>
        </w:tabs>
        <w:jc w:val="lowKashida"/>
        <w:rPr>
          <w:rFonts w:cs="B Mitra"/>
          <w:sz w:val="28"/>
          <w:szCs w:val="28"/>
          <w:rtl/>
        </w:rPr>
      </w:pPr>
      <w:r w:rsidRPr="00046A2D">
        <w:rPr>
          <w:rFonts w:cs="B Mitra" w:hint="cs"/>
          <w:sz w:val="28"/>
          <w:szCs w:val="28"/>
          <w:rtl/>
        </w:rPr>
        <w:t xml:space="preserve">3ـ اعتبار كل طرح: </w:t>
      </w:r>
      <w:r w:rsidR="001E2F2E" w:rsidRPr="00046A2D">
        <w:rPr>
          <w:rFonts w:cs="B Mitra" w:hint="cs"/>
          <w:sz w:val="28"/>
          <w:szCs w:val="28"/>
          <w:rtl/>
        </w:rPr>
        <w:t>000</w:t>
      </w:r>
      <w:r w:rsidR="001E2F2E" w:rsidRPr="00046A2D">
        <w:rPr>
          <w:rFonts w:cs="B Mitra"/>
          <w:sz w:val="28"/>
          <w:szCs w:val="28"/>
        </w:rPr>
        <w:t>,</w:t>
      </w:r>
      <w:r w:rsidR="001E2F2E" w:rsidRPr="00046A2D">
        <w:rPr>
          <w:rFonts w:cs="B Mitra" w:hint="cs"/>
          <w:sz w:val="28"/>
          <w:szCs w:val="28"/>
          <w:rtl/>
        </w:rPr>
        <w:t>000</w:t>
      </w:r>
      <w:r w:rsidR="001E2F2E" w:rsidRPr="00046A2D">
        <w:rPr>
          <w:rFonts w:cs="B Mitra"/>
          <w:sz w:val="28"/>
          <w:szCs w:val="28"/>
        </w:rPr>
        <w:t>,</w:t>
      </w:r>
      <w:r w:rsidR="0040788D" w:rsidRPr="00046A2D">
        <w:rPr>
          <w:rFonts w:cs="B Mitra" w:hint="cs"/>
          <w:sz w:val="28"/>
          <w:szCs w:val="28"/>
          <w:rtl/>
        </w:rPr>
        <w:t>2</w:t>
      </w:r>
      <w:r w:rsidR="00046A2D" w:rsidRPr="00046A2D">
        <w:rPr>
          <w:rFonts w:cs="B Mitra" w:hint="cs"/>
          <w:sz w:val="28"/>
          <w:szCs w:val="28"/>
          <w:rtl/>
        </w:rPr>
        <w:t xml:space="preserve">7 </w:t>
      </w:r>
      <w:r w:rsidR="006062F9">
        <w:rPr>
          <w:rFonts w:cs="B Mitra" w:hint="cs"/>
          <w:sz w:val="28"/>
          <w:szCs w:val="28"/>
          <w:rtl/>
        </w:rPr>
        <w:t xml:space="preserve"> </w:t>
      </w:r>
      <w:r w:rsidR="003C5299" w:rsidRPr="00046A2D">
        <w:rPr>
          <w:rFonts w:cs="B Mitra" w:hint="cs"/>
          <w:sz w:val="28"/>
          <w:szCs w:val="28"/>
          <w:rtl/>
        </w:rPr>
        <w:t>ريال</w:t>
      </w:r>
      <w:r w:rsidR="006062F9">
        <w:rPr>
          <w:rFonts w:cs="B Mitra" w:hint="cs"/>
          <w:sz w:val="28"/>
          <w:szCs w:val="28"/>
          <w:rtl/>
        </w:rPr>
        <w:t xml:space="preserve">   </w:t>
      </w:r>
      <w:r w:rsidR="00931045" w:rsidRPr="00046A2D">
        <w:rPr>
          <w:rFonts w:cs="B Mitra" w:hint="cs"/>
          <w:sz w:val="28"/>
          <w:szCs w:val="28"/>
          <w:rtl/>
        </w:rPr>
        <w:t xml:space="preserve"> </w:t>
      </w:r>
      <w:r w:rsidR="003C5299" w:rsidRPr="00046A2D">
        <w:rPr>
          <w:rFonts w:cs="B Mitra" w:hint="cs"/>
          <w:sz w:val="28"/>
          <w:szCs w:val="28"/>
          <w:rtl/>
        </w:rPr>
        <w:t>اعتبار معادل طرح (</w:t>
      </w:r>
      <w:r w:rsidR="00931045" w:rsidRPr="00046A2D">
        <w:rPr>
          <w:rFonts w:cs="B Mitra" w:hint="cs"/>
          <w:sz w:val="28"/>
          <w:szCs w:val="28"/>
          <w:rtl/>
        </w:rPr>
        <w:t xml:space="preserve">حق التحقيق، </w:t>
      </w:r>
      <w:r w:rsidR="003C5299" w:rsidRPr="00046A2D">
        <w:rPr>
          <w:rFonts w:cs="B Mitra" w:hint="cs"/>
          <w:sz w:val="28"/>
          <w:szCs w:val="28"/>
          <w:rtl/>
        </w:rPr>
        <w:t>هزینه پرسنلی و مسافرت):</w:t>
      </w:r>
      <w:r w:rsidR="006062F9">
        <w:rPr>
          <w:rFonts w:cs="B Mitra" w:hint="cs"/>
          <w:sz w:val="28"/>
          <w:szCs w:val="28"/>
          <w:rtl/>
        </w:rPr>
        <w:t xml:space="preserve"> </w:t>
      </w:r>
      <w:r w:rsidR="00327CDA" w:rsidRPr="00046A2D">
        <w:rPr>
          <w:rFonts w:cs="B Mitra" w:hint="cs"/>
          <w:sz w:val="28"/>
          <w:szCs w:val="28"/>
          <w:rtl/>
        </w:rPr>
        <w:tab/>
      </w:r>
      <w:r w:rsidR="001E2F2E" w:rsidRPr="00046A2D">
        <w:rPr>
          <w:rFonts w:cs="B Mitra" w:hint="cs"/>
          <w:sz w:val="28"/>
          <w:szCs w:val="28"/>
          <w:rtl/>
        </w:rPr>
        <w:t>000</w:t>
      </w:r>
      <w:r w:rsidR="001E2F2E" w:rsidRPr="00046A2D">
        <w:rPr>
          <w:rFonts w:cs="B Mitra"/>
          <w:sz w:val="28"/>
          <w:szCs w:val="28"/>
        </w:rPr>
        <w:t>,</w:t>
      </w:r>
      <w:r w:rsidR="001E2F2E" w:rsidRPr="00046A2D">
        <w:rPr>
          <w:rFonts w:cs="B Mitra" w:hint="cs"/>
          <w:sz w:val="28"/>
          <w:szCs w:val="28"/>
          <w:rtl/>
        </w:rPr>
        <w:t>000</w:t>
      </w:r>
      <w:r w:rsidR="001E2F2E" w:rsidRPr="00046A2D">
        <w:rPr>
          <w:rFonts w:cs="B Mitra"/>
          <w:sz w:val="28"/>
          <w:szCs w:val="28"/>
        </w:rPr>
        <w:t>,</w:t>
      </w:r>
      <w:r w:rsidR="0040788D" w:rsidRPr="00046A2D">
        <w:rPr>
          <w:rFonts w:cs="B Mitra" w:hint="cs"/>
          <w:sz w:val="28"/>
          <w:szCs w:val="28"/>
          <w:rtl/>
        </w:rPr>
        <w:t>2</w:t>
      </w:r>
      <w:r w:rsidR="00046A2D" w:rsidRPr="00046A2D">
        <w:rPr>
          <w:rFonts w:cs="B Mitra" w:hint="cs"/>
          <w:sz w:val="28"/>
          <w:szCs w:val="28"/>
          <w:rtl/>
        </w:rPr>
        <w:t>7</w:t>
      </w:r>
      <w:r w:rsidR="00931045" w:rsidRPr="00046A2D">
        <w:rPr>
          <w:rFonts w:cs="B Mitra" w:hint="cs"/>
          <w:sz w:val="28"/>
          <w:szCs w:val="28"/>
          <w:rtl/>
        </w:rPr>
        <w:t xml:space="preserve"> </w:t>
      </w:r>
      <w:r w:rsidRPr="00046A2D">
        <w:rPr>
          <w:rFonts w:cs="B Mitra" w:hint="cs"/>
          <w:sz w:val="28"/>
          <w:szCs w:val="28"/>
          <w:rtl/>
        </w:rPr>
        <w:t>ريال</w:t>
      </w:r>
    </w:p>
    <w:p w:rsidR="00EF23B3" w:rsidRPr="000C7AA3" w:rsidRDefault="00717D49" w:rsidP="008C46AE">
      <w:pPr>
        <w:tabs>
          <w:tab w:val="left" w:pos="1937"/>
        </w:tabs>
        <w:rPr>
          <w:rFonts w:cs="B Mitra"/>
          <w:sz w:val="28"/>
          <w:szCs w:val="28"/>
          <w:rtl/>
          <w:lang w:bidi="fa-IR"/>
        </w:rPr>
      </w:pPr>
      <w:r w:rsidRPr="000C7AA3">
        <w:rPr>
          <w:rFonts w:cs="B Mitra" w:hint="cs"/>
          <w:sz w:val="28"/>
          <w:szCs w:val="28"/>
          <w:rtl/>
        </w:rPr>
        <w:t>ـــــــــــــــــــــــــــــــــــــــــــــــــــــــــــ</w:t>
      </w:r>
      <w:r w:rsidR="00366FF4" w:rsidRPr="000C7AA3">
        <w:rPr>
          <w:rFonts w:cs="B Mitra" w:hint="cs"/>
          <w:sz w:val="28"/>
          <w:szCs w:val="28"/>
          <w:rtl/>
          <w:lang w:bidi="fa-IR"/>
        </w:rPr>
        <w:t>ــــــــ</w:t>
      </w:r>
      <w:r w:rsidRPr="000C7AA3">
        <w:rPr>
          <w:rFonts w:cs="B Mitra" w:hint="cs"/>
          <w:sz w:val="28"/>
          <w:szCs w:val="28"/>
          <w:rtl/>
        </w:rPr>
        <w:t>ـــــــــــــــــــــــــــــــــــــــــــــــــــــــــ</w:t>
      </w:r>
    </w:p>
    <w:p w:rsidR="00717D49" w:rsidRPr="000C7AA3" w:rsidRDefault="00717D49" w:rsidP="0040788D">
      <w:pPr>
        <w:tabs>
          <w:tab w:val="left" w:pos="1937"/>
        </w:tabs>
        <w:jc w:val="lowKashida"/>
        <w:rPr>
          <w:rFonts w:cs="B Mitra"/>
          <w:sz w:val="28"/>
          <w:szCs w:val="28"/>
          <w:rtl/>
        </w:rPr>
      </w:pPr>
      <w:r w:rsidRPr="000C7AA3">
        <w:rPr>
          <w:rFonts w:cs="B Mitra" w:hint="cs"/>
          <w:sz w:val="28"/>
          <w:szCs w:val="28"/>
          <w:rtl/>
        </w:rPr>
        <w:t>4ـ زمان اجراي طرح به ماه:</w:t>
      </w:r>
      <w:r w:rsidR="001E2F2E">
        <w:rPr>
          <w:rFonts w:cs="B Mitra" w:hint="cs"/>
          <w:sz w:val="26"/>
          <w:szCs w:val="26"/>
          <w:rtl/>
          <w:lang w:bidi="fa-IR"/>
        </w:rPr>
        <w:t xml:space="preserve"> 12</w:t>
      </w:r>
      <w:r w:rsidRPr="000C7AA3">
        <w:rPr>
          <w:rFonts w:cs="B Mitra" w:hint="cs"/>
          <w:sz w:val="28"/>
          <w:szCs w:val="28"/>
          <w:rtl/>
        </w:rPr>
        <w:tab/>
      </w:r>
      <w:r w:rsidRPr="000C7AA3">
        <w:rPr>
          <w:rFonts w:cs="B Mitra" w:hint="cs"/>
          <w:sz w:val="28"/>
          <w:szCs w:val="28"/>
          <w:rtl/>
        </w:rPr>
        <w:tab/>
        <w:t>شروع:</w:t>
      </w:r>
      <w:r w:rsidR="001E2F2E">
        <w:rPr>
          <w:rFonts w:cs="B Mitra" w:hint="cs"/>
          <w:sz w:val="28"/>
          <w:szCs w:val="28"/>
          <w:rtl/>
        </w:rPr>
        <w:t xml:space="preserve"> </w:t>
      </w:r>
      <w:r w:rsidR="0040788D">
        <w:rPr>
          <w:rFonts w:cs="B Mitra" w:hint="cs"/>
          <w:sz w:val="28"/>
          <w:szCs w:val="28"/>
          <w:rtl/>
        </w:rPr>
        <w:t>22</w:t>
      </w:r>
      <w:r w:rsidR="001E2F2E">
        <w:rPr>
          <w:rFonts w:cs="B Mitra" w:hint="cs"/>
          <w:sz w:val="28"/>
          <w:szCs w:val="28"/>
          <w:rtl/>
        </w:rPr>
        <w:t>/1</w:t>
      </w:r>
      <w:r w:rsidR="0040788D">
        <w:rPr>
          <w:rFonts w:cs="B Mitra" w:hint="cs"/>
          <w:sz w:val="28"/>
          <w:szCs w:val="28"/>
          <w:rtl/>
        </w:rPr>
        <w:t>2</w:t>
      </w:r>
      <w:r w:rsidR="001E2F2E">
        <w:rPr>
          <w:rFonts w:cs="B Mitra" w:hint="cs"/>
          <w:sz w:val="28"/>
          <w:szCs w:val="28"/>
          <w:rtl/>
        </w:rPr>
        <w:t>/97</w:t>
      </w:r>
      <w:r w:rsidR="00AE3575" w:rsidRPr="000C7AA3">
        <w:rPr>
          <w:rFonts w:cs="B Mitra" w:hint="cs"/>
          <w:sz w:val="26"/>
          <w:szCs w:val="26"/>
          <w:rtl/>
          <w:lang w:bidi="fa-IR"/>
        </w:rPr>
        <w:tab/>
      </w:r>
      <w:r w:rsidRPr="000C7AA3">
        <w:rPr>
          <w:rFonts w:cs="B Mitra" w:hint="cs"/>
          <w:sz w:val="28"/>
          <w:szCs w:val="28"/>
          <w:rtl/>
        </w:rPr>
        <w:tab/>
      </w:r>
      <w:r w:rsidRPr="000C7AA3">
        <w:rPr>
          <w:rFonts w:cs="B Mitra" w:hint="cs"/>
          <w:sz w:val="28"/>
          <w:szCs w:val="28"/>
          <w:rtl/>
        </w:rPr>
        <w:tab/>
        <w:t xml:space="preserve">خاتمه: </w:t>
      </w:r>
      <w:r w:rsidR="0040788D">
        <w:rPr>
          <w:rFonts w:cs="B Mitra" w:hint="cs"/>
          <w:sz w:val="28"/>
          <w:szCs w:val="28"/>
          <w:rtl/>
        </w:rPr>
        <w:t>22</w:t>
      </w:r>
      <w:r w:rsidR="001E2F2E">
        <w:rPr>
          <w:rFonts w:cs="B Mitra" w:hint="cs"/>
          <w:sz w:val="28"/>
          <w:szCs w:val="28"/>
          <w:rtl/>
        </w:rPr>
        <w:t>/1</w:t>
      </w:r>
      <w:r w:rsidR="0040788D">
        <w:rPr>
          <w:rFonts w:cs="B Mitra" w:hint="cs"/>
          <w:sz w:val="28"/>
          <w:szCs w:val="28"/>
          <w:rtl/>
        </w:rPr>
        <w:t>2</w:t>
      </w:r>
      <w:r w:rsidR="001E2F2E">
        <w:rPr>
          <w:rFonts w:cs="B Mitra" w:hint="cs"/>
          <w:sz w:val="28"/>
          <w:szCs w:val="28"/>
          <w:rtl/>
        </w:rPr>
        <w:t>/98</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ـــــــــــــــــــــــــــــــــــــــــــــــــ</w:t>
      </w:r>
    </w:p>
    <w:p w:rsidR="00717D49" w:rsidRPr="000C7AA3" w:rsidRDefault="00717D49" w:rsidP="001E2F2E">
      <w:pPr>
        <w:tabs>
          <w:tab w:val="left" w:pos="1937"/>
        </w:tabs>
        <w:jc w:val="lowKashida"/>
        <w:rPr>
          <w:rFonts w:cs="B Mitra"/>
          <w:sz w:val="28"/>
          <w:szCs w:val="28"/>
          <w:rtl/>
          <w:lang w:bidi="fa-IR"/>
        </w:rPr>
      </w:pPr>
      <w:r w:rsidRPr="000C7AA3">
        <w:rPr>
          <w:rFonts w:cs="B Mitra" w:hint="cs"/>
          <w:sz w:val="28"/>
          <w:szCs w:val="28"/>
          <w:rtl/>
        </w:rPr>
        <w:t xml:space="preserve">5ـ محل اجراي طرح : </w:t>
      </w:r>
      <w:r w:rsidR="001E2F2E">
        <w:rPr>
          <w:rFonts w:cs="B Mitra" w:hint="cs"/>
          <w:sz w:val="28"/>
          <w:szCs w:val="28"/>
          <w:rtl/>
        </w:rPr>
        <w:t>دانشکده فنی و مهندسی</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w:t>
      </w:r>
    </w:p>
    <w:p w:rsidR="00717D49" w:rsidRPr="000C7AA3" w:rsidRDefault="00DF1DDA" w:rsidP="00634223">
      <w:pPr>
        <w:tabs>
          <w:tab w:val="left" w:pos="1937"/>
        </w:tabs>
        <w:rPr>
          <w:rFonts w:cs="B Mitra"/>
          <w:sz w:val="28"/>
          <w:szCs w:val="28"/>
          <w:rtl/>
          <w:lang w:bidi="fa-IR"/>
        </w:rPr>
      </w:pPr>
      <w:r>
        <w:rPr>
          <w:rFonts w:cs="B Mitra" w:hint="cs"/>
          <w:sz w:val="28"/>
          <w:szCs w:val="28"/>
          <w:rtl/>
        </w:rPr>
        <w:t>6</w:t>
      </w:r>
      <w:r w:rsidR="00717D49" w:rsidRPr="000C7AA3">
        <w:rPr>
          <w:rFonts w:cs="B Mitra" w:hint="cs"/>
          <w:sz w:val="28"/>
          <w:szCs w:val="28"/>
          <w:rtl/>
        </w:rPr>
        <w:t>ـ منابع تأمين كننده بودجه</w:t>
      </w:r>
      <w:r w:rsidR="00634223">
        <w:rPr>
          <w:rFonts w:cs="B Mitra" w:hint="cs"/>
          <w:sz w:val="28"/>
          <w:szCs w:val="28"/>
          <w:rtl/>
        </w:rPr>
        <w:t>: گرنت</w:t>
      </w:r>
      <w:r w:rsidR="00F70414" w:rsidRPr="000C7AA3">
        <w:rPr>
          <w:rFonts w:cs="B Mitra" w:hint="cs"/>
          <w:sz w:val="28"/>
          <w:szCs w:val="28"/>
          <w:rtl/>
          <w:lang w:bidi="fa-IR"/>
        </w:rPr>
        <w:t xml:space="preserve"> </w:t>
      </w:r>
      <w:r w:rsidR="00717D49" w:rsidRPr="000C7AA3">
        <w:rPr>
          <w:rFonts w:cs="B Mitra" w:hint="cs"/>
          <w:sz w:val="28"/>
          <w:szCs w:val="28"/>
          <w:rtl/>
        </w:rPr>
        <w:t>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00717D49" w:rsidRPr="000C7AA3">
        <w:rPr>
          <w:rFonts w:cs="B Mitra" w:hint="cs"/>
          <w:sz w:val="28"/>
          <w:szCs w:val="28"/>
          <w:rtl/>
        </w:rPr>
        <w:t>ــــــــــــــــــــــــــــــــ</w:t>
      </w:r>
    </w:p>
    <w:p w:rsidR="00717D49" w:rsidRPr="000C7AA3" w:rsidRDefault="00DF1DDA" w:rsidP="00AE3575">
      <w:pPr>
        <w:tabs>
          <w:tab w:val="left" w:pos="1937"/>
        </w:tabs>
        <w:jc w:val="lowKashida"/>
        <w:rPr>
          <w:rFonts w:cs="B Mitra"/>
          <w:sz w:val="28"/>
          <w:szCs w:val="28"/>
          <w:rtl/>
          <w:lang w:bidi="fa-IR"/>
        </w:rPr>
      </w:pPr>
      <w:r>
        <w:rPr>
          <w:rFonts w:cs="B Mitra" w:hint="cs"/>
          <w:sz w:val="28"/>
          <w:szCs w:val="28"/>
          <w:rtl/>
        </w:rPr>
        <w:t>7</w:t>
      </w:r>
      <w:r w:rsidR="00717D49" w:rsidRPr="000C7AA3">
        <w:rPr>
          <w:rFonts w:cs="B Mitra" w:hint="cs"/>
          <w:sz w:val="28"/>
          <w:szCs w:val="28"/>
          <w:rtl/>
        </w:rPr>
        <w:t xml:space="preserve">ـ مؤسساتي كه با طرح همكاري خواهند داشت (نحوه همكاري) : </w:t>
      </w:r>
      <w:r w:rsidR="00634223">
        <w:rPr>
          <w:rFonts w:cs="B Mitra" w:hint="cs"/>
          <w:sz w:val="28"/>
          <w:szCs w:val="28"/>
          <w:rtl/>
        </w:rPr>
        <w:t>-</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w:t>
      </w:r>
    </w:p>
    <w:p w:rsidR="002D08EC" w:rsidRDefault="00DF1DDA" w:rsidP="00A14BF0">
      <w:pPr>
        <w:tabs>
          <w:tab w:val="left" w:pos="1937"/>
        </w:tabs>
        <w:jc w:val="lowKashida"/>
        <w:rPr>
          <w:rFonts w:cs="B Mitra"/>
          <w:sz w:val="28"/>
          <w:szCs w:val="28"/>
          <w:rtl/>
          <w:lang w:bidi="fa-IR"/>
        </w:rPr>
      </w:pPr>
      <w:r>
        <w:rPr>
          <w:rFonts w:cs="B Mitra" w:hint="cs"/>
          <w:sz w:val="28"/>
          <w:szCs w:val="28"/>
          <w:rtl/>
        </w:rPr>
        <w:t>8</w:t>
      </w:r>
      <w:r w:rsidR="00717D49" w:rsidRPr="000C7AA3">
        <w:rPr>
          <w:rFonts w:cs="B Mitra" w:hint="cs"/>
          <w:sz w:val="28"/>
          <w:szCs w:val="28"/>
          <w:rtl/>
        </w:rPr>
        <w:t>ـ خلاصه طرح (حداكثر 5 سطر) :</w:t>
      </w:r>
      <w:r w:rsidR="00201AE8" w:rsidRPr="000C7AA3">
        <w:rPr>
          <w:rFonts w:cs="B Mitra" w:hint="cs"/>
          <w:sz w:val="28"/>
          <w:szCs w:val="28"/>
          <w:rtl/>
          <w:lang w:bidi="fa-IR"/>
        </w:rPr>
        <w:t xml:space="preserve"> </w:t>
      </w:r>
    </w:p>
    <w:p w:rsidR="0040788D" w:rsidRPr="0040788D" w:rsidRDefault="0040788D" w:rsidP="0040788D">
      <w:pPr>
        <w:jc w:val="both"/>
        <w:rPr>
          <w:rFonts w:cs="B Nazanin"/>
          <w:rtl/>
          <w:lang w:bidi="fa-IR"/>
        </w:rPr>
      </w:pPr>
      <w:r w:rsidRPr="0040788D">
        <w:rPr>
          <w:rFonts w:cs="B Nazanin" w:hint="cs"/>
          <w:rtl/>
          <w:lang w:bidi="fa-IR"/>
        </w:rPr>
        <w:t xml:space="preserve">شبیه سازی نشت آب درون بدنه سدها از مسائل اساسی در مهندسی هیدرولوژی، مدیریت منابع آب و علوم خاک می باشد. به لحاظ ریاضی، نشت آب به درون سدهای خاکی بوسیله معادله آبخوان آزاد توصیف می شود. این معادله یک معادله دیفرانسیل جزئی غیر خطی می باشد که حل های تحلیلی محدودی در تحقیقات گذشته برای آن ارائه شده است. در هر صورت، انتخاب جریان پایدار و خاک همگن ایزوتروپ این امکان را برای این معادله فراهم میکند که بتوان برای آن حل تحلیلی ارائه داد. </w:t>
      </w:r>
    </w:p>
    <w:p w:rsidR="0040788D" w:rsidRPr="0040788D" w:rsidRDefault="0040788D" w:rsidP="0040788D">
      <w:pPr>
        <w:jc w:val="both"/>
        <w:rPr>
          <w:rFonts w:cs="B Nazanin"/>
          <w:rtl/>
          <w:lang w:bidi="fa-IR"/>
        </w:rPr>
      </w:pPr>
      <w:r w:rsidRPr="0040788D">
        <w:rPr>
          <w:rFonts w:cs="B Nazanin" w:hint="cs"/>
          <w:rtl/>
          <w:lang w:bidi="fa-IR"/>
        </w:rPr>
        <w:t>در این طرح، تکنیک های جداسازی متغیرها و خواص سری های فوریه ب</w:t>
      </w:r>
      <w:r w:rsidR="00634223">
        <w:rPr>
          <w:rFonts w:cs="B Nazanin" w:hint="cs"/>
          <w:rtl/>
          <w:lang w:bidi="fa-IR"/>
        </w:rPr>
        <w:t xml:space="preserve">ه </w:t>
      </w:r>
      <w:r w:rsidRPr="0040788D">
        <w:rPr>
          <w:rFonts w:cs="B Nazanin" w:hint="cs"/>
          <w:rtl/>
          <w:lang w:bidi="fa-IR"/>
        </w:rPr>
        <w:t xml:space="preserve">منظور ارائه راه حل تحلیلی جدید برای نشت آب پایدار در حالت دو بعدی و سه بعدی استفاده شده است. شرایط مرزی برای بررسی نشت در سد بصورت غیر متقارن می باشند. این شرایط مرزی نامتقارن برای حالت دو بعدی و سه بعدی با استفاده از توابع گام واحد روی یک یا چند قسمت از مرز راست پلان سد ایجاد شده اند. مجموعا شش نوع شرط مرزی در حالت دو بعدی بررسی شده است. بطوریکه یک شرط مرزی با هد ثابت روی مرز سمت چپ پلان سد قرار داده شده است و توزیع </w:t>
      </w:r>
      <w:r w:rsidRPr="0040788D">
        <w:rPr>
          <w:rFonts w:cs="B Nazanin" w:hint="cs"/>
          <w:rtl/>
          <w:lang w:bidi="fa-IR"/>
        </w:rPr>
        <w:lastRenderedPageBreak/>
        <w:t xml:space="preserve">های هد هیدرولیکی بصورت مربعی، رمپ، مثلثی، ذوزنقه ای، تونلی و قطعه ای در مرز سمت راست پلان سد اعمال شده است. در گام آخر، یک حالت سه بعدی ارائه شده است، بطوریکه یک هد هیدرولیکی ثابت در بالادست بدنه سد و یک توزیع خطی از هد هیدرولیکی در پایین دست بدنه سد اعمال شده است. </w:t>
      </w:r>
    </w:p>
    <w:p w:rsidR="00DF1DDA" w:rsidRDefault="00DF1DDA" w:rsidP="001F42E4">
      <w:pPr>
        <w:tabs>
          <w:tab w:val="left" w:pos="1937"/>
        </w:tabs>
        <w:jc w:val="lowKashida"/>
        <w:rPr>
          <w:rFonts w:cs="B Mitra"/>
          <w:b/>
          <w:bCs/>
          <w:sz w:val="26"/>
          <w:szCs w:val="26"/>
          <w:rtl/>
          <w:lang w:bidi="fa-IR"/>
        </w:rPr>
      </w:pPr>
    </w:p>
    <w:p w:rsidR="001F42E4" w:rsidRPr="000C7AA3" w:rsidRDefault="001F42E4" w:rsidP="001F42E4">
      <w:pPr>
        <w:tabs>
          <w:tab w:val="left" w:pos="1937"/>
        </w:tabs>
        <w:jc w:val="lowKashida"/>
        <w:rPr>
          <w:rFonts w:cs="B Mitra"/>
          <w:b/>
          <w:bCs/>
          <w:sz w:val="26"/>
          <w:szCs w:val="26"/>
          <w:rtl/>
        </w:rPr>
      </w:pPr>
      <w:r w:rsidRPr="000C7AA3">
        <w:rPr>
          <w:rFonts w:cs="B Mitra" w:hint="cs"/>
          <w:b/>
          <w:bCs/>
          <w:sz w:val="26"/>
          <w:szCs w:val="26"/>
          <w:rtl/>
        </w:rPr>
        <w:t>ب) مشخصات مجري و همكاران طرح:</w:t>
      </w:r>
    </w:p>
    <w:p w:rsidR="001F42E4" w:rsidRPr="000C7AA3" w:rsidRDefault="001F42E4"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w:t>
      </w:r>
    </w:p>
    <w:p w:rsidR="00AE3575" w:rsidRPr="000C7AA3" w:rsidRDefault="001F42E4" w:rsidP="0021009C">
      <w:pPr>
        <w:tabs>
          <w:tab w:val="left" w:pos="1937"/>
        </w:tabs>
        <w:jc w:val="lowKashida"/>
        <w:rPr>
          <w:rFonts w:cs="B Mitra"/>
          <w:b/>
          <w:bCs/>
          <w:sz w:val="20"/>
          <w:szCs w:val="20"/>
          <w:rtl/>
          <w:lang w:bidi="fa-IR"/>
        </w:rPr>
      </w:pPr>
      <w:r w:rsidRPr="000C7AA3">
        <w:rPr>
          <w:rFonts w:cs="B Mitra" w:hint="cs"/>
          <w:b/>
          <w:bCs/>
          <w:rtl/>
        </w:rPr>
        <w:t>1ـ مجري</w:t>
      </w:r>
      <w:r w:rsidR="00DF1DDA">
        <w:rPr>
          <w:rFonts w:cs="B Mitra" w:hint="cs"/>
          <w:b/>
          <w:bCs/>
          <w:rtl/>
        </w:rPr>
        <w:t xml:space="preserve"> مسئول طرح</w:t>
      </w:r>
      <w:r w:rsidRPr="000C7AA3">
        <w:rPr>
          <w:rFonts w:cs="B Mitra" w:hint="cs"/>
          <w:b/>
          <w:bCs/>
          <w:rtl/>
        </w:rPr>
        <w:t xml:space="preserve">: </w:t>
      </w:r>
    </w:p>
    <w:p w:rsidR="00AE3575" w:rsidRPr="000C7AA3" w:rsidRDefault="003A7A9D" w:rsidP="00AA712D">
      <w:pPr>
        <w:tabs>
          <w:tab w:val="left" w:pos="1937"/>
        </w:tabs>
        <w:jc w:val="lowKashida"/>
        <w:rPr>
          <w:rFonts w:cs="B Mitra"/>
          <w:sz w:val="28"/>
          <w:szCs w:val="28"/>
          <w:rtl/>
          <w:lang w:bidi="fa-IR"/>
        </w:rPr>
      </w:pPr>
      <w:r w:rsidRPr="000C7AA3">
        <w:rPr>
          <w:rFonts w:cs="B Mitra" w:hint="cs"/>
          <w:sz w:val="28"/>
          <w:szCs w:val="28"/>
          <w:rtl/>
          <w:lang w:bidi="fa-IR"/>
        </w:rPr>
        <w:t xml:space="preserve">الف) </w:t>
      </w:r>
      <w:r w:rsidR="00AE3575" w:rsidRPr="000C7AA3">
        <w:rPr>
          <w:rFonts w:cs="B Mitra" w:hint="cs"/>
          <w:sz w:val="28"/>
          <w:szCs w:val="28"/>
          <w:rtl/>
        </w:rPr>
        <w:t>نام و نام خانوادگي</w:t>
      </w:r>
      <w:r w:rsidR="00C8322B">
        <w:rPr>
          <w:rFonts w:cs="B Mitra" w:hint="cs"/>
          <w:sz w:val="28"/>
          <w:szCs w:val="28"/>
          <w:rtl/>
          <w:lang w:bidi="fa-IR"/>
        </w:rPr>
        <w:t>:</w:t>
      </w:r>
      <w:r w:rsidR="00C8322B">
        <w:rPr>
          <w:rFonts w:cs="B Mitra" w:hint="cs"/>
          <w:sz w:val="28"/>
          <w:szCs w:val="28"/>
          <w:rtl/>
          <w:lang w:bidi="fa-IR"/>
        </w:rPr>
        <w:tab/>
      </w:r>
      <w:r w:rsidR="0040788D">
        <w:rPr>
          <w:rFonts w:cs="B Mitra" w:hint="cs"/>
          <w:sz w:val="28"/>
          <w:szCs w:val="28"/>
          <w:rtl/>
          <w:lang w:bidi="fa-IR"/>
        </w:rPr>
        <w:t>حامد رضا ظریف صنایعی</w:t>
      </w:r>
      <w:r w:rsidR="00C8322B">
        <w:rPr>
          <w:rFonts w:cs="B Mitra" w:hint="cs"/>
          <w:sz w:val="28"/>
          <w:szCs w:val="28"/>
          <w:rtl/>
          <w:lang w:bidi="fa-IR"/>
        </w:rPr>
        <w:t xml:space="preserve"> </w:t>
      </w:r>
      <w:r w:rsidR="00AA712D">
        <w:rPr>
          <w:rFonts w:cs="B Mitra" w:hint="cs"/>
          <w:sz w:val="28"/>
          <w:szCs w:val="28"/>
          <w:rtl/>
          <w:lang w:bidi="fa-IR"/>
        </w:rPr>
        <w:t xml:space="preserve"> </w:t>
      </w:r>
      <w:r w:rsidR="00C8322B">
        <w:rPr>
          <w:rFonts w:cs="B Mitra" w:hint="cs"/>
          <w:sz w:val="28"/>
          <w:szCs w:val="28"/>
          <w:rtl/>
        </w:rPr>
        <w:t xml:space="preserve">  </w:t>
      </w:r>
      <w:r w:rsidR="00AE3575" w:rsidRPr="000C7AA3">
        <w:rPr>
          <w:rFonts w:cs="B Mitra" w:hint="cs"/>
          <w:sz w:val="28"/>
          <w:szCs w:val="28"/>
          <w:rtl/>
        </w:rPr>
        <w:t xml:space="preserve"> مرتبه علمي</w:t>
      </w:r>
      <w:r w:rsidR="00AE3575" w:rsidRPr="000C7AA3">
        <w:rPr>
          <w:rFonts w:cs="B Mitra" w:hint="cs"/>
          <w:sz w:val="28"/>
          <w:szCs w:val="28"/>
          <w:rtl/>
          <w:lang w:bidi="fa-IR"/>
        </w:rPr>
        <w:t xml:space="preserve">: </w:t>
      </w:r>
      <w:r w:rsidR="0040788D">
        <w:rPr>
          <w:rFonts w:cs="B Mitra" w:hint="cs"/>
          <w:sz w:val="28"/>
          <w:szCs w:val="28"/>
          <w:rtl/>
          <w:lang w:bidi="fa-IR"/>
        </w:rPr>
        <w:t>استاد</w:t>
      </w:r>
      <w:r w:rsidR="0031184F">
        <w:rPr>
          <w:rFonts w:cs="B Mitra" w:hint="cs"/>
          <w:sz w:val="28"/>
          <w:szCs w:val="28"/>
          <w:rtl/>
          <w:lang w:bidi="fa-IR"/>
        </w:rPr>
        <w:t>یار</w:t>
      </w:r>
      <w:r w:rsidR="0011301E">
        <w:rPr>
          <w:rFonts w:cs="B Mitra" w:hint="cs"/>
          <w:sz w:val="28"/>
          <w:szCs w:val="28"/>
          <w:rtl/>
        </w:rPr>
        <w:t xml:space="preserve">  </w:t>
      </w:r>
      <w:r w:rsidR="00AA712D">
        <w:rPr>
          <w:rFonts w:cs="B Mitra" w:hint="cs"/>
          <w:sz w:val="28"/>
          <w:szCs w:val="28"/>
          <w:rtl/>
        </w:rPr>
        <w:t xml:space="preserve">    </w:t>
      </w:r>
      <w:r w:rsidR="00AE3575" w:rsidRPr="000C7AA3">
        <w:rPr>
          <w:rFonts w:cs="B Mitra" w:hint="cs"/>
          <w:sz w:val="28"/>
          <w:szCs w:val="28"/>
          <w:rtl/>
        </w:rPr>
        <w:t>نوع استخدام</w:t>
      </w:r>
      <w:r w:rsidR="00AE3575" w:rsidRPr="000C7AA3">
        <w:rPr>
          <w:rFonts w:cs="B Mitra" w:hint="cs"/>
          <w:sz w:val="28"/>
          <w:szCs w:val="28"/>
          <w:rtl/>
          <w:lang w:bidi="fa-IR"/>
        </w:rPr>
        <w:t xml:space="preserve">: </w:t>
      </w:r>
      <w:r w:rsidR="0040788D">
        <w:rPr>
          <w:rFonts w:cs="B Mitra" w:hint="cs"/>
          <w:sz w:val="28"/>
          <w:szCs w:val="28"/>
          <w:rtl/>
          <w:lang w:bidi="fa-IR"/>
        </w:rPr>
        <w:t>پیمانی</w:t>
      </w:r>
      <w:r w:rsidR="00AA712D">
        <w:rPr>
          <w:rFonts w:cs="B Mitra" w:hint="cs"/>
          <w:sz w:val="28"/>
          <w:szCs w:val="28"/>
          <w:rtl/>
          <w:lang w:bidi="fa-IR"/>
        </w:rPr>
        <w:t xml:space="preserve">   </w:t>
      </w:r>
      <w:r w:rsidR="00C8322B">
        <w:rPr>
          <w:rFonts w:cs="B Mitra" w:hint="cs"/>
          <w:sz w:val="28"/>
          <w:szCs w:val="28"/>
          <w:rtl/>
          <w:lang w:bidi="fa-IR"/>
        </w:rPr>
        <w:t xml:space="preserve"> </w:t>
      </w:r>
      <w:r w:rsidR="00AA712D">
        <w:rPr>
          <w:rFonts w:cs="B Mitra" w:hint="cs"/>
          <w:sz w:val="28"/>
          <w:szCs w:val="28"/>
          <w:rtl/>
          <w:lang w:bidi="fa-IR"/>
        </w:rPr>
        <w:t xml:space="preserve">  </w:t>
      </w:r>
      <w:r w:rsidR="00C8322B">
        <w:rPr>
          <w:rFonts w:cs="B Mitra" w:hint="cs"/>
          <w:sz w:val="28"/>
          <w:szCs w:val="28"/>
          <w:rtl/>
          <w:lang w:bidi="fa-IR"/>
        </w:rPr>
        <w:t xml:space="preserve"> تاریخ استخدام:</w:t>
      </w:r>
      <w:r w:rsidR="0031184F">
        <w:rPr>
          <w:rFonts w:cs="B Mitra" w:hint="cs"/>
          <w:sz w:val="28"/>
          <w:szCs w:val="28"/>
          <w:rtl/>
          <w:lang w:bidi="fa-IR"/>
        </w:rPr>
        <w:t xml:space="preserve"> 1</w:t>
      </w:r>
      <w:r w:rsidR="0040788D">
        <w:rPr>
          <w:rFonts w:cs="B Mitra" w:hint="cs"/>
          <w:sz w:val="28"/>
          <w:szCs w:val="28"/>
          <w:rtl/>
          <w:lang w:bidi="fa-IR"/>
        </w:rPr>
        <w:t>6</w:t>
      </w:r>
      <w:r w:rsidR="0031184F">
        <w:rPr>
          <w:rFonts w:cs="B Mitra" w:hint="cs"/>
          <w:sz w:val="28"/>
          <w:szCs w:val="28"/>
          <w:rtl/>
          <w:lang w:bidi="fa-IR"/>
        </w:rPr>
        <w:t>/</w:t>
      </w:r>
      <w:r w:rsidR="0040788D">
        <w:rPr>
          <w:rFonts w:cs="B Mitra" w:hint="cs"/>
          <w:sz w:val="28"/>
          <w:szCs w:val="28"/>
          <w:rtl/>
          <w:lang w:bidi="fa-IR"/>
        </w:rPr>
        <w:t>11</w:t>
      </w:r>
      <w:r w:rsidR="0031184F">
        <w:rPr>
          <w:rFonts w:cs="B Mitra" w:hint="cs"/>
          <w:sz w:val="28"/>
          <w:szCs w:val="28"/>
          <w:rtl/>
          <w:lang w:bidi="fa-IR"/>
        </w:rPr>
        <w:t>/</w:t>
      </w:r>
      <w:r w:rsidR="0040788D">
        <w:rPr>
          <w:rFonts w:cs="B Mitra" w:hint="cs"/>
          <w:sz w:val="28"/>
          <w:szCs w:val="28"/>
          <w:rtl/>
          <w:lang w:bidi="fa-IR"/>
        </w:rPr>
        <w:t>95</w:t>
      </w:r>
    </w:p>
    <w:p w:rsidR="00AE3575" w:rsidRPr="000C7AA3" w:rsidRDefault="00AE3575" w:rsidP="0031184F">
      <w:pPr>
        <w:tabs>
          <w:tab w:val="left" w:pos="1937"/>
        </w:tabs>
        <w:jc w:val="lowKashida"/>
        <w:rPr>
          <w:rFonts w:cs="B Mitra"/>
          <w:sz w:val="28"/>
          <w:szCs w:val="28"/>
          <w:rtl/>
          <w:lang w:bidi="fa-IR"/>
        </w:rPr>
      </w:pPr>
      <w:r w:rsidRPr="000C7AA3">
        <w:rPr>
          <w:rFonts w:cs="B Mitra" w:hint="cs"/>
          <w:sz w:val="28"/>
          <w:szCs w:val="28"/>
          <w:rtl/>
        </w:rPr>
        <w:t xml:space="preserve"> محل خدمت</w:t>
      </w:r>
      <w:r w:rsidRPr="000C7AA3">
        <w:rPr>
          <w:rFonts w:cs="B Mitra" w:hint="cs"/>
          <w:sz w:val="28"/>
          <w:szCs w:val="28"/>
          <w:rtl/>
          <w:lang w:bidi="fa-IR"/>
        </w:rPr>
        <w:t xml:space="preserve"> :</w:t>
      </w:r>
      <w:r w:rsidR="0031184F">
        <w:rPr>
          <w:rFonts w:cs="B Mitra" w:hint="cs"/>
          <w:sz w:val="28"/>
          <w:szCs w:val="28"/>
          <w:rtl/>
          <w:lang w:bidi="fa-IR"/>
        </w:rPr>
        <w:t xml:space="preserve"> دانشکده فنی و مهندسی</w:t>
      </w:r>
      <w:r w:rsidR="00634223">
        <w:rPr>
          <w:rFonts w:cs="B Mitra" w:hint="cs"/>
          <w:sz w:val="28"/>
          <w:szCs w:val="28"/>
          <w:rtl/>
          <w:lang w:bidi="fa-IR"/>
        </w:rPr>
        <w:t xml:space="preserve"> دانشگاه شهرکرد</w:t>
      </w:r>
      <w:r w:rsidR="00C8322B">
        <w:rPr>
          <w:rFonts w:cs="B Mitra" w:hint="cs"/>
          <w:sz w:val="28"/>
          <w:szCs w:val="28"/>
          <w:rtl/>
          <w:lang w:bidi="fa-IR"/>
        </w:rPr>
        <w:t xml:space="preserve">                              </w:t>
      </w:r>
      <w:r w:rsidRPr="000C7AA3">
        <w:rPr>
          <w:rFonts w:cs="B Mitra" w:hint="cs"/>
          <w:sz w:val="28"/>
          <w:szCs w:val="28"/>
          <w:rtl/>
        </w:rPr>
        <w:t xml:space="preserve"> تلفن محل كار</w:t>
      </w:r>
      <w:r w:rsidRPr="000C7AA3">
        <w:rPr>
          <w:rFonts w:cs="B Mitra" w:hint="cs"/>
          <w:sz w:val="28"/>
          <w:szCs w:val="28"/>
          <w:rtl/>
          <w:lang w:bidi="fa-IR"/>
        </w:rPr>
        <w:t xml:space="preserve"> :</w:t>
      </w:r>
      <w:r w:rsidR="0031184F">
        <w:rPr>
          <w:rFonts w:cs="B Mitra" w:hint="cs"/>
          <w:sz w:val="28"/>
          <w:szCs w:val="28"/>
          <w:rtl/>
          <w:lang w:bidi="fa-IR"/>
        </w:rPr>
        <w:t xml:space="preserve"> 03832324401</w:t>
      </w:r>
    </w:p>
    <w:p w:rsidR="00AE3575" w:rsidRPr="000C7AA3" w:rsidRDefault="00AE3575" w:rsidP="0021009C">
      <w:pPr>
        <w:tabs>
          <w:tab w:val="left" w:pos="1937"/>
        </w:tabs>
        <w:jc w:val="lowKashida"/>
        <w:rPr>
          <w:rFonts w:cs="B Mitra"/>
          <w:sz w:val="28"/>
          <w:szCs w:val="28"/>
          <w:rtl/>
          <w:lang w:bidi="fa-IR"/>
        </w:rPr>
      </w:pPr>
      <w:r w:rsidRPr="000C7AA3">
        <w:rPr>
          <w:rFonts w:cs="B Mitra" w:hint="cs"/>
          <w:sz w:val="28"/>
          <w:szCs w:val="28"/>
          <w:rtl/>
        </w:rPr>
        <w:t xml:space="preserve"> </w:t>
      </w:r>
      <w:r w:rsidR="003A7A9D" w:rsidRPr="000C7AA3">
        <w:rPr>
          <w:rFonts w:cs="B Mitra" w:hint="cs"/>
          <w:sz w:val="28"/>
          <w:szCs w:val="28"/>
          <w:rtl/>
          <w:lang w:bidi="fa-IR"/>
        </w:rPr>
        <w:t xml:space="preserve">ب) </w:t>
      </w:r>
      <w:r w:rsidRPr="000C7AA3">
        <w:rPr>
          <w:rFonts w:cs="B Mitra" w:hint="cs"/>
          <w:sz w:val="28"/>
          <w:szCs w:val="28"/>
          <w:rtl/>
        </w:rPr>
        <w:t>نشاني منزل</w:t>
      </w:r>
      <w:r w:rsidRPr="000C7AA3">
        <w:rPr>
          <w:rFonts w:cs="B Mitra" w:hint="cs"/>
          <w:sz w:val="28"/>
          <w:szCs w:val="28"/>
          <w:rtl/>
          <w:lang w:bidi="fa-IR"/>
        </w:rPr>
        <w:t>:</w:t>
      </w:r>
      <w:r w:rsidR="00634223">
        <w:rPr>
          <w:rFonts w:cs="B Mitra" w:hint="cs"/>
          <w:sz w:val="28"/>
          <w:szCs w:val="28"/>
          <w:rtl/>
          <w:lang w:bidi="fa-IR"/>
        </w:rPr>
        <w:t xml:space="preserve"> دانشگاه شهرکرد</w:t>
      </w:r>
    </w:p>
    <w:p w:rsidR="00D2305E" w:rsidRPr="000C7AA3" w:rsidRDefault="00D2305E" w:rsidP="0021009C">
      <w:pPr>
        <w:tabs>
          <w:tab w:val="left" w:pos="1937"/>
        </w:tabs>
        <w:jc w:val="lowKashida"/>
        <w:rPr>
          <w:rFonts w:cs="B Mitra"/>
          <w:sz w:val="28"/>
          <w:szCs w:val="28"/>
          <w:rtl/>
          <w:lang w:bidi="fa-IR"/>
        </w:rPr>
      </w:pPr>
    </w:p>
    <w:p w:rsidR="001F42E4" w:rsidRPr="000C7AA3" w:rsidRDefault="00AE3575" w:rsidP="00170850">
      <w:pPr>
        <w:tabs>
          <w:tab w:val="left" w:pos="1937"/>
        </w:tabs>
        <w:jc w:val="lowKashida"/>
        <w:rPr>
          <w:rFonts w:cs="B Mitra"/>
          <w:rtl/>
        </w:rPr>
      </w:pPr>
      <w:r w:rsidRPr="000C7AA3">
        <w:rPr>
          <w:rFonts w:cs="B Mitra" w:hint="cs"/>
          <w:sz w:val="28"/>
          <w:szCs w:val="28"/>
          <w:rtl/>
        </w:rPr>
        <w:t xml:space="preserve"> </w:t>
      </w:r>
      <w:r w:rsidR="003A7A9D" w:rsidRPr="000C7AA3">
        <w:rPr>
          <w:rFonts w:cs="B Mitra" w:hint="cs"/>
          <w:sz w:val="28"/>
          <w:szCs w:val="28"/>
          <w:rtl/>
          <w:lang w:bidi="fa-IR"/>
        </w:rPr>
        <w:t xml:space="preserve">ج) </w:t>
      </w:r>
      <w:r w:rsidRPr="000C7AA3">
        <w:rPr>
          <w:rFonts w:cs="B Mitra" w:hint="cs"/>
          <w:sz w:val="28"/>
          <w:szCs w:val="28"/>
          <w:rtl/>
        </w:rPr>
        <w:t xml:space="preserve">به طور متوسط، چند ساعت در هفته به اين پروژه اختصاص </w:t>
      </w:r>
      <w:r w:rsidR="00DF1DDA">
        <w:rPr>
          <w:rFonts w:cs="B Mitra" w:hint="cs"/>
          <w:sz w:val="28"/>
          <w:szCs w:val="28"/>
          <w:rtl/>
        </w:rPr>
        <w:t xml:space="preserve">مي </w:t>
      </w:r>
      <w:r w:rsidRPr="000C7AA3">
        <w:rPr>
          <w:rFonts w:cs="B Mitra" w:hint="cs"/>
          <w:sz w:val="28"/>
          <w:szCs w:val="28"/>
          <w:rtl/>
        </w:rPr>
        <w:t>دهيد؟</w:t>
      </w:r>
      <w:r w:rsidR="0031184F">
        <w:rPr>
          <w:rFonts w:cs="B Mitra" w:hint="cs"/>
          <w:sz w:val="28"/>
          <w:szCs w:val="28"/>
          <w:rtl/>
        </w:rPr>
        <w:t xml:space="preserve"> </w:t>
      </w:r>
      <w:r w:rsidR="00170850">
        <w:rPr>
          <w:rFonts w:cs="B Mitra" w:hint="cs"/>
          <w:sz w:val="28"/>
          <w:szCs w:val="28"/>
          <w:rtl/>
        </w:rPr>
        <w:t>20</w:t>
      </w:r>
    </w:p>
    <w:p w:rsidR="001F42E4" w:rsidRPr="000C7AA3" w:rsidRDefault="001F42E4" w:rsidP="001F42E4">
      <w:pPr>
        <w:tabs>
          <w:tab w:val="left" w:pos="1937"/>
        </w:tabs>
        <w:jc w:val="lowKashida"/>
        <w:rPr>
          <w:rFonts w:cs="B Mitra"/>
          <w:sz w:val="28"/>
          <w:szCs w:val="28"/>
          <w:rtl/>
        </w:rPr>
      </w:pPr>
    </w:p>
    <w:p w:rsidR="001F42E4" w:rsidRPr="000C7AA3" w:rsidRDefault="00931045" w:rsidP="00170850">
      <w:pPr>
        <w:tabs>
          <w:tab w:val="left" w:pos="1937"/>
        </w:tabs>
        <w:jc w:val="lowKashida"/>
        <w:rPr>
          <w:rFonts w:cs="B Mitra"/>
          <w:sz w:val="28"/>
          <w:szCs w:val="28"/>
          <w:rtl/>
          <w:lang w:bidi="fa-IR"/>
        </w:rPr>
      </w:pPr>
      <w:r>
        <w:rPr>
          <w:rFonts w:cs="B Mitra" w:hint="cs"/>
          <w:sz w:val="28"/>
          <w:szCs w:val="28"/>
          <w:rtl/>
        </w:rPr>
        <w:t xml:space="preserve"> </w:t>
      </w:r>
      <w:r w:rsidR="001F42E4" w:rsidRPr="000C7AA3">
        <w:rPr>
          <w:rFonts w:cs="B Mitra" w:hint="cs"/>
          <w:sz w:val="28"/>
          <w:szCs w:val="28"/>
          <w:rtl/>
        </w:rPr>
        <w:t xml:space="preserve">د) </w:t>
      </w:r>
      <w:r w:rsidR="007F7CDA">
        <w:rPr>
          <w:rFonts w:cs="B Mitra" w:hint="cs"/>
          <w:sz w:val="28"/>
          <w:szCs w:val="28"/>
          <w:rtl/>
        </w:rPr>
        <w:t>ساير طرح هاي</w:t>
      </w:r>
      <w:r w:rsidR="001F42E4" w:rsidRPr="000C7AA3">
        <w:rPr>
          <w:rFonts w:cs="B Mitra" w:hint="cs"/>
          <w:sz w:val="28"/>
          <w:szCs w:val="28"/>
          <w:rtl/>
        </w:rPr>
        <w:t xml:space="preserve"> </w:t>
      </w:r>
      <w:r w:rsidR="007F7CDA">
        <w:rPr>
          <w:rFonts w:cs="B Mitra" w:hint="cs"/>
          <w:sz w:val="28"/>
          <w:szCs w:val="28"/>
          <w:rtl/>
        </w:rPr>
        <w:t>در دست اجرا</w:t>
      </w:r>
      <w:r w:rsidR="005B3641" w:rsidRPr="000C7AA3">
        <w:rPr>
          <w:rFonts w:cs="B Mitra" w:hint="cs"/>
          <w:sz w:val="28"/>
          <w:szCs w:val="28"/>
          <w:rtl/>
          <w:lang w:bidi="fa-IR"/>
        </w:rPr>
        <w:t>:</w:t>
      </w:r>
      <w:r w:rsidR="00170850">
        <w:rPr>
          <w:rFonts w:cs="B Mitra" w:hint="cs"/>
          <w:sz w:val="28"/>
          <w:szCs w:val="28"/>
          <w:rtl/>
          <w:lang w:bidi="fa-IR"/>
        </w:rPr>
        <w:t xml:space="preserve"> -</w:t>
      </w:r>
    </w:p>
    <w:p w:rsidR="00DF1DDA" w:rsidRPr="000C7AA3" w:rsidRDefault="00DF1DDA" w:rsidP="001F42E4">
      <w:pPr>
        <w:tabs>
          <w:tab w:val="left" w:pos="1937"/>
        </w:tabs>
        <w:jc w:val="lowKashida"/>
        <w:rPr>
          <w:rFonts w:cs="B Mitra"/>
          <w:sz w:val="28"/>
          <w:szCs w:val="28"/>
          <w:rtl/>
          <w:lang w:bidi="fa-IR"/>
        </w:rPr>
      </w:pPr>
    </w:p>
    <w:p w:rsidR="001F42E4" w:rsidRPr="000C7AA3" w:rsidRDefault="001F42E4" w:rsidP="001F42E4">
      <w:pPr>
        <w:tabs>
          <w:tab w:val="left" w:pos="1937"/>
        </w:tabs>
        <w:jc w:val="lowKashida"/>
        <w:rPr>
          <w:rFonts w:cs="B Mitra"/>
          <w:sz w:val="28"/>
          <w:szCs w:val="28"/>
          <w:rtl/>
        </w:rPr>
      </w:pPr>
      <w:r w:rsidRPr="000C7AA3">
        <w:rPr>
          <w:rFonts w:cs="B Mitra" w:hint="cs"/>
          <w:sz w:val="28"/>
          <w:szCs w:val="28"/>
          <w:rtl/>
        </w:rPr>
        <w:t>ﻫ) مدارج تحصيلي و تخصصي (در حد كارشناسي و بالاتر) :</w:t>
      </w:r>
    </w:p>
    <w:p w:rsidR="001F42E4" w:rsidRPr="000C7AA3" w:rsidRDefault="001F42E4" w:rsidP="001F42E4">
      <w:pPr>
        <w:tabs>
          <w:tab w:val="left" w:pos="1937"/>
        </w:tabs>
        <w:jc w:val="lowKashida"/>
        <w:rPr>
          <w:rFonts w:cs="B Mitra"/>
          <w:sz w:val="28"/>
          <w:szCs w:val="28"/>
          <w:rtl/>
        </w:rPr>
      </w:pPr>
    </w:p>
    <w:tbl>
      <w:tblPr>
        <w:bidiVisual/>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2126"/>
        <w:gridCol w:w="2986"/>
        <w:gridCol w:w="1874"/>
        <w:gridCol w:w="1628"/>
      </w:tblGrid>
      <w:tr w:rsidR="004E73AC" w:rsidRPr="000C7AA3" w:rsidTr="00634223">
        <w:tc>
          <w:tcPr>
            <w:tcW w:w="765" w:type="dxa"/>
          </w:tcPr>
          <w:p w:rsidR="004E73AC" w:rsidRPr="000C7AA3" w:rsidRDefault="0031184F" w:rsidP="00425656">
            <w:pPr>
              <w:tabs>
                <w:tab w:val="left" w:pos="1937"/>
              </w:tabs>
              <w:jc w:val="center"/>
              <w:rPr>
                <w:rFonts w:cs="B Mitra"/>
                <w:rtl/>
              </w:rPr>
            </w:pPr>
            <w:r>
              <w:rPr>
                <w:rFonts w:cs="B Mitra" w:hint="cs"/>
                <w:rtl/>
              </w:rPr>
              <w:t>ردیف</w:t>
            </w:r>
          </w:p>
        </w:tc>
        <w:tc>
          <w:tcPr>
            <w:tcW w:w="2126" w:type="dxa"/>
          </w:tcPr>
          <w:p w:rsidR="004E73AC" w:rsidRPr="000C7AA3" w:rsidRDefault="004E73AC" w:rsidP="00425656">
            <w:pPr>
              <w:tabs>
                <w:tab w:val="left" w:pos="1937"/>
              </w:tabs>
              <w:jc w:val="center"/>
              <w:rPr>
                <w:rFonts w:cs="B Mitra"/>
                <w:rtl/>
              </w:rPr>
            </w:pPr>
            <w:r w:rsidRPr="000C7AA3">
              <w:rPr>
                <w:rFonts w:cs="B Mitra" w:hint="cs"/>
                <w:rtl/>
              </w:rPr>
              <w:t>درجه تحصيلي</w:t>
            </w:r>
            <w:r w:rsidRPr="000C7AA3">
              <w:rPr>
                <w:rFonts w:cs="B Mitra" w:hint="cs"/>
                <w:rtl/>
                <w:lang w:bidi="fa-IR"/>
              </w:rPr>
              <w:t>/</w:t>
            </w:r>
            <w:r w:rsidRPr="000C7AA3">
              <w:rPr>
                <w:rFonts w:cs="B Mitra" w:hint="cs"/>
                <w:rtl/>
              </w:rPr>
              <w:t xml:space="preserve"> تخصصي</w:t>
            </w:r>
          </w:p>
        </w:tc>
        <w:tc>
          <w:tcPr>
            <w:tcW w:w="2986" w:type="dxa"/>
          </w:tcPr>
          <w:p w:rsidR="004E73AC" w:rsidRPr="000C7AA3" w:rsidRDefault="004E73AC" w:rsidP="00425656">
            <w:pPr>
              <w:tabs>
                <w:tab w:val="left" w:pos="1937"/>
              </w:tabs>
              <w:jc w:val="center"/>
              <w:rPr>
                <w:rFonts w:cs="B Mitra"/>
                <w:rtl/>
              </w:rPr>
            </w:pPr>
            <w:r w:rsidRPr="000C7AA3">
              <w:rPr>
                <w:rFonts w:cs="B Mitra" w:hint="cs"/>
                <w:rtl/>
              </w:rPr>
              <w:t xml:space="preserve">رشته تحصيلي </w:t>
            </w:r>
            <w:r w:rsidR="005120D2" w:rsidRPr="000C7AA3">
              <w:rPr>
                <w:rFonts w:cs="B Mitra" w:hint="cs"/>
                <w:rtl/>
                <w:lang w:bidi="fa-IR"/>
              </w:rPr>
              <w:t>/</w:t>
            </w:r>
            <w:r w:rsidRPr="000C7AA3">
              <w:rPr>
                <w:rFonts w:cs="B Mitra" w:hint="cs"/>
                <w:rtl/>
              </w:rPr>
              <w:t xml:space="preserve"> تخصصي</w:t>
            </w:r>
          </w:p>
        </w:tc>
        <w:tc>
          <w:tcPr>
            <w:tcW w:w="1874" w:type="dxa"/>
          </w:tcPr>
          <w:p w:rsidR="004E73AC" w:rsidRPr="000C7AA3" w:rsidRDefault="004E73AC" w:rsidP="00425656">
            <w:pPr>
              <w:tabs>
                <w:tab w:val="left" w:pos="1937"/>
              </w:tabs>
              <w:jc w:val="center"/>
              <w:rPr>
                <w:rFonts w:cs="B Mitra"/>
                <w:rtl/>
              </w:rPr>
            </w:pPr>
            <w:r w:rsidRPr="000C7AA3">
              <w:rPr>
                <w:rFonts w:cs="B Mitra" w:hint="cs"/>
                <w:rtl/>
              </w:rPr>
              <w:t>مؤسسه ـ كشور</w:t>
            </w:r>
          </w:p>
        </w:tc>
        <w:tc>
          <w:tcPr>
            <w:tcW w:w="1628" w:type="dxa"/>
          </w:tcPr>
          <w:p w:rsidR="004E73AC" w:rsidRPr="000C7AA3" w:rsidRDefault="004E73AC" w:rsidP="00425656">
            <w:pPr>
              <w:tabs>
                <w:tab w:val="left" w:pos="1937"/>
              </w:tabs>
              <w:jc w:val="center"/>
              <w:rPr>
                <w:rFonts w:cs="B Mitra"/>
                <w:rtl/>
              </w:rPr>
            </w:pPr>
            <w:r w:rsidRPr="000C7AA3">
              <w:rPr>
                <w:rFonts w:cs="B Mitra" w:hint="cs"/>
                <w:rtl/>
              </w:rPr>
              <w:t>سال دريافت</w:t>
            </w:r>
          </w:p>
        </w:tc>
      </w:tr>
      <w:tr w:rsidR="004E73AC" w:rsidRPr="000C7AA3" w:rsidTr="00634223">
        <w:trPr>
          <w:trHeight w:val="1177"/>
        </w:trPr>
        <w:tc>
          <w:tcPr>
            <w:tcW w:w="765" w:type="dxa"/>
          </w:tcPr>
          <w:p w:rsidR="004E73AC" w:rsidRPr="000C7AA3" w:rsidRDefault="00396F09" w:rsidP="00425656">
            <w:pPr>
              <w:tabs>
                <w:tab w:val="left" w:pos="1937"/>
              </w:tabs>
              <w:jc w:val="center"/>
              <w:rPr>
                <w:rFonts w:ascii="Century" w:hAnsi="Century" w:cs="B Mitra"/>
                <w:sz w:val="26"/>
                <w:szCs w:val="26"/>
                <w:rtl/>
                <w:lang w:bidi="fa-IR"/>
              </w:rPr>
            </w:pPr>
            <w:r>
              <w:rPr>
                <w:rFonts w:ascii="Century" w:hAnsi="Century" w:cs="B Mitra" w:hint="cs"/>
                <w:sz w:val="26"/>
                <w:szCs w:val="26"/>
                <w:rtl/>
                <w:lang w:bidi="fa-IR"/>
              </w:rPr>
              <w:t>1</w:t>
            </w:r>
          </w:p>
          <w:p w:rsidR="005120D2" w:rsidRDefault="00396F09" w:rsidP="00425656">
            <w:pPr>
              <w:tabs>
                <w:tab w:val="left" w:pos="1937"/>
              </w:tabs>
              <w:jc w:val="center"/>
              <w:rPr>
                <w:rFonts w:ascii="Century" w:hAnsi="Century" w:cs="B Mitra"/>
                <w:sz w:val="26"/>
                <w:szCs w:val="26"/>
                <w:rtl/>
                <w:lang w:bidi="fa-IR"/>
              </w:rPr>
            </w:pPr>
            <w:r>
              <w:rPr>
                <w:rFonts w:ascii="Century" w:hAnsi="Century" w:cs="B Mitra" w:hint="cs"/>
                <w:sz w:val="26"/>
                <w:szCs w:val="26"/>
                <w:rtl/>
                <w:lang w:bidi="fa-IR"/>
              </w:rPr>
              <w:t>2</w:t>
            </w:r>
          </w:p>
          <w:p w:rsidR="005120D2" w:rsidRPr="000C7AA3" w:rsidRDefault="00396F09" w:rsidP="00634223">
            <w:pPr>
              <w:tabs>
                <w:tab w:val="left" w:pos="1937"/>
              </w:tabs>
              <w:jc w:val="center"/>
              <w:rPr>
                <w:rFonts w:ascii="Century" w:hAnsi="Century" w:cs="B Mitra"/>
                <w:sz w:val="26"/>
                <w:szCs w:val="26"/>
                <w:rtl/>
                <w:lang w:bidi="fa-IR"/>
              </w:rPr>
            </w:pPr>
            <w:r>
              <w:rPr>
                <w:rFonts w:ascii="Century" w:hAnsi="Century" w:cs="B Mitra" w:hint="cs"/>
                <w:sz w:val="26"/>
                <w:szCs w:val="26"/>
                <w:rtl/>
                <w:lang w:bidi="fa-IR"/>
              </w:rPr>
              <w:t>3</w:t>
            </w:r>
          </w:p>
        </w:tc>
        <w:tc>
          <w:tcPr>
            <w:tcW w:w="2126" w:type="dxa"/>
          </w:tcPr>
          <w:p w:rsidR="004E73AC" w:rsidRDefault="00396F09" w:rsidP="00425656">
            <w:pPr>
              <w:tabs>
                <w:tab w:val="left" w:pos="1937"/>
              </w:tabs>
              <w:rPr>
                <w:rFonts w:ascii="Century" w:hAnsi="Century" w:cs="B Mitra"/>
                <w:sz w:val="26"/>
                <w:szCs w:val="26"/>
                <w:rtl/>
                <w:lang w:bidi="fa-IR"/>
              </w:rPr>
            </w:pPr>
            <w:r>
              <w:rPr>
                <w:rFonts w:ascii="Century" w:hAnsi="Century" w:cs="B Mitra" w:hint="cs"/>
                <w:sz w:val="26"/>
                <w:szCs w:val="26"/>
                <w:rtl/>
                <w:lang w:bidi="fa-IR"/>
              </w:rPr>
              <w:t>کارشناسی</w:t>
            </w:r>
          </w:p>
          <w:p w:rsidR="00396F09" w:rsidRDefault="00396F09" w:rsidP="00425656">
            <w:pPr>
              <w:tabs>
                <w:tab w:val="left" w:pos="1937"/>
              </w:tabs>
              <w:rPr>
                <w:rFonts w:ascii="Century" w:hAnsi="Century" w:cs="B Mitra"/>
                <w:sz w:val="26"/>
                <w:szCs w:val="26"/>
                <w:rtl/>
                <w:lang w:bidi="fa-IR"/>
              </w:rPr>
            </w:pPr>
            <w:r>
              <w:rPr>
                <w:rFonts w:ascii="Century" w:hAnsi="Century" w:cs="B Mitra" w:hint="cs"/>
                <w:sz w:val="26"/>
                <w:szCs w:val="26"/>
                <w:rtl/>
                <w:lang w:bidi="fa-IR"/>
              </w:rPr>
              <w:t>کارشناسی</w:t>
            </w:r>
            <w:r w:rsidRPr="00396F09">
              <w:rPr>
                <w:rFonts w:ascii="Century" w:hAnsi="Century" w:cs="B Mitra" w:hint="cs"/>
                <w:sz w:val="26"/>
                <w:szCs w:val="26"/>
                <w:rtl/>
                <w:lang w:bidi="fa-IR"/>
              </w:rPr>
              <w:t>‌ارشد</w:t>
            </w:r>
          </w:p>
          <w:p w:rsidR="00396F09" w:rsidRPr="00396F09" w:rsidRDefault="00396F09" w:rsidP="00425656">
            <w:pPr>
              <w:tabs>
                <w:tab w:val="left" w:pos="1937"/>
              </w:tabs>
              <w:rPr>
                <w:rFonts w:ascii="Arial" w:hAnsi="Arial" w:cs="Arial"/>
                <w:sz w:val="26"/>
                <w:szCs w:val="26"/>
                <w:rtl/>
                <w:lang w:bidi="fa-IR"/>
              </w:rPr>
            </w:pPr>
            <w:r>
              <w:rPr>
                <w:rFonts w:ascii="Century" w:hAnsi="Century" w:cs="B Mitra" w:hint="cs"/>
                <w:sz w:val="26"/>
                <w:szCs w:val="26"/>
                <w:rtl/>
                <w:lang w:bidi="fa-IR"/>
              </w:rPr>
              <w:t>دکتری</w:t>
            </w:r>
          </w:p>
        </w:tc>
        <w:tc>
          <w:tcPr>
            <w:tcW w:w="2986" w:type="dxa"/>
          </w:tcPr>
          <w:p w:rsidR="004E73AC" w:rsidRDefault="0040788D" w:rsidP="00425656">
            <w:pPr>
              <w:tabs>
                <w:tab w:val="left" w:pos="1937"/>
              </w:tabs>
              <w:jc w:val="center"/>
              <w:rPr>
                <w:rFonts w:ascii="Century" w:hAnsi="Century" w:cs="B Mitra"/>
                <w:sz w:val="26"/>
                <w:szCs w:val="26"/>
                <w:rtl/>
              </w:rPr>
            </w:pPr>
            <w:r>
              <w:rPr>
                <w:rFonts w:ascii="Century" w:hAnsi="Century" w:cs="B Mitra" w:hint="cs"/>
                <w:sz w:val="26"/>
                <w:szCs w:val="26"/>
                <w:rtl/>
              </w:rPr>
              <w:t>مهندسی عمران</w:t>
            </w:r>
          </w:p>
          <w:p w:rsidR="00396F09" w:rsidRDefault="00996A94" w:rsidP="00425656">
            <w:pPr>
              <w:tabs>
                <w:tab w:val="left" w:pos="1937"/>
              </w:tabs>
              <w:jc w:val="center"/>
              <w:rPr>
                <w:rFonts w:ascii="Century" w:hAnsi="Century" w:cs="B Mitra"/>
                <w:sz w:val="26"/>
                <w:szCs w:val="26"/>
                <w:rtl/>
              </w:rPr>
            </w:pPr>
            <w:r>
              <w:rPr>
                <w:rFonts w:ascii="Century" w:hAnsi="Century" w:cs="B Mitra" w:hint="cs"/>
                <w:sz w:val="26"/>
                <w:szCs w:val="26"/>
                <w:rtl/>
              </w:rPr>
              <w:t>عمران-سازه های هیدرولیکی</w:t>
            </w:r>
          </w:p>
          <w:p w:rsidR="00396F09" w:rsidRPr="00396F09" w:rsidRDefault="00396F09" w:rsidP="00996A94">
            <w:pPr>
              <w:tabs>
                <w:tab w:val="left" w:pos="1937"/>
              </w:tabs>
              <w:jc w:val="center"/>
              <w:rPr>
                <w:rFonts w:ascii="Arial" w:eastAsia="Arial" w:hAnsi="Arial" w:cs="Arial"/>
                <w:sz w:val="26"/>
                <w:szCs w:val="26"/>
                <w:rtl/>
              </w:rPr>
            </w:pPr>
            <w:r>
              <w:rPr>
                <w:rFonts w:ascii="Century" w:hAnsi="Century" w:cs="B Mitra" w:hint="cs"/>
                <w:sz w:val="26"/>
                <w:szCs w:val="26"/>
                <w:rtl/>
              </w:rPr>
              <w:t xml:space="preserve">عمران </w:t>
            </w:r>
            <w:r w:rsidR="00996A94">
              <w:rPr>
                <w:rFonts w:ascii="Century" w:hAnsi="Century" w:cs="B Mitra" w:hint="cs"/>
                <w:sz w:val="26"/>
                <w:szCs w:val="26"/>
                <w:rtl/>
              </w:rPr>
              <w:t>-آب</w:t>
            </w:r>
          </w:p>
        </w:tc>
        <w:tc>
          <w:tcPr>
            <w:tcW w:w="1874" w:type="dxa"/>
          </w:tcPr>
          <w:p w:rsidR="004E73AC" w:rsidRDefault="0040788D" w:rsidP="00425656">
            <w:pPr>
              <w:tabs>
                <w:tab w:val="left" w:pos="1937"/>
              </w:tabs>
              <w:jc w:val="center"/>
              <w:rPr>
                <w:rFonts w:ascii="Century" w:hAnsi="Century" w:cs="B Mitra"/>
                <w:sz w:val="26"/>
                <w:szCs w:val="26"/>
                <w:rtl/>
              </w:rPr>
            </w:pPr>
            <w:r>
              <w:rPr>
                <w:rFonts w:ascii="Century" w:hAnsi="Century" w:cs="B Mitra" w:hint="cs"/>
                <w:sz w:val="26"/>
                <w:szCs w:val="26"/>
                <w:rtl/>
              </w:rPr>
              <w:t xml:space="preserve"> شهید چمران اهواز</w:t>
            </w:r>
          </w:p>
          <w:p w:rsidR="00396F09" w:rsidRDefault="00996A94" w:rsidP="00425656">
            <w:pPr>
              <w:tabs>
                <w:tab w:val="left" w:pos="1937"/>
              </w:tabs>
              <w:jc w:val="center"/>
              <w:rPr>
                <w:rFonts w:ascii="Century" w:hAnsi="Century" w:cs="B Mitra"/>
                <w:sz w:val="26"/>
                <w:szCs w:val="26"/>
                <w:rtl/>
              </w:rPr>
            </w:pPr>
            <w:r>
              <w:rPr>
                <w:rFonts w:ascii="Century" w:hAnsi="Century" w:cs="B Mitra" w:hint="cs"/>
                <w:sz w:val="26"/>
                <w:szCs w:val="26"/>
                <w:rtl/>
              </w:rPr>
              <w:t>شیراز</w:t>
            </w:r>
          </w:p>
          <w:p w:rsidR="00396F09" w:rsidRPr="000C7AA3" w:rsidRDefault="00996A94" w:rsidP="00425656">
            <w:pPr>
              <w:tabs>
                <w:tab w:val="left" w:pos="1937"/>
              </w:tabs>
              <w:jc w:val="center"/>
              <w:rPr>
                <w:rFonts w:ascii="Century" w:hAnsi="Century" w:cs="B Mitra"/>
                <w:sz w:val="26"/>
                <w:szCs w:val="26"/>
                <w:rtl/>
              </w:rPr>
            </w:pPr>
            <w:r>
              <w:rPr>
                <w:rFonts w:ascii="Century" w:hAnsi="Century" w:cs="B Mitra" w:hint="cs"/>
                <w:sz w:val="26"/>
                <w:szCs w:val="26"/>
                <w:rtl/>
              </w:rPr>
              <w:t>شیراز</w:t>
            </w:r>
          </w:p>
        </w:tc>
        <w:tc>
          <w:tcPr>
            <w:tcW w:w="1628" w:type="dxa"/>
          </w:tcPr>
          <w:p w:rsidR="004E73AC" w:rsidRDefault="00396F09" w:rsidP="00996A94">
            <w:pPr>
              <w:tabs>
                <w:tab w:val="left" w:pos="1937"/>
              </w:tabs>
              <w:jc w:val="center"/>
              <w:rPr>
                <w:rFonts w:ascii="Century" w:hAnsi="Century" w:cs="B Mitra"/>
                <w:sz w:val="26"/>
                <w:szCs w:val="26"/>
                <w:rtl/>
              </w:rPr>
            </w:pPr>
            <w:r>
              <w:rPr>
                <w:rFonts w:ascii="Century" w:hAnsi="Century" w:cs="B Mitra" w:hint="cs"/>
                <w:sz w:val="26"/>
                <w:szCs w:val="26"/>
                <w:rtl/>
              </w:rPr>
              <w:t>8</w:t>
            </w:r>
            <w:r w:rsidR="00996A94">
              <w:rPr>
                <w:rFonts w:ascii="Century" w:hAnsi="Century" w:cs="B Mitra" w:hint="cs"/>
                <w:sz w:val="26"/>
                <w:szCs w:val="26"/>
                <w:rtl/>
              </w:rPr>
              <w:t>5</w:t>
            </w:r>
          </w:p>
          <w:p w:rsidR="00396F09" w:rsidRDefault="00396F09" w:rsidP="00996A94">
            <w:pPr>
              <w:tabs>
                <w:tab w:val="left" w:pos="1937"/>
              </w:tabs>
              <w:jc w:val="center"/>
              <w:rPr>
                <w:rFonts w:ascii="Century" w:hAnsi="Century" w:cs="B Mitra"/>
                <w:sz w:val="26"/>
                <w:szCs w:val="26"/>
                <w:rtl/>
              </w:rPr>
            </w:pPr>
            <w:r>
              <w:rPr>
                <w:rFonts w:ascii="Century" w:hAnsi="Century" w:cs="B Mitra" w:hint="cs"/>
                <w:sz w:val="26"/>
                <w:szCs w:val="26"/>
                <w:rtl/>
              </w:rPr>
              <w:t>8</w:t>
            </w:r>
            <w:r w:rsidR="00996A94">
              <w:rPr>
                <w:rFonts w:ascii="Century" w:hAnsi="Century" w:cs="B Mitra" w:hint="cs"/>
                <w:sz w:val="26"/>
                <w:szCs w:val="26"/>
                <w:rtl/>
              </w:rPr>
              <w:t>8</w:t>
            </w:r>
          </w:p>
          <w:p w:rsidR="00396F09" w:rsidRPr="000C7AA3" w:rsidRDefault="00996A94" w:rsidP="00425656">
            <w:pPr>
              <w:tabs>
                <w:tab w:val="left" w:pos="1937"/>
              </w:tabs>
              <w:jc w:val="center"/>
              <w:rPr>
                <w:rFonts w:ascii="Century" w:hAnsi="Century" w:cs="B Mitra"/>
                <w:sz w:val="26"/>
                <w:szCs w:val="26"/>
                <w:rtl/>
              </w:rPr>
            </w:pPr>
            <w:r>
              <w:rPr>
                <w:rFonts w:ascii="Century" w:hAnsi="Century" w:cs="B Mitra" w:hint="cs"/>
                <w:sz w:val="26"/>
                <w:szCs w:val="26"/>
                <w:rtl/>
              </w:rPr>
              <w:t>95</w:t>
            </w:r>
          </w:p>
        </w:tc>
      </w:tr>
    </w:tbl>
    <w:p w:rsidR="00BA17A4" w:rsidRDefault="00BA17A4" w:rsidP="001F42E4">
      <w:pPr>
        <w:tabs>
          <w:tab w:val="left" w:pos="1937"/>
        </w:tabs>
        <w:jc w:val="lowKashida"/>
        <w:rPr>
          <w:rFonts w:cs="B Mitra"/>
          <w:sz w:val="28"/>
          <w:szCs w:val="28"/>
          <w:highlight w:val="yellow"/>
          <w:rtl/>
          <w:lang w:bidi="fa-IR"/>
        </w:rPr>
      </w:pPr>
    </w:p>
    <w:p w:rsidR="001F42E4" w:rsidRPr="000C7AA3" w:rsidRDefault="007F7CDA" w:rsidP="001F42E4">
      <w:pPr>
        <w:tabs>
          <w:tab w:val="left" w:pos="1937"/>
        </w:tabs>
        <w:jc w:val="lowKashida"/>
        <w:rPr>
          <w:rFonts w:cs="B Mitra"/>
          <w:sz w:val="28"/>
          <w:szCs w:val="28"/>
          <w:rtl/>
          <w:lang w:bidi="fa-IR"/>
        </w:rPr>
      </w:pPr>
      <w:r w:rsidRPr="002000A6">
        <w:rPr>
          <w:rFonts w:cs="B Mitra" w:hint="cs"/>
          <w:sz w:val="28"/>
          <w:szCs w:val="28"/>
          <w:rtl/>
        </w:rPr>
        <w:t>و</w:t>
      </w:r>
      <w:r w:rsidR="001F42E4" w:rsidRPr="002000A6">
        <w:rPr>
          <w:rFonts w:cs="B Mitra" w:hint="cs"/>
          <w:sz w:val="28"/>
          <w:szCs w:val="28"/>
          <w:rtl/>
        </w:rPr>
        <w:t xml:space="preserve"> ـ فعاليت</w:t>
      </w:r>
      <w:r w:rsidR="001F42E4" w:rsidRPr="002000A6">
        <w:rPr>
          <w:rFonts w:cs="B Mitra" w:hint="cs"/>
          <w:sz w:val="28"/>
          <w:szCs w:val="28"/>
          <w:rtl/>
          <w:cs/>
        </w:rPr>
        <w:t>‎</w:t>
      </w:r>
      <w:r w:rsidR="001F42E4" w:rsidRPr="002000A6">
        <w:rPr>
          <w:rFonts w:cs="B Mitra" w:hint="cs"/>
          <w:sz w:val="28"/>
          <w:szCs w:val="28"/>
          <w:rtl/>
        </w:rPr>
        <w:t>هاي تحقيقاتي، پايان يافته، در حال اجرا و تأليفات در ارتباط با موضوع طرح:</w:t>
      </w:r>
    </w:p>
    <w:p w:rsidR="00BA17A4" w:rsidRPr="00BA17A4" w:rsidRDefault="00BA17A4" w:rsidP="00BA17A4">
      <w:pPr>
        <w:bidi w:val="0"/>
        <w:spacing w:before="120" w:after="120"/>
        <w:rPr>
          <w:sz w:val="22"/>
          <w:szCs w:val="22"/>
          <w:lang w:bidi="fa-IR"/>
        </w:rPr>
      </w:pPr>
      <w:proofErr w:type="spellStart"/>
      <w:r w:rsidRPr="00BA17A4">
        <w:rPr>
          <w:sz w:val="22"/>
          <w:szCs w:val="22"/>
          <w:lang w:bidi="fa-IR"/>
        </w:rPr>
        <w:t>Zarif</w:t>
      </w:r>
      <w:proofErr w:type="spellEnd"/>
      <w:r w:rsidRPr="00BA17A4">
        <w:rPr>
          <w:sz w:val="22"/>
          <w:szCs w:val="22"/>
          <w:lang w:bidi="fa-IR"/>
        </w:rPr>
        <w:t xml:space="preserve"> </w:t>
      </w:r>
      <w:proofErr w:type="spellStart"/>
      <w:r w:rsidRPr="00BA17A4">
        <w:rPr>
          <w:sz w:val="22"/>
          <w:szCs w:val="22"/>
          <w:lang w:bidi="fa-IR"/>
        </w:rPr>
        <w:t>Sanayei</w:t>
      </w:r>
      <w:proofErr w:type="spellEnd"/>
      <w:r w:rsidRPr="00BA17A4">
        <w:rPr>
          <w:sz w:val="22"/>
          <w:szCs w:val="22"/>
          <w:lang w:bidi="fa-IR"/>
        </w:rPr>
        <w:t xml:space="preserve">, H.R., </w:t>
      </w:r>
      <w:proofErr w:type="spellStart"/>
      <w:r w:rsidRPr="00BA17A4">
        <w:rPr>
          <w:sz w:val="22"/>
          <w:szCs w:val="22"/>
          <w:lang w:bidi="fa-IR"/>
        </w:rPr>
        <w:t>Talebbeydokhti</w:t>
      </w:r>
      <w:proofErr w:type="spellEnd"/>
      <w:r w:rsidRPr="00BA17A4">
        <w:rPr>
          <w:sz w:val="22"/>
          <w:szCs w:val="22"/>
          <w:lang w:bidi="fa-IR"/>
        </w:rPr>
        <w:t xml:space="preserve">, N., </w:t>
      </w:r>
      <w:proofErr w:type="spellStart"/>
      <w:r w:rsidRPr="00BA17A4">
        <w:rPr>
          <w:sz w:val="22"/>
          <w:szCs w:val="22"/>
          <w:lang w:bidi="fa-IR"/>
        </w:rPr>
        <w:t>Rakhshandehroo</w:t>
      </w:r>
      <w:proofErr w:type="spellEnd"/>
      <w:r w:rsidRPr="00BA17A4">
        <w:rPr>
          <w:sz w:val="22"/>
          <w:szCs w:val="22"/>
          <w:lang w:bidi="fa-IR"/>
        </w:rPr>
        <w:t xml:space="preserve">, G.R. (2019). Analytical Solutions for Water Infiltration into Unsaturated–Semi-Saturated Soils </w:t>
      </w:r>
      <w:proofErr w:type="gramStart"/>
      <w:r w:rsidRPr="00BA17A4">
        <w:rPr>
          <w:sz w:val="22"/>
          <w:szCs w:val="22"/>
          <w:lang w:bidi="fa-IR"/>
        </w:rPr>
        <w:t>Under</w:t>
      </w:r>
      <w:proofErr w:type="gramEnd"/>
      <w:r w:rsidRPr="00BA17A4">
        <w:rPr>
          <w:sz w:val="22"/>
          <w:szCs w:val="22"/>
          <w:lang w:bidi="fa-IR"/>
        </w:rPr>
        <w:t xml:space="preserve"> Different Water Content Distributions on the Top Boundary. Iranian Journal of Science and Technology, Transactions of Civil Engineering, 1-14.</w:t>
      </w:r>
    </w:p>
    <w:p w:rsidR="00BA17A4" w:rsidRPr="00BA17A4" w:rsidRDefault="00BA17A4" w:rsidP="00BA17A4">
      <w:pPr>
        <w:bidi w:val="0"/>
        <w:spacing w:before="120" w:after="120"/>
        <w:rPr>
          <w:lang w:bidi="fa-IR"/>
        </w:rPr>
      </w:pPr>
      <w:proofErr w:type="spellStart"/>
      <w:r w:rsidRPr="00BA17A4">
        <w:rPr>
          <w:sz w:val="22"/>
          <w:szCs w:val="22"/>
          <w:lang w:bidi="fa-IR"/>
        </w:rPr>
        <w:t>Javdanian</w:t>
      </w:r>
      <w:proofErr w:type="spellEnd"/>
      <w:r w:rsidRPr="00BA17A4">
        <w:rPr>
          <w:sz w:val="22"/>
          <w:szCs w:val="22"/>
          <w:lang w:bidi="fa-IR"/>
        </w:rPr>
        <w:t xml:space="preserve">, H., </w:t>
      </w:r>
      <w:proofErr w:type="spellStart"/>
      <w:r w:rsidRPr="00BA17A4">
        <w:rPr>
          <w:sz w:val="22"/>
          <w:szCs w:val="22"/>
          <w:lang w:bidi="fa-IR"/>
        </w:rPr>
        <w:t>Zarif</w:t>
      </w:r>
      <w:proofErr w:type="spellEnd"/>
      <w:r w:rsidRPr="00BA17A4">
        <w:rPr>
          <w:sz w:val="22"/>
          <w:szCs w:val="22"/>
          <w:lang w:bidi="fa-IR"/>
        </w:rPr>
        <w:t xml:space="preserve"> </w:t>
      </w:r>
      <w:proofErr w:type="spellStart"/>
      <w:r w:rsidRPr="00BA17A4">
        <w:rPr>
          <w:sz w:val="22"/>
          <w:szCs w:val="22"/>
          <w:lang w:bidi="fa-IR"/>
        </w:rPr>
        <w:t>Sanayei</w:t>
      </w:r>
      <w:proofErr w:type="spellEnd"/>
      <w:r w:rsidRPr="00BA17A4">
        <w:rPr>
          <w:sz w:val="22"/>
          <w:szCs w:val="22"/>
          <w:lang w:bidi="fa-IR"/>
        </w:rPr>
        <w:t xml:space="preserve">, H.R., </w:t>
      </w:r>
      <w:proofErr w:type="spellStart"/>
      <w:r w:rsidRPr="00BA17A4">
        <w:rPr>
          <w:sz w:val="22"/>
          <w:szCs w:val="22"/>
          <w:lang w:bidi="fa-IR"/>
        </w:rPr>
        <w:t>Shakarami</w:t>
      </w:r>
      <w:proofErr w:type="spellEnd"/>
      <w:r w:rsidRPr="00BA17A4">
        <w:rPr>
          <w:sz w:val="22"/>
          <w:szCs w:val="22"/>
          <w:lang w:bidi="fa-IR"/>
        </w:rPr>
        <w:t xml:space="preserve">, L. (2018). </w:t>
      </w:r>
      <w:proofErr w:type="gramStart"/>
      <w:r w:rsidRPr="00BA17A4">
        <w:rPr>
          <w:sz w:val="22"/>
          <w:szCs w:val="22"/>
          <w:lang w:bidi="fa-IR"/>
        </w:rPr>
        <w:t>A regression-based approach to predict crest settlement of embankment dams under earthquake shaking.</w:t>
      </w:r>
      <w:proofErr w:type="gramEnd"/>
      <w:r w:rsidRPr="00BA17A4">
        <w:rPr>
          <w:sz w:val="22"/>
          <w:szCs w:val="22"/>
          <w:lang w:bidi="fa-IR"/>
        </w:rPr>
        <w:t xml:space="preserve"> </w:t>
      </w:r>
      <w:proofErr w:type="spellStart"/>
      <w:r w:rsidRPr="00BA17A4">
        <w:rPr>
          <w:sz w:val="22"/>
          <w:szCs w:val="22"/>
          <w:lang w:bidi="fa-IR"/>
        </w:rPr>
        <w:t>Scientia</w:t>
      </w:r>
      <w:proofErr w:type="spellEnd"/>
      <w:r w:rsidRPr="00BA17A4">
        <w:rPr>
          <w:sz w:val="22"/>
          <w:szCs w:val="22"/>
          <w:lang w:bidi="fa-IR"/>
        </w:rPr>
        <w:t xml:space="preserve"> </w:t>
      </w:r>
      <w:proofErr w:type="spellStart"/>
      <w:r w:rsidRPr="00BA17A4">
        <w:rPr>
          <w:sz w:val="22"/>
          <w:szCs w:val="22"/>
          <w:lang w:bidi="fa-IR"/>
        </w:rPr>
        <w:t>Iranica</w:t>
      </w:r>
      <w:proofErr w:type="spellEnd"/>
      <w:r w:rsidR="00FF5F54">
        <w:rPr>
          <w:sz w:val="22"/>
          <w:szCs w:val="22"/>
          <w:lang w:bidi="fa-IR"/>
        </w:rPr>
        <w:t xml:space="preserve">, </w:t>
      </w:r>
      <w:r w:rsidR="00FF5F54">
        <w:t>DOI: 10.24200/sci.2018.50483.1716.</w:t>
      </w:r>
    </w:p>
    <w:p w:rsidR="00BA17A4" w:rsidRPr="00BA17A4" w:rsidRDefault="00BA17A4" w:rsidP="001F42E4">
      <w:pPr>
        <w:tabs>
          <w:tab w:val="left" w:pos="1937"/>
        </w:tabs>
        <w:jc w:val="lowKashida"/>
        <w:rPr>
          <w:rFonts w:cs="B Mitra"/>
          <w:rtl/>
          <w:lang w:bidi="fa-IR"/>
        </w:rPr>
      </w:pPr>
    </w:p>
    <w:p w:rsidR="006754D8" w:rsidRPr="007F7CDA" w:rsidRDefault="007F7CDA" w:rsidP="001F42E4">
      <w:pPr>
        <w:tabs>
          <w:tab w:val="left" w:pos="1937"/>
        </w:tabs>
        <w:jc w:val="lowKashida"/>
        <w:rPr>
          <w:rFonts w:cs="B Mitra"/>
          <w:b/>
          <w:bCs/>
          <w:rtl/>
        </w:rPr>
      </w:pPr>
      <w:r w:rsidRPr="007F7CDA">
        <w:rPr>
          <w:rFonts w:cs="B Mitra" w:hint="cs"/>
          <w:b/>
          <w:bCs/>
          <w:rtl/>
        </w:rPr>
        <w:t>2- ساير مجريان طرح:</w:t>
      </w:r>
    </w:p>
    <w:tbl>
      <w:tblPr>
        <w:tblpPr w:leftFromText="180" w:rightFromText="180" w:vertAnchor="text" w:horzAnchor="margin"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834"/>
        <w:gridCol w:w="1368"/>
        <w:gridCol w:w="1817"/>
        <w:gridCol w:w="1209"/>
        <w:gridCol w:w="1843"/>
        <w:gridCol w:w="1701"/>
      </w:tblGrid>
      <w:tr w:rsidR="007F7CDA" w:rsidRPr="000C7AA3" w:rsidTr="00835975">
        <w:trPr>
          <w:trHeight w:val="496"/>
        </w:trPr>
        <w:tc>
          <w:tcPr>
            <w:tcW w:w="447" w:type="dxa"/>
            <w:vAlign w:val="center"/>
          </w:tcPr>
          <w:p w:rsidR="007F7CDA" w:rsidRPr="000C7AA3" w:rsidRDefault="007F7CDA" w:rsidP="00634223">
            <w:pPr>
              <w:tabs>
                <w:tab w:val="left" w:pos="1937"/>
              </w:tabs>
              <w:jc w:val="center"/>
              <w:rPr>
                <w:rFonts w:cs="B Mitra"/>
                <w:sz w:val="28"/>
                <w:szCs w:val="28"/>
                <w:rtl/>
              </w:rPr>
            </w:pPr>
          </w:p>
        </w:tc>
        <w:tc>
          <w:tcPr>
            <w:tcW w:w="1834" w:type="dxa"/>
            <w:vAlign w:val="center"/>
          </w:tcPr>
          <w:p w:rsidR="007F7CDA" w:rsidRPr="000C7AA3" w:rsidRDefault="007F7CDA" w:rsidP="00634223">
            <w:pPr>
              <w:tabs>
                <w:tab w:val="left" w:pos="1937"/>
              </w:tabs>
              <w:jc w:val="center"/>
              <w:rPr>
                <w:rFonts w:cs="B Mitra"/>
                <w:rtl/>
              </w:rPr>
            </w:pPr>
            <w:r w:rsidRPr="000C7AA3">
              <w:rPr>
                <w:rFonts w:cs="B Mitra" w:hint="cs"/>
                <w:rtl/>
              </w:rPr>
              <w:t>نام و نام خانوادگي</w:t>
            </w:r>
          </w:p>
        </w:tc>
        <w:tc>
          <w:tcPr>
            <w:tcW w:w="1368" w:type="dxa"/>
            <w:vAlign w:val="center"/>
          </w:tcPr>
          <w:p w:rsidR="007F7CDA" w:rsidRPr="000C7AA3" w:rsidRDefault="007F7CDA" w:rsidP="00634223">
            <w:pPr>
              <w:tabs>
                <w:tab w:val="left" w:pos="1937"/>
              </w:tabs>
              <w:jc w:val="center"/>
              <w:rPr>
                <w:rFonts w:cs="B Mitra"/>
                <w:rtl/>
              </w:rPr>
            </w:pPr>
            <w:r w:rsidRPr="000C7AA3">
              <w:rPr>
                <w:rFonts w:cs="B Mitra" w:hint="cs"/>
                <w:rtl/>
              </w:rPr>
              <w:t>درجه تحصيلي</w:t>
            </w:r>
          </w:p>
        </w:tc>
        <w:tc>
          <w:tcPr>
            <w:tcW w:w="1817" w:type="dxa"/>
            <w:vAlign w:val="center"/>
          </w:tcPr>
          <w:p w:rsidR="007F7CDA" w:rsidRPr="000C7AA3" w:rsidRDefault="007F7CDA" w:rsidP="00634223">
            <w:pPr>
              <w:tabs>
                <w:tab w:val="left" w:pos="1937"/>
              </w:tabs>
              <w:jc w:val="center"/>
              <w:rPr>
                <w:rFonts w:cs="B Mitra"/>
                <w:rtl/>
              </w:rPr>
            </w:pPr>
            <w:r w:rsidRPr="000C7AA3">
              <w:rPr>
                <w:rFonts w:cs="B Mitra" w:hint="cs"/>
                <w:rtl/>
              </w:rPr>
              <w:t>رشته تحصيلي</w:t>
            </w:r>
          </w:p>
        </w:tc>
        <w:tc>
          <w:tcPr>
            <w:tcW w:w="1209" w:type="dxa"/>
            <w:vAlign w:val="center"/>
          </w:tcPr>
          <w:p w:rsidR="007F7CDA" w:rsidRPr="000C7AA3" w:rsidRDefault="007F7CDA" w:rsidP="00634223">
            <w:pPr>
              <w:tabs>
                <w:tab w:val="left" w:pos="1937"/>
              </w:tabs>
              <w:jc w:val="center"/>
              <w:rPr>
                <w:rFonts w:cs="B Mitra"/>
                <w:rtl/>
              </w:rPr>
            </w:pPr>
            <w:r w:rsidRPr="000C7AA3">
              <w:rPr>
                <w:rFonts w:cs="B Mitra" w:hint="cs"/>
                <w:rtl/>
              </w:rPr>
              <w:t>مرتبه علمي</w:t>
            </w:r>
          </w:p>
        </w:tc>
        <w:tc>
          <w:tcPr>
            <w:tcW w:w="1843" w:type="dxa"/>
            <w:vAlign w:val="center"/>
          </w:tcPr>
          <w:p w:rsidR="007F7CDA" w:rsidRPr="000C7AA3" w:rsidRDefault="007F7CDA" w:rsidP="00634223">
            <w:pPr>
              <w:tabs>
                <w:tab w:val="left" w:pos="1937"/>
              </w:tabs>
              <w:jc w:val="center"/>
              <w:rPr>
                <w:rFonts w:cs="B Mitra"/>
                <w:rtl/>
              </w:rPr>
            </w:pPr>
            <w:r w:rsidRPr="000C7AA3">
              <w:rPr>
                <w:rFonts w:cs="B Mitra" w:hint="cs"/>
                <w:rtl/>
              </w:rPr>
              <w:t>محل كار</w:t>
            </w:r>
          </w:p>
        </w:tc>
        <w:tc>
          <w:tcPr>
            <w:tcW w:w="1701" w:type="dxa"/>
            <w:vAlign w:val="center"/>
          </w:tcPr>
          <w:p w:rsidR="007F7CDA" w:rsidRPr="000C7AA3" w:rsidRDefault="007F7CDA" w:rsidP="00634223">
            <w:pPr>
              <w:tabs>
                <w:tab w:val="left" w:pos="1937"/>
              </w:tabs>
              <w:jc w:val="center"/>
              <w:rPr>
                <w:rFonts w:cs="B Mitra"/>
                <w:rtl/>
              </w:rPr>
            </w:pPr>
            <w:r>
              <w:rPr>
                <w:rFonts w:cs="B Mitra" w:hint="cs"/>
                <w:rtl/>
              </w:rPr>
              <w:t>ميزان مشاركت مالي</w:t>
            </w:r>
          </w:p>
        </w:tc>
      </w:tr>
      <w:tr w:rsidR="007F7CDA" w:rsidRPr="000C7AA3" w:rsidTr="00835975">
        <w:trPr>
          <w:trHeight w:val="483"/>
        </w:trPr>
        <w:tc>
          <w:tcPr>
            <w:tcW w:w="447" w:type="dxa"/>
            <w:vAlign w:val="center"/>
          </w:tcPr>
          <w:p w:rsidR="007F7CDA" w:rsidRPr="000C7AA3" w:rsidRDefault="007F7CDA" w:rsidP="00634223">
            <w:pPr>
              <w:tabs>
                <w:tab w:val="left" w:pos="1937"/>
              </w:tabs>
              <w:jc w:val="center"/>
              <w:rPr>
                <w:rFonts w:cs="B Mitra"/>
                <w:rtl/>
              </w:rPr>
            </w:pPr>
            <w:r w:rsidRPr="000C7AA3">
              <w:rPr>
                <w:rFonts w:cs="B Mitra" w:hint="cs"/>
                <w:rtl/>
              </w:rPr>
              <w:t>اول</w:t>
            </w:r>
          </w:p>
        </w:tc>
        <w:tc>
          <w:tcPr>
            <w:tcW w:w="1834" w:type="dxa"/>
            <w:vAlign w:val="center"/>
          </w:tcPr>
          <w:p w:rsidR="007F7CDA" w:rsidRPr="00EB7B5A" w:rsidRDefault="00996A94" w:rsidP="00634223">
            <w:pPr>
              <w:tabs>
                <w:tab w:val="left" w:pos="1937"/>
              </w:tabs>
              <w:jc w:val="center"/>
              <w:rPr>
                <w:rFonts w:ascii="Century" w:hAnsi="Century" w:cs="B Mitra"/>
                <w:b/>
                <w:bCs/>
                <w:sz w:val="26"/>
                <w:szCs w:val="26"/>
                <w:rtl/>
              </w:rPr>
            </w:pPr>
            <w:r w:rsidRPr="00EB7B5A">
              <w:rPr>
                <w:rFonts w:ascii="Century" w:hAnsi="Century" w:cs="B Mitra" w:hint="cs"/>
                <w:b/>
                <w:bCs/>
                <w:sz w:val="26"/>
                <w:szCs w:val="26"/>
                <w:rtl/>
              </w:rPr>
              <w:t>حامد جاودانیان</w:t>
            </w:r>
          </w:p>
        </w:tc>
        <w:tc>
          <w:tcPr>
            <w:tcW w:w="1368" w:type="dxa"/>
            <w:vAlign w:val="center"/>
          </w:tcPr>
          <w:p w:rsidR="007F7CDA" w:rsidRPr="007B6DD6" w:rsidRDefault="00996A94" w:rsidP="00634223">
            <w:pPr>
              <w:tabs>
                <w:tab w:val="left" w:pos="1937"/>
              </w:tabs>
              <w:jc w:val="center"/>
              <w:rPr>
                <w:rFonts w:ascii="Century" w:hAnsi="Century" w:cs="B Mitra"/>
                <w:sz w:val="28"/>
                <w:szCs w:val="28"/>
                <w:rtl/>
              </w:rPr>
            </w:pPr>
            <w:r w:rsidRPr="007B6DD6">
              <w:rPr>
                <w:rFonts w:ascii="Century" w:hAnsi="Century" w:cs="B Mitra" w:hint="cs"/>
                <w:sz w:val="28"/>
                <w:szCs w:val="28"/>
                <w:rtl/>
              </w:rPr>
              <w:t>دکتری</w:t>
            </w:r>
          </w:p>
        </w:tc>
        <w:tc>
          <w:tcPr>
            <w:tcW w:w="1817" w:type="dxa"/>
            <w:vAlign w:val="center"/>
          </w:tcPr>
          <w:p w:rsidR="007F7CDA" w:rsidRPr="007B6DD6" w:rsidRDefault="00634223" w:rsidP="00634223">
            <w:pPr>
              <w:tabs>
                <w:tab w:val="left" w:pos="1937"/>
              </w:tabs>
              <w:jc w:val="center"/>
              <w:rPr>
                <w:rFonts w:ascii="Century" w:hAnsi="Century" w:cs="B Mitra"/>
                <w:sz w:val="28"/>
                <w:szCs w:val="28"/>
                <w:rtl/>
              </w:rPr>
            </w:pPr>
            <w:r w:rsidRPr="007B6DD6">
              <w:rPr>
                <w:rFonts w:ascii="Century" w:hAnsi="Century" w:cs="B Mitra" w:hint="cs"/>
                <w:sz w:val="28"/>
                <w:szCs w:val="28"/>
                <w:rtl/>
              </w:rPr>
              <w:t>مهندسی عمران</w:t>
            </w:r>
          </w:p>
        </w:tc>
        <w:tc>
          <w:tcPr>
            <w:tcW w:w="1209" w:type="dxa"/>
            <w:vAlign w:val="center"/>
          </w:tcPr>
          <w:p w:rsidR="007F7CDA" w:rsidRPr="007B6DD6" w:rsidRDefault="00996A94" w:rsidP="00634223">
            <w:pPr>
              <w:tabs>
                <w:tab w:val="left" w:pos="1937"/>
              </w:tabs>
              <w:jc w:val="center"/>
              <w:rPr>
                <w:rFonts w:ascii="Century" w:hAnsi="Century" w:cs="B Mitra"/>
                <w:sz w:val="28"/>
                <w:szCs w:val="28"/>
                <w:rtl/>
              </w:rPr>
            </w:pPr>
            <w:r w:rsidRPr="007B6DD6">
              <w:rPr>
                <w:rFonts w:ascii="Century" w:hAnsi="Century" w:cs="B Mitra" w:hint="cs"/>
                <w:sz w:val="28"/>
                <w:szCs w:val="28"/>
                <w:rtl/>
              </w:rPr>
              <w:t>استادیار</w:t>
            </w:r>
          </w:p>
        </w:tc>
        <w:tc>
          <w:tcPr>
            <w:tcW w:w="1843" w:type="dxa"/>
            <w:vAlign w:val="center"/>
          </w:tcPr>
          <w:p w:rsidR="007F7CDA" w:rsidRPr="007B6DD6" w:rsidRDefault="00996A94" w:rsidP="00634223">
            <w:pPr>
              <w:tabs>
                <w:tab w:val="left" w:pos="1937"/>
              </w:tabs>
              <w:jc w:val="center"/>
              <w:rPr>
                <w:rFonts w:ascii="Century" w:hAnsi="Century" w:cs="B Mitra"/>
                <w:sz w:val="28"/>
                <w:szCs w:val="28"/>
                <w:rtl/>
              </w:rPr>
            </w:pPr>
            <w:r w:rsidRPr="007B6DD6">
              <w:rPr>
                <w:rFonts w:ascii="Century" w:hAnsi="Century" w:cs="B Mitra" w:hint="cs"/>
                <w:sz w:val="28"/>
                <w:szCs w:val="28"/>
                <w:rtl/>
              </w:rPr>
              <w:t>دانشگاه شهرکرد</w:t>
            </w:r>
          </w:p>
        </w:tc>
        <w:tc>
          <w:tcPr>
            <w:tcW w:w="1701" w:type="dxa"/>
            <w:vAlign w:val="center"/>
          </w:tcPr>
          <w:p w:rsidR="007F7CDA" w:rsidRPr="007B6DD6" w:rsidRDefault="00996A94" w:rsidP="00634223">
            <w:pPr>
              <w:tabs>
                <w:tab w:val="left" w:pos="1937"/>
              </w:tabs>
              <w:jc w:val="center"/>
              <w:rPr>
                <w:rFonts w:ascii="Century" w:hAnsi="Century" w:cs="B Mitra"/>
                <w:sz w:val="28"/>
                <w:szCs w:val="28"/>
                <w:rtl/>
              </w:rPr>
            </w:pPr>
            <w:r w:rsidRPr="007B6DD6">
              <w:rPr>
                <w:rFonts w:ascii="Century" w:hAnsi="Century" w:cs="B Mitra" w:hint="cs"/>
                <w:sz w:val="28"/>
                <w:szCs w:val="28"/>
                <w:rtl/>
              </w:rPr>
              <w:t>50 درصد</w:t>
            </w:r>
          </w:p>
        </w:tc>
      </w:tr>
    </w:tbl>
    <w:p w:rsidR="00801B63" w:rsidRDefault="00801B63" w:rsidP="000D320C">
      <w:pPr>
        <w:tabs>
          <w:tab w:val="left" w:pos="1937"/>
        </w:tabs>
        <w:jc w:val="lowKashida"/>
        <w:rPr>
          <w:rFonts w:cs="B Mitra"/>
          <w:b/>
          <w:bCs/>
          <w:rtl/>
        </w:rPr>
      </w:pPr>
    </w:p>
    <w:p w:rsidR="000D320C" w:rsidRPr="000C7AA3" w:rsidRDefault="000D320C" w:rsidP="000D320C">
      <w:pPr>
        <w:tabs>
          <w:tab w:val="left" w:pos="1937"/>
        </w:tabs>
        <w:jc w:val="lowKashida"/>
        <w:rPr>
          <w:rFonts w:cs="B Mitra"/>
          <w:b/>
          <w:bCs/>
          <w:rtl/>
        </w:rPr>
      </w:pPr>
      <w:r w:rsidRPr="000C7AA3">
        <w:rPr>
          <w:rFonts w:cs="B Mitra" w:hint="cs"/>
          <w:b/>
          <w:bCs/>
          <w:rtl/>
        </w:rPr>
        <w:t>2ـ همكاران:</w:t>
      </w:r>
    </w:p>
    <w:tbl>
      <w:tblPr>
        <w:bidiVisual/>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304"/>
        <w:gridCol w:w="1405"/>
        <w:gridCol w:w="1631"/>
        <w:gridCol w:w="1252"/>
        <w:gridCol w:w="1161"/>
        <w:gridCol w:w="1134"/>
        <w:gridCol w:w="1552"/>
      </w:tblGrid>
      <w:tr w:rsidR="00801B63" w:rsidRPr="000C7AA3" w:rsidTr="00420319">
        <w:tc>
          <w:tcPr>
            <w:tcW w:w="682" w:type="dxa"/>
          </w:tcPr>
          <w:p w:rsidR="00801B63" w:rsidRPr="000C7AA3" w:rsidRDefault="00801B63" w:rsidP="00801B63">
            <w:pPr>
              <w:tabs>
                <w:tab w:val="left" w:pos="1937"/>
              </w:tabs>
              <w:jc w:val="center"/>
              <w:rPr>
                <w:rFonts w:cs="B Mitra"/>
                <w:sz w:val="28"/>
                <w:szCs w:val="28"/>
                <w:rtl/>
              </w:rPr>
            </w:pPr>
          </w:p>
        </w:tc>
        <w:tc>
          <w:tcPr>
            <w:tcW w:w="1304" w:type="dxa"/>
          </w:tcPr>
          <w:p w:rsidR="00801B63" w:rsidRPr="000C7AA3" w:rsidRDefault="00801B63" w:rsidP="00801B63">
            <w:pPr>
              <w:tabs>
                <w:tab w:val="left" w:pos="1937"/>
              </w:tabs>
              <w:jc w:val="lowKashida"/>
              <w:rPr>
                <w:rFonts w:cs="B Mitra"/>
                <w:rtl/>
              </w:rPr>
            </w:pPr>
            <w:r w:rsidRPr="000C7AA3">
              <w:rPr>
                <w:rFonts w:cs="B Mitra" w:hint="cs"/>
                <w:rtl/>
              </w:rPr>
              <w:t>نام و نام خانوادگي</w:t>
            </w:r>
          </w:p>
        </w:tc>
        <w:tc>
          <w:tcPr>
            <w:tcW w:w="1405" w:type="dxa"/>
          </w:tcPr>
          <w:p w:rsidR="00801B63" w:rsidRPr="000C7AA3" w:rsidRDefault="00801B63" w:rsidP="00801B63">
            <w:pPr>
              <w:tabs>
                <w:tab w:val="left" w:pos="1937"/>
              </w:tabs>
              <w:jc w:val="lowKashida"/>
              <w:rPr>
                <w:rFonts w:cs="B Mitra"/>
                <w:rtl/>
              </w:rPr>
            </w:pPr>
            <w:r w:rsidRPr="000C7AA3">
              <w:rPr>
                <w:rFonts w:cs="B Mitra" w:hint="cs"/>
                <w:rtl/>
              </w:rPr>
              <w:t xml:space="preserve">درجه تحصيلي </w:t>
            </w:r>
          </w:p>
        </w:tc>
        <w:tc>
          <w:tcPr>
            <w:tcW w:w="1631" w:type="dxa"/>
          </w:tcPr>
          <w:p w:rsidR="00801B63" w:rsidRPr="000C7AA3" w:rsidRDefault="00801B63" w:rsidP="00801B63">
            <w:pPr>
              <w:tabs>
                <w:tab w:val="left" w:pos="1937"/>
              </w:tabs>
              <w:jc w:val="lowKashida"/>
              <w:rPr>
                <w:rFonts w:cs="B Mitra"/>
                <w:rtl/>
              </w:rPr>
            </w:pPr>
            <w:r w:rsidRPr="000C7AA3">
              <w:rPr>
                <w:rFonts w:cs="B Mitra" w:hint="cs"/>
                <w:rtl/>
              </w:rPr>
              <w:t xml:space="preserve">رشته تحصيلي </w:t>
            </w:r>
          </w:p>
        </w:tc>
        <w:tc>
          <w:tcPr>
            <w:tcW w:w="1252" w:type="dxa"/>
          </w:tcPr>
          <w:p w:rsidR="00801B63" w:rsidRPr="000C7AA3" w:rsidRDefault="00801B63" w:rsidP="00801B63">
            <w:pPr>
              <w:tabs>
                <w:tab w:val="left" w:pos="1937"/>
              </w:tabs>
              <w:jc w:val="lowKashida"/>
              <w:rPr>
                <w:rFonts w:cs="B Mitra"/>
                <w:rtl/>
              </w:rPr>
            </w:pPr>
            <w:r w:rsidRPr="000C7AA3">
              <w:rPr>
                <w:rFonts w:cs="B Mitra" w:hint="cs"/>
                <w:rtl/>
              </w:rPr>
              <w:t>مرتبه علمي</w:t>
            </w:r>
          </w:p>
        </w:tc>
        <w:tc>
          <w:tcPr>
            <w:tcW w:w="1161" w:type="dxa"/>
          </w:tcPr>
          <w:p w:rsidR="00801B63" w:rsidRPr="000C7AA3" w:rsidRDefault="00801B63" w:rsidP="00801B63">
            <w:pPr>
              <w:tabs>
                <w:tab w:val="left" w:pos="1937"/>
              </w:tabs>
              <w:jc w:val="lowKashida"/>
              <w:rPr>
                <w:rFonts w:cs="B Mitra"/>
                <w:rtl/>
              </w:rPr>
            </w:pPr>
            <w:r w:rsidRPr="000C7AA3">
              <w:rPr>
                <w:rFonts w:cs="B Mitra" w:hint="cs"/>
                <w:rtl/>
              </w:rPr>
              <w:t>محل كار</w:t>
            </w:r>
          </w:p>
        </w:tc>
        <w:tc>
          <w:tcPr>
            <w:tcW w:w="1134" w:type="dxa"/>
          </w:tcPr>
          <w:p w:rsidR="00801B63" w:rsidRPr="000C7AA3" w:rsidRDefault="00801B63" w:rsidP="00801B63">
            <w:pPr>
              <w:tabs>
                <w:tab w:val="left" w:pos="1937"/>
              </w:tabs>
              <w:jc w:val="lowKashida"/>
              <w:rPr>
                <w:rFonts w:cs="B Mitra"/>
                <w:rtl/>
              </w:rPr>
            </w:pPr>
            <w:r w:rsidRPr="000C7AA3">
              <w:rPr>
                <w:rFonts w:cs="B Mitra" w:hint="cs"/>
                <w:rtl/>
              </w:rPr>
              <w:t>نوع همكاري</w:t>
            </w:r>
          </w:p>
        </w:tc>
        <w:tc>
          <w:tcPr>
            <w:tcW w:w="1552" w:type="dxa"/>
          </w:tcPr>
          <w:p w:rsidR="00801B63" w:rsidRPr="000C7AA3" w:rsidRDefault="00801B63" w:rsidP="00801B63">
            <w:pPr>
              <w:tabs>
                <w:tab w:val="left" w:pos="1937"/>
              </w:tabs>
              <w:jc w:val="center"/>
              <w:rPr>
                <w:rFonts w:cs="B Mitra"/>
                <w:rtl/>
              </w:rPr>
            </w:pPr>
            <w:r>
              <w:rPr>
                <w:rFonts w:cs="B Mitra" w:hint="cs"/>
                <w:rtl/>
              </w:rPr>
              <w:t>میزان همکاری (ساعت)</w:t>
            </w:r>
          </w:p>
        </w:tc>
      </w:tr>
      <w:tr w:rsidR="003A1C20" w:rsidRPr="000C7AA3" w:rsidTr="00420319">
        <w:trPr>
          <w:trHeight w:val="470"/>
        </w:trPr>
        <w:tc>
          <w:tcPr>
            <w:tcW w:w="682" w:type="dxa"/>
          </w:tcPr>
          <w:p w:rsidR="003A1C20" w:rsidRPr="000C7AA3" w:rsidRDefault="003A1C20" w:rsidP="003A1C20">
            <w:pPr>
              <w:tabs>
                <w:tab w:val="left" w:pos="1937"/>
              </w:tabs>
              <w:jc w:val="lowKashida"/>
              <w:rPr>
                <w:rFonts w:cs="B Mitra"/>
                <w:rtl/>
              </w:rPr>
            </w:pPr>
            <w:r w:rsidRPr="000C7AA3">
              <w:rPr>
                <w:rFonts w:cs="B Mitra" w:hint="cs"/>
                <w:rtl/>
              </w:rPr>
              <w:t>اول</w:t>
            </w:r>
          </w:p>
        </w:tc>
        <w:tc>
          <w:tcPr>
            <w:tcW w:w="1304" w:type="dxa"/>
            <w:vAlign w:val="center"/>
          </w:tcPr>
          <w:p w:rsidR="003A1C20" w:rsidRPr="000C7AA3" w:rsidRDefault="00257916" w:rsidP="00257916">
            <w:pPr>
              <w:tabs>
                <w:tab w:val="left" w:pos="1937"/>
              </w:tabs>
              <w:jc w:val="center"/>
              <w:rPr>
                <w:rFonts w:ascii="Century" w:hAnsi="Century" w:cs="B Mitra"/>
                <w:sz w:val="26"/>
                <w:szCs w:val="26"/>
                <w:rtl/>
              </w:rPr>
            </w:pPr>
            <w:r>
              <w:rPr>
                <w:rFonts w:ascii="Century" w:hAnsi="Century" w:cs="B Mitra" w:hint="cs"/>
                <w:sz w:val="26"/>
                <w:szCs w:val="26"/>
                <w:rtl/>
              </w:rPr>
              <w:t>-</w:t>
            </w:r>
          </w:p>
        </w:tc>
        <w:tc>
          <w:tcPr>
            <w:tcW w:w="1405" w:type="dxa"/>
          </w:tcPr>
          <w:p w:rsidR="003A1C20" w:rsidRPr="003A1C20" w:rsidRDefault="003A1C20" w:rsidP="003A1C20">
            <w:pPr>
              <w:tabs>
                <w:tab w:val="left" w:pos="1937"/>
              </w:tabs>
              <w:jc w:val="lowKashida"/>
              <w:rPr>
                <w:rFonts w:ascii="Century" w:hAnsi="Century" w:cs="B Mitra"/>
                <w:sz w:val="26"/>
                <w:szCs w:val="26"/>
                <w:rtl/>
              </w:rPr>
            </w:pPr>
          </w:p>
        </w:tc>
        <w:tc>
          <w:tcPr>
            <w:tcW w:w="1631" w:type="dxa"/>
          </w:tcPr>
          <w:p w:rsidR="003A1C20" w:rsidRPr="003A1C20" w:rsidRDefault="003A1C20" w:rsidP="003A1C20">
            <w:pPr>
              <w:tabs>
                <w:tab w:val="left" w:pos="1937"/>
              </w:tabs>
              <w:jc w:val="lowKashida"/>
              <w:rPr>
                <w:rFonts w:ascii="Century" w:hAnsi="Century" w:cs="B Mitra"/>
                <w:sz w:val="26"/>
                <w:szCs w:val="26"/>
                <w:rtl/>
              </w:rPr>
            </w:pPr>
          </w:p>
        </w:tc>
        <w:tc>
          <w:tcPr>
            <w:tcW w:w="1252" w:type="dxa"/>
          </w:tcPr>
          <w:p w:rsidR="003A1C20" w:rsidRPr="000C7AA3" w:rsidRDefault="003A1C20" w:rsidP="003A1C20">
            <w:pPr>
              <w:tabs>
                <w:tab w:val="left" w:pos="1937"/>
              </w:tabs>
              <w:jc w:val="lowKashida"/>
              <w:rPr>
                <w:rFonts w:ascii="Century" w:hAnsi="Century" w:cs="B Mitra"/>
                <w:sz w:val="26"/>
                <w:szCs w:val="26"/>
                <w:rtl/>
              </w:rPr>
            </w:pPr>
          </w:p>
        </w:tc>
        <w:tc>
          <w:tcPr>
            <w:tcW w:w="1161" w:type="dxa"/>
          </w:tcPr>
          <w:p w:rsidR="003A1C20" w:rsidRPr="000C7AA3" w:rsidRDefault="003A1C20" w:rsidP="003A1C20">
            <w:pPr>
              <w:tabs>
                <w:tab w:val="left" w:pos="1937"/>
              </w:tabs>
              <w:jc w:val="lowKashida"/>
              <w:rPr>
                <w:rFonts w:ascii="Century" w:hAnsi="Century" w:cs="B Mitra"/>
                <w:sz w:val="26"/>
                <w:szCs w:val="26"/>
                <w:rtl/>
              </w:rPr>
            </w:pPr>
          </w:p>
        </w:tc>
        <w:tc>
          <w:tcPr>
            <w:tcW w:w="1134" w:type="dxa"/>
          </w:tcPr>
          <w:p w:rsidR="003A1C20" w:rsidRPr="003A1C20" w:rsidRDefault="003A1C20" w:rsidP="003A1C20">
            <w:pPr>
              <w:tabs>
                <w:tab w:val="left" w:pos="1937"/>
              </w:tabs>
              <w:jc w:val="lowKashida"/>
              <w:rPr>
                <w:rFonts w:ascii="Century" w:hAnsi="Century" w:cs="B Mitra"/>
                <w:sz w:val="26"/>
                <w:szCs w:val="26"/>
                <w:rtl/>
              </w:rPr>
            </w:pPr>
          </w:p>
        </w:tc>
        <w:tc>
          <w:tcPr>
            <w:tcW w:w="1552" w:type="dxa"/>
          </w:tcPr>
          <w:p w:rsidR="003A1C20" w:rsidRPr="000C7AA3" w:rsidRDefault="003A1C20" w:rsidP="003A1C20">
            <w:pPr>
              <w:tabs>
                <w:tab w:val="left" w:pos="1937"/>
              </w:tabs>
              <w:jc w:val="lowKashida"/>
              <w:rPr>
                <w:rFonts w:ascii="Century" w:hAnsi="Century" w:cs="B Mitra"/>
                <w:sz w:val="26"/>
                <w:szCs w:val="26"/>
                <w:rtl/>
              </w:rPr>
            </w:pPr>
          </w:p>
        </w:tc>
      </w:tr>
    </w:tbl>
    <w:p w:rsidR="007D74C0" w:rsidRDefault="007D74C0" w:rsidP="000D320C">
      <w:pPr>
        <w:tabs>
          <w:tab w:val="left" w:pos="1937"/>
        </w:tabs>
        <w:jc w:val="lowKashida"/>
        <w:rPr>
          <w:rFonts w:cs="B Mitra"/>
          <w:b/>
          <w:bCs/>
          <w:sz w:val="26"/>
          <w:szCs w:val="26"/>
          <w:rtl/>
          <w:lang w:bidi="fa-IR"/>
        </w:rPr>
      </w:pPr>
    </w:p>
    <w:p w:rsidR="000D320C" w:rsidRPr="000C7AA3" w:rsidRDefault="004A3577" w:rsidP="000D320C">
      <w:pPr>
        <w:tabs>
          <w:tab w:val="left" w:pos="1937"/>
        </w:tabs>
        <w:jc w:val="lowKashida"/>
        <w:rPr>
          <w:rFonts w:cs="B Mitra"/>
          <w:b/>
          <w:bCs/>
          <w:sz w:val="26"/>
          <w:szCs w:val="26"/>
          <w:rtl/>
        </w:rPr>
      </w:pPr>
      <w:r w:rsidRPr="000C7AA3">
        <w:rPr>
          <w:rFonts w:cs="B Mitra" w:hint="cs"/>
          <w:b/>
          <w:bCs/>
          <w:sz w:val="26"/>
          <w:szCs w:val="26"/>
          <w:rtl/>
          <w:lang w:bidi="fa-IR"/>
        </w:rPr>
        <w:lastRenderedPageBreak/>
        <w:t>ج</w:t>
      </w:r>
      <w:r w:rsidR="000D320C" w:rsidRPr="000C7AA3">
        <w:rPr>
          <w:rFonts w:cs="B Mitra" w:hint="cs"/>
          <w:b/>
          <w:bCs/>
          <w:sz w:val="26"/>
          <w:szCs w:val="26"/>
          <w:rtl/>
        </w:rPr>
        <w:t>) اطلاعات تفصيلي طرح</w:t>
      </w:r>
    </w:p>
    <w:p w:rsidR="000D320C" w:rsidRPr="000C7AA3" w:rsidRDefault="000D320C" w:rsidP="005120D2">
      <w:pPr>
        <w:spacing w:before="120"/>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ــــــــــــــــــــــــ</w:t>
      </w:r>
    </w:p>
    <w:p w:rsidR="000D320C" w:rsidRPr="000C7AA3" w:rsidRDefault="000D320C" w:rsidP="000D320C">
      <w:pPr>
        <w:spacing w:before="120"/>
        <w:jc w:val="lowKashida"/>
        <w:rPr>
          <w:rFonts w:cs="B Mitra"/>
          <w:sz w:val="28"/>
          <w:szCs w:val="28"/>
          <w:rtl/>
        </w:rPr>
      </w:pPr>
      <w:r w:rsidRPr="000C7AA3">
        <w:rPr>
          <w:rFonts w:cs="B Mitra" w:hint="cs"/>
          <w:sz w:val="28"/>
          <w:szCs w:val="28"/>
          <w:rtl/>
        </w:rPr>
        <w:t>1ـ عنوان و نوع طرح پژوهشي</w:t>
      </w:r>
    </w:p>
    <w:p w:rsidR="000D320C" w:rsidRPr="000C7AA3" w:rsidRDefault="000D320C" w:rsidP="002C79FD">
      <w:pPr>
        <w:tabs>
          <w:tab w:val="left" w:pos="1937"/>
        </w:tabs>
        <w:jc w:val="lowKashida"/>
        <w:rPr>
          <w:rFonts w:cs="B Mitra"/>
          <w:sz w:val="28"/>
          <w:szCs w:val="28"/>
          <w:rtl/>
          <w:lang w:bidi="fa-IR"/>
        </w:rPr>
      </w:pPr>
      <w:r w:rsidRPr="000C7AA3">
        <w:rPr>
          <w:rFonts w:cs="B Mitra" w:hint="cs"/>
          <w:sz w:val="28"/>
          <w:szCs w:val="28"/>
          <w:rtl/>
        </w:rPr>
        <w:t xml:space="preserve">عنوان به فارسي: </w:t>
      </w:r>
      <w:r w:rsidR="002C79FD" w:rsidRPr="00561C30">
        <w:rPr>
          <w:rFonts w:cs="B Mitra" w:hint="cs"/>
          <w:sz w:val="28"/>
          <w:szCs w:val="28"/>
          <w:rtl/>
          <w:lang w:bidi="fa-IR"/>
        </w:rPr>
        <w:t>حل تحلیلی جریان نشت از سدهای خاکی در حالت پایدار برای شرایط ویژه</w:t>
      </w:r>
    </w:p>
    <w:p w:rsidR="009102B9" w:rsidRDefault="000D320C" w:rsidP="009102B9">
      <w:pPr>
        <w:tabs>
          <w:tab w:val="left" w:pos="1937"/>
        </w:tabs>
        <w:jc w:val="lowKashida"/>
        <w:rPr>
          <w:rFonts w:cs="B Mitra"/>
          <w:sz w:val="28"/>
          <w:szCs w:val="28"/>
          <w:rtl/>
          <w:lang w:bidi="fa-IR"/>
        </w:rPr>
      </w:pPr>
      <w:r w:rsidRPr="000C7AA3">
        <w:rPr>
          <w:rFonts w:cs="B Mitra" w:hint="cs"/>
          <w:sz w:val="28"/>
          <w:szCs w:val="28"/>
          <w:rtl/>
        </w:rPr>
        <w:t>به انگليسي :</w:t>
      </w:r>
    </w:p>
    <w:p w:rsidR="002C79FD" w:rsidRPr="00BA17A4" w:rsidRDefault="002C79FD" w:rsidP="007D74C0">
      <w:pPr>
        <w:tabs>
          <w:tab w:val="left" w:pos="1937"/>
        </w:tabs>
        <w:bidi w:val="0"/>
        <w:spacing w:after="120"/>
      </w:pPr>
      <w:r w:rsidRPr="00BA17A4">
        <w:t>Analytical solution for steady state seepage flow through earth dams with specific conditions</w:t>
      </w:r>
    </w:p>
    <w:p w:rsidR="000D320C" w:rsidRPr="000C7AA3" w:rsidRDefault="009102B9" w:rsidP="007D5137">
      <w:pPr>
        <w:tabs>
          <w:tab w:val="left" w:pos="1937"/>
        </w:tabs>
        <w:jc w:val="lowKashida"/>
        <w:rPr>
          <w:rFonts w:cs="B Mitra"/>
          <w:sz w:val="28"/>
          <w:szCs w:val="28"/>
          <w:rtl/>
          <w:lang w:bidi="fa-IR"/>
        </w:rPr>
      </w:pPr>
      <w:r>
        <w:rPr>
          <w:rFonts w:cs="B Mitra" w:hint="cs"/>
          <w:sz w:val="28"/>
          <w:szCs w:val="28"/>
          <w:rtl/>
          <w:lang w:bidi="fa-IR"/>
        </w:rPr>
        <w:t>نوع</w:t>
      </w:r>
      <w:r w:rsidR="000D320C" w:rsidRPr="000C7AA3">
        <w:rPr>
          <w:rFonts w:cs="B Mitra" w:hint="cs"/>
          <w:sz w:val="28"/>
          <w:szCs w:val="28"/>
          <w:rtl/>
        </w:rPr>
        <w:t xml:space="preserve"> طرح : </w:t>
      </w:r>
      <w:r w:rsidR="007D5137" w:rsidRPr="000C7AA3">
        <w:rPr>
          <w:rFonts w:cs="B Mitra" w:hint="cs"/>
          <w:sz w:val="28"/>
          <w:szCs w:val="28"/>
        </w:rPr>
        <w:sym w:font="Wingdings" w:char="F0A8"/>
      </w:r>
      <w:r w:rsidR="005120D2" w:rsidRPr="000C7AA3">
        <w:rPr>
          <w:rFonts w:cs="B Mitra" w:hint="cs"/>
          <w:sz w:val="28"/>
          <w:szCs w:val="28"/>
          <w:rtl/>
          <w:lang w:bidi="fa-IR"/>
        </w:rPr>
        <w:t xml:space="preserve"> </w:t>
      </w:r>
      <w:r w:rsidR="000D320C" w:rsidRPr="000C7AA3">
        <w:rPr>
          <w:rFonts w:cs="B Mitra" w:hint="cs"/>
          <w:sz w:val="28"/>
          <w:szCs w:val="28"/>
          <w:rtl/>
        </w:rPr>
        <w:t>بنيادي</w:t>
      </w:r>
      <w:r w:rsidR="007F7CDA">
        <w:rPr>
          <w:rFonts w:cs="B Mitra" w:hint="cs"/>
          <w:sz w:val="28"/>
          <w:szCs w:val="28"/>
          <w:rtl/>
        </w:rPr>
        <w:t xml:space="preserve"> (گسترش مرزهاي دانش)     </w:t>
      </w:r>
      <w:r w:rsidR="007D5137">
        <w:rPr>
          <w:rFonts w:cs="B Mitra" w:hint="cs"/>
          <w:sz w:val="28"/>
          <w:szCs w:val="28"/>
        </w:rPr>
        <w:sym w:font="Wingdings" w:char="F06E"/>
      </w:r>
      <w:r w:rsidR="00573C2B">
        <w:rPr>
          <w:rFonts w:cs="B Mitra" w:hint="cs"/>
          <w:sz w:val="28"/>
          <w:szCs w:val="28"/>
          <w:rtl/>
        </w:rPr>
        <w:t xml:space="preserve"> </w:t>
      </w:r>
      <w:r w:rsidR="000D320C" w:rsidRPr="000C7AA3">
        <w:rPr>
          <w:rFonts w:cs="B Mitra" w:hint="cs"/>
          <w:sz w:val="28"/>
          <w:szCs w:val="28"/>
          <w:rtl/>
        </w:rPr>
        <w:t>كاربردي</w:t>
      </w:r>
      <w:r w:rsidR="007F7CDA">
        <w:rPr>
          <w:rFonts w:cs="B Mitra" w:hint="cs"/>
          <w:sz w:val="28"/>
          <w:szCs w:val="28"/>
          <w:rtl/>
        </w:rPr>
        <w:t xml:space="preserve"> (در چارچوب اولويت هاي پژوهشي</w:t>
      </w:r>
      <w:r w:rsidR="009B3DCF">
        <w:rPr>
          <w:rFonts w:cs="B Mitra" w:hint="cs"/>
          <w:sz w:val="28"/>
          <w:szCs w:val="28"/>
          <w:rtl/>
        </w:rPr>
        <w:t>/حل مسئله</w:t>
      </w:r>
      <w:r w:rsidR="007F7CDA">
        <w:rPr>
          <w:rFonts w:cs="B Mitra" w:hint="cs"/>
          <w:sz w:val="28"/>
          <w:szCs w:val="28"/>
          <w:rtl/>
        </w:rPr>
        <w:t>)</w:t>
      </w:r>
      <w:r w:rsidR="000D320C" w:rsidRPr="000C7AA3">
        <w:rPr>
          <w:rFonts w:cs="B Mitra" w:hint="cs"/>
          <w:sz w:val="28"/>
          <w:szCs w:val="28"/>
          <w:rtl/>
        </w:rPr>
        <w:tab/>
      </w:r>
    </w:p>
    <w:p w:rsidR="000D320C" w:rsidRPr="000C7AA3" w:rsidRDefault="000D320C" w:rsidP="005120D2">
      <w:pPr>
        <w:spacing w:before="120"/>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w:t>
      </w:r>
    </w:p>
    <w:p w:rsidR="000D320C" w:rsidRPr="000C7AA3" w:rsidRDefault="00796EEE" w:rsidP="00796EEE">
      <w:pPr>
        <w:spacing w:before="120"/>
        <w:jc w:val="lowKashida"/>
        <w:rPr>
          <w:rFonts w:cs="B Mitra"/>
          <w:sz w:val="28"/>
          <w:szCs w:val="28"/>
          <w:rtl/>
        </w:rPr>
      </w:pPr>
      <w:r>
        <w:rPr>
          <w:rFonts w:cs="B Mitra" w:hint="cs"/>
          <w:sz w:val="28"/>
          <w:szCs w:val="28"/>
          <w:rtl/>
        </w:rPr>
        <w:t>2ـ تشريح جزئيات طرح</w:t>
      </w:r>
      <w:r w:rsidR="000D320C" w:rsidRPr="000C7AA3">
        <w:rPr>
          <w:rFonts w:cs="B Mitra" w:hint="cs"/>
          <w:sz w:val="28"/>
          <w:szCs w:val="28"/>
          <w:rtl/>
        </w:rPr>
        <w:t>:</w:t>
      </w:r>
    </w:p>
    <w:p w:rsidR="000D320C" w:rsidRDefault="00796EEE" w:rsidP="000D320C">
      <w:pPr>
        <w:spacing w:before="120"/>
        <w:jc w:val="lowKashida"/>
        <w:rPr>
          <w:rFonts w:cs="B Mitra"/>
          <w:b/>
          <w:bCs/>
          <w:sz w:val="20"/>
          <w:szCs w:val="20"/>
          <w:rtl/>
        </w:rPr>
      </w:pPr>
      <w:r w:rsidRPr="00796EEE">
        <w:rPr>
          <w:rFonts w:cs="B Mitra" w:hint="cs"/>
          <w:b/>
          <w:bCs/>
          <w:sz w:val="20"/>
          <w:szCs w:val="20"/>
          <w:rtl/>
        </w:rPr>
        <w:t>تعريف مسئله</w:t>
      </w:r>
      <w:r>
        <w:rPr>
          <w:rFonts w:cs="B Mitra" w:hint="cs"/>
          <w:b/>
          <w:bCs/>
          <w:sz w:val="20"/>
          <w:szCs w:val="20"/>
          <w:rtl/>
        </w:rPr>
        <w:t>:</w:t>
      </w:r>
    </w:p>
    <w:p w:rsidR="000460E1" w:rsidRPr="007D5137" w:rsidRDefault="000460E1" w:rsidP="000460E1">
      <w:pPr>
        <w:spacing w:before="120"/>
        <w:jc w:val="lowKashida"/>
        <w:rPr>
          <w:rFonts w:cs="B Mitra"/>
          <w:rtl/>
          <w:lang w:bidi="fa-IR"/>
        </w:rPr>
      </w:pPr>
      <w:r w:rsidRPr="007D5137">
        <w:rPr>
          <w:rFonts w:cs="B Mitra" w:hint="cs"/>
          <w:rtl/>
          <w:lang w:bidi="fa-IR"/>
        </w:rPr>
        <w:t xml:space="preserve">شبیه سازی نشت آب درون بدنه سدها از مسائل اساسی در مهندسی هیدرولوژی، مدیریت منابع آب و علوم خاک می باشد. به لحاظ ریاضی، نشت آب به درون سدهای خاکی بوسیله معادله آبخوان آزاد توصیف می شود. این معادله یک معادله دیفرانسیل جزئی غیر خطی می باشد که حل های تحلیلی محدودی در تحقیقات گذشته برای آن ارائه شده است. در هر صورت، انتخاب جریان پایدار و خاک همگن ایزوتروپ این امکان را برای این معادله فراهم میکند که بتوان برای آن حل تحلیلی ارائه داد. در این راستا به دنبال حل تحلیلی در حالات گفته شده در شرایط مرزی ویژه ای که تاکنون ارائه نشده اند می گردیم. </w:t>
      </w:r>
    </w:p>
    <w:p w:rsidR="005120D2" w:rsidRDefault="00796EEE" w:rsidP="000D320C">
      <w:pPr>
        <w:spacing w:before="120"/>
        <w:jc w:val="lowKashida"/>
        <w:rPr>
          <w:rFonts w:cs="B Mitra"/>
          <w:b/>
          <w:bCs/>
          <w:sz w:val="20"/>
          <w:szCs w:val="20"/>
          <w:rtl/>
        </w:rPr>
      </w:pPr>
      <w:r w:rsidRPr="00796EEE">
        <w:rPr>
          <w:rFonts w:cs="B Mitra" w:hint="cs"/>
          <w:b/>
          <w:bCs/>
          <w:sz w:val="20"/>
          <w:szCs w:val="20"/>
          <w:rtl/>
        </w:rPr>
        <w:t>فرضيات</w:t>
      </w:r>
      <w:r>
        <w:rPr>
          <w:rFonts w:cs="B Mitra" w:hint="cs"/>
          <w:b/>
          <w:bCs/>
          <w:sz w:val="20"/>
          <w:szCs w:val="20"/>
          <w:rtl/>
        </w:rPr>
        <w:t>:</w:t>
      </w:r>
    </w:p>
    <w:p w:rsidR="00796EEE" w:rsidRPr="00EB7B5A" w:rsidRDefault="00947033" w:rsidP="000D320C">
      <w:pPr>
        <w:spacing w:before="120"/>
        <w:jc w:val="lowKashida"/>
        <w:rPr>
          <w:rFonts w:cs="B Mitra"/>
          <w:b/>
          <w:bCs/>
          <w:sz w:val="20"/>
          <w:szCs w:val="20"/>
          <w:rtl/>
        </w:rPr>
      </w:pPr>
      <w:r w:rsidRPr="00EB7B5A">
        <w:rPr>
          <w:rFonts w:cs="B Mitra" w:hint="cs"/>
          <w:b/>
          <w:bCs/>
          <w:sz w:val="20"/>
          <w:szCs w:val="20"/>
          <w:rtl/>
        </w:rPr>
        <w:t>مهمترین فرضیات مورد توجه در این مطالعه عبارتند از:</w:t>
      </w:r>
    </w:p>
    <w:p w:rsidR="00947033" w:rsidRPr="00EB7B5A" w:rsidRDefault="00947033" w:rsidP="00947033">
      <w:pPr>
        <w:numPr>
          <w:ilvl w:val="0"/>
          <w:numId w:val="4"/>
        </w:numPr>
        <w:spacing w:before="120"/>
        <w:jc w:val="lowKashida"/>
        <w:rPr>
          <w:rFonts w:cs="B Mitra"/>
          <w:b/>
          <w:bCs/>
          <w:sz w:val="20"/>
          <w:szCs w:val="20"/>
        </w:rPr>
      </w:pPr>
      <w:r w:rsidRPr="00EB7B5A">
        <w:rPr>
          <w:rFonts w:cs="B Mitra" w:hint="cs"/>
          <w:b/>
          <w:bCs/>
          <w:sz w:val="20"/>
          <w:szCs w:val="20"/>
          <w:rtl/>
        </w:rPr>
        <w:t>آبخوان آزاد در نظر گرفته می</w:t>
      </w:r>
      <w:r w:rsidR="000460E1" w:rsidRPr="00EB7B5A">
        <w:rPr>
          <w:rFonts w:cs="B Mitra" w:hint="cs"/>
          <w:b/>
          <w:bCs/>
          <w:sz w:val="20"/>
          <w:szCs w:val="20"/>
          <w:rtl/>
        </w:rPr>
        <w:t xml:space="preserve"> شود. </w:t>
      </w:r>
    </w:p>
    <w:p w:rsidR="00947033" w:rsidRPr="00EB7B5A" w:rsidRDefault="000460E1" w:rsidP="00947033">
      <w:pPr>
        <w:numPr>
          <w:ilvl w:val="0"/>
          <w:numId w:val="4"/>
        </w:numPr>
        <w:spacing w:before="120"/>
        <w:jc w:val="lowKashida"/>
        <w:rPr>
          <w:rFonts w:cs="B Mitra"/>
          <w:b/>
          <w:bCs/>
          <w:sz w:val="20"/>
          <w:szCs w:val="20"/>
        </w:rPr>
      </w:pPr>
      <w:r w:rsidRPr="00EB7B5A">
        <w:rPr>
          <w:rFonts w:cs="B Mitra" w:hint="cs"/>
          <w:b/>
          <w:bCs/>
          <w:sz w:val="20"/>
          <w:szCs w:val="20"/>
          <w:rtl/>
        </w:rPr>
        <w:t xml:space="preserve">خاک مورد مطالعه برای مسئله بصورت همگن و ایزوتروپ فرض می شود. </w:t>
      </w:r>
    </w:p>
    <w:p w:rsidR="00947033" w:rsidRPr="00EB7B5A" w:rsidRDefault="00947033" w:rsidP="00B95213">
      <w:pPr>
        <w:numPr>
          <w:ilvl w:val="0"/>
          <w:numId w:val="4"/>
        </w:numPr>
        <w:spacing w:before="120"/>
        <w:jc w:val="lowKashida"/>
        <w:rPr>
          <w:rFonts w:cs="B Mitra"/>
          <w:b/>
          <w:bCs/>
          <w:sz w:val="20"/>
          <w:szCs w:val="20"/>
        </w:rPr>
      </w:pPr>
      <w:r w:rsidRPr="00EB7B5A">
        <w:rPr>
          <w:rFonts w:cs="B Mitra" w:hint="cs"/>
          <w:b/>
          <w:bCs/>
          <w:sz w:val="20"/>
          <w:szCs w:val="20"/>
          <w:rtl/>
        </w:rPr>
        <w:t>مدلسازی آبخوان صرفاً در محیط اشباع انجام شده و تغییرات مرتبط با محیط غیراشباع مورد توجه نمی‌باشد.</w:t>
      </w:r>
    </w:p>
    <w:p w:rsidR="000460E1" w:rsidRPr="00947033" w:rsidRDefault="000460E1" w:rsidP="00B95213">
      <w:pPr>
        <w:numPr>
          <w:ilvl w:val="0"/>
          <w:numId w:val="4"/>
        </w:numPr>
        <w:spacing w:before="120"/>
        <w:jc w:val="lowKashida"/>
        <w:rPr>
          <w:rFonts w:cs="B Mitra"/>
          <w:b/>
          <w:bCs/>
          <w:sz w:val="20"/>
          <w:szCs w:val="20"/>
          <w:rtl/>
        </w:rPr>
      </w:pPr>
      <w:r w:rsidRPr="00EB7B5A">
        <w:rPr>
          <w:rFonts w:cs="B Mitra" w:hint="cs"/>
          <w:b/>
          <w:bCs/>
          <w:sz w:val="20"/>
          <w:szCs w:val="20"/>
          <w:rtl/>
        </w:rPr>
        <w:t>جریان نشت آب در بدنه سد پایدار فرض می شود</w:t>
      </w:r>
      <w:r>
        <w:rPr>
          <w:rFonts w:cs="B Mitra" w:hint="cs"/>
          <w:b/>
          <w:bCs/>
          <w:sz w:val="20"/>
          <w:szCs w:val="20"/>
          <w:rtl/>
        </w:rPr>
        <w:t xml:space="preserve">. </w:t>
      </w:r>
    </w:p>
    <w:p w:rsidR="005120D2" w:rsidRDefault="00796EEE" w:rsidP="00796EEE">
      <w:pPr>
        <w:spacing w:before="120"/>
        <w:jc w:val="lowKashida"/>
        <w:rPr>
          <w:rFonts w:cs="B Mitra"/>
          <w:b/>
          <w:bCs/>
          <w:sz w:val="20"/>
          <w:szCs w:val="20"/>
          <w:rtl/>
        </w:rPr>
      </w:pPr>
      <w:r>
        <w:rPr>
          <w:rFonts w:cs="B Mitra" w:hint="cs"/>
          <w:b/>
          <w:bCs/>
          <w:sz w:val="20"/>
          <w:szCs w:val="20"/>
          <w:rtl/>
        </w:rPr>
        <w:t>ا</w:t>
      </w:r>
      <w:r w:rsidRPr="00796EEE">
        <w:rPr>
          <w:rFonts w:cs="B Mitra" w:hint="cs"/>
          <w:b/>
          <w:bCs/>
          <w:sz w:val="20"/>
          <w:szCs w:val="20"/>
          <w:rtl/>
        </w:rPr>
        <w:t>هد</w:t>
      </w:r>
      <w:r>
        <w:rPr>
          <w:rFonts w:cs="B Mitra" w:hint="cs"/>
          <w:b/>
          <w:bCs/>
          <w:sz w:val="20"/>
          <w:szCs w:val="20"/>
          <w:rtl/>
        </w:rPr>
        <w:t>ا</w:t>
      </w:r>
      <w:r w:rsidRPr="00796EEE">
        <w:rPr>
          <w:rFonts w:cs="B Mitra" w:hint="cs"/>
          <w:b/>
          <w:bCs/>
          <w:sz w:val="20"/>
          <w:szCs w:val="20"/>
          <w:rtl/>
        </w:rPr>
        <w:t>ف</w:t>
      </w:r>
      <w:r>
        <w:rPr>
          <w:rFonts w:cs="B Mitra" w:hint="cs"/>
          <w:b/>
          <w:bCs/>
          <w:sz w:val="20"/>
          <w:szCs w:val="20"/>
          <w:rtl/>
        </w:rPr>
        <w:t xml:space="preserve"> اصلی:</w:t>
      </w:r>
    </w:p>
    <w:p w:rsidR="00796EEE" w:rsidRPr="00947033" w:rsidRDefault="000460E1" w:rsidP="00947033">
      <w:pPr>
        <w:numPr>
          <w:ilvl w:val="0"/>
          <w:numId w:val="5"/>
        </w:numPr>
        <w:spacing w:before="120"/>
        <w:jc w:val="lowKashida"/>
        <w:rPr>
          <w:rFonts w:cs="B Mitra"/>
          <w:b/>
          <w:bCs/>
          <w:sz w:val="20"/>
          <w:szCs w:val="20"/>
        </w:rPr>
      </w:pPr>
      <w:r>
        <w:rPr>
          <w:rFonts w:cs="B Mitra" w:hint="cs"/>
          <w:b/>
          <w:bCs/>
          <w:sz w:val="20"/>
          <w:szCs w:val="20"/>
          <w:rtl/>
        </w:rPr>
        <w:t>حل تحلیلی در حال</w:t>
      </w:r>
      <w:r w:rsidR="0009197B">
        <w:rPr>
          <w:rFonts w:cs="B Mitra" w:hint="cs"/>
          <w:b/>
          <w:bCs/>
          <w:sz w:val="20"/>
          <w:szCs w:val="20"/>
          <w:rtl/>
        </w:rPr>
        <w:t xml:space="preserve">ت پایدار </w:t>
      </w:r>
    </w:p>
    <w:p w:rsidR="00947033" w:rsidRDefault="0009197B" w:rsidP="00B95213">
      <w:pPr>
        <w:numPr>
          <w:ilvl w:val="0"/>
          <w:numId w:val="5"/>
        </w:numPr>
        <w:spacing w:before="120"/>
        <w:jc w:val="lowKashida"/>
        <w:rPr>
          <w:rFonts w:cs="B Mitra"/>
          <w:b/>
          <w:bCs/>
          <w:sz w:val="20"/>
          <w:szCs w:val="20"/>
        </w:rPr>
      </w:pPr>
      <w:r>
        <w:rPr>
          <w:rFonts w:cs="B Mitra" w:hint="cs"/>
          <w:b/>
          <w:bCs/>
          <w:sz w:val="20"/>
          <w:szCs w:val="20"/>
          <w:rtl/>
        </w:rPr>
        <w:t>ارائه شرایط مرزی جدید بصورت تحلیلی و سپس بررسی امکان ارائه حل تحلیلی برای آنها</w:t>
      </w:r>
    </w:p>
    <w:p w:rsidR="0009197B" w:rsidRDefault="00DB04DD" w:rsidP="00947033">
      <w:pPr>
        <w:numPr>
          <w:ilvl w:val="0"/>
          <w:numId w:val="5"/>
        </w:numPr>
        <w:spacing w:before="120"/>
        <w:jc w:val="lowKashida"/>
        <w:rPr>
          <w:rFonts w:cs="B Mitra"/>
          <w:b/>
          <w:bCs/>
          <w:sz w:val="20"/>
          <w:szCs w:val="20"/>
        </w:rPr>
      </w:pPr>
      <w:r>
        <w:rPr>
          <w:rFonts w:cs="B Mitra" w:hint="cs"/>
          <w:b/>
          <w:bCs/>
          <w:sz w:val="20"/>
          <w:szCs w:val="20"/>
          <w:rtl/>
        </w:rPr>
        <w:t>مقایسه حل های تحلیلی ارائه شده با یک روش عددی بمنظور صحت سنجی</w:t>
      </w:r>
    </w:p>
    <w:p w:rsidR="00947033" w:rsidRPr="00947033" w:rsidRDefault="00DB04DD" w:rsidP="00947033">
      <w:pPr>
        <w:numPr>
          <w:ilvl w:val="0"/>
          <w:numId w:val="5"/>
        </w:numPr>
        <w:spacing w:before="120"/>
        <w:jc w:val="lowKashida"/>
        <w:rPr>
          <w:rFonts w:cs="B Mitra"/>
          <w:b/>
          <w:bCs/>
          <w:sz w:val="20"/>
          <w:szCs w:val="20"/>
          <w:rtl/>
        </w:rPr>
      </w:pPr>
      <w:r>
        <w:rPr>
          <w:rFonts w:cs="B Mitra" w:hint="cs"/>
          <w:b/>
          <w:bCs/>
          <w:sz w:val="20"/>
          <w:szCs w:val="20"/>
          <w:rtl/>
        </w:rPr>
        <w:t xml:space="preserve">ارائه یک راه حل تحلیلی برای یک حالت توزیع خطی هد هیدرولیکی در پشت سد در حالت نشت سه بعدی آب </w:t>
      </w:r>
    </w:p>
    <w:p w:rsidR="00D07BBC" w:rsidRDefault="00D07BBC" w:rsidP="00796EEE">
      <w:pPr>
        <w:spacing w:before="120"/>
        <w:jc w:val="lowKashida"/>
        <w:rPr>
          <w:rFonts w:cs="B Mitra"/>
          <w:b/>
          <w:bCs/>
          <w:sz w:val="20"/>
          <w:szCs w:val="20"/>
          <w:rtl/>
          <w:lang w:bidi="fa-IR"/>
        </w:rPr>
      </w:pPr>
    </w:p>
    <w:p w:rsidR="005120D2" w:rsidRPr="00796EEE" w:rsidRDefault="00796EEE" w:rsidP="00796EEE">
      <w:pPr>
        <w:spacing w:before="120"/>
        <w:jc w:val="lowKashida"/>
        <w:rPr>
          <w:rFonts w:cs="B Mitra"/>
          <w:b/>
          <w:bCs/>
          <w:sz w:val="20"/>
          <w:szCs w:val="20"/>
          <w:rtl/>
        </w:rPr>
      </w:pPr>
      <w:r w:rsidRPr="00796EEE">
        <w:rPr>
          <w:rFonts w:cs="B Mitra" w:hint="cs"/>
          <w:b/>
          <w:bCs/>
          <w:sz w:val="20"/>
          <w:szCs w:val="20"/>
          <w:rtl/>
        </w:rPr>
        <w:t>روش و تكنيك</w:t>
      </w:r>
      <w:r w:rsidRPr="00796EEE">
        <w:rPr>
          <w:rFonts w:cs="B Mitra" w:hint="cs"/>
          <w:b/>
          <w:bCs/>
          <w:sz w:val="20"/>
          <w:szCs w:val="20"/>
          <w:rtl/>
          <w:cs/>
        </w:rPr>
        <w:t>‎</w:t>
      </w:r>
      <w:r w:rsidRPr="00796EEE">
        <w:rPr>
          <w:rFonts w:cs="B Mitra" w:hint="cs"/>
          <w:b/>
          <w:bCs/>
          <w:sz w:val="20"/>
          <w:szCs w:val="20"/>
          <w:rtl/>
        </w:rPr>
        <w:t>هاي اجرايي</w:t>
      </w:r>
      <w:r>
        <w:rPr>
          <w:rFonts w:cs="B Mitra" w:hint="cs"/>
          <w:b/>
          <w:bCs/>
          <w:sz w:val="20"/>
          <w:szCs w:val="20"/>
          <w:rtl/>
        </w:rPr>
        <w:t>:</w:t>
      </w:r>
    </w:p>
    <w:p w:rsidR="007D74C0" w:rsidRDefault="00DB04DD" w:rsidP="007D74C0">
      <w:pPr>
        <w:jc w:val="both"/>
        <w:rPr>
          <w:rFonts w:cs="B Nazanin"/>
          <w:rtl/>
          <w:lang w:bidi="fa-IR"/>
        </w:rPr>
      </w:pPr>
      <w:r w:rsidRPr="00DB04DD">
        <w:rPr>
          <w:rFonts w:cs="B Nazanin" w:hint="cs"/>
          <w:rtl/>
          <w:lang w:bidi="fa-IR"/>
        </w:rPr>
        <w:t>در این طرح، تکنیک های جداسازی متغیرها و خواص سری های فوریه بمنظور ارائه راه حل تحلیلی جدید برای نشت آب پایدار در حالت دو بعدی و سه بعدی استفاده شده است. شرایط مرزی برای بررسی نشت در سد بصورت غیر متقارن می باشند. این شرایط مرزی نامتقارن برای حالت دو بعدی و سه بعدی با استفاده از توابع گام واحد روی یک یا چند قسمت از مرز راست پلان سد ایجاد شده اند. مجموعا شش نوع شرط مرزی در حالت دو بعدی بررسی شده است. بطوریکه یک شرط مرزی با هد ثابت روی مرز سمت چپ پلان سد قرار داده شده است و توزیع های هد هیدرولیکی بصورت مربعی، رمپ، مثلثی، ذوزنقه ای، تونلی و قطعه ای در مرز سمت راست پلان سد اعمال شده است. در گام آخر، یک حالت سه بعدی ارائه شده است، بطوریکه یک هد هیدرولیکی ثابت در بالادست بدنه سد و یک توزیع خطی از هد هیدرولیکی در پایین دست بدنه سد اعمال شده است. برپا کردن و ایجاد این شرایط مرزی و سپس ارائه راه حل های تحلیلی برای این شرایط مرزی در دو بعدی و سه بعدی از جمله اساسی ترین ایده های اصلی این طرح پژوهشی می باش</w:t>
      </w:r>
      <w:r w:rsidR="0032378F">
        <w:rPr>
          <w:rFonts w:cs="B Nazanin" w:hint="cs"/>
          <w:rtl/>
          <w:lang w:bidi="fa-IR"/>
        </w:rPr>
        <w:t>ن</w:t>
      </w:r>
      <w:r w:rsidRPr="00DB04DD">
        <w:rPr>
          <w:rFonts w:cs="B Nazanin" w:hint="cs"/>
          <w:rtl/>
          <w:lang w:bidi="fa-IR"/>
        </w:rPr>
        <w:t>د.</w:t>
      </w:r>
    </w:p>
    <w:p w:rsidR="007D74C0" w:rsidRDefault="007D74C0" w:rsidP="007D74C0">
      <w:pPr>
        <w:jc w:val="both"/>
        <w:rPr>
          <w:rFonts w:cs="B Nazanin"/>
          <w:rtl/>
          <w:lang w:bidi="fa-IR"/>
        </w:rPr>
      </w:pPr>
    </w:p>
    <w:p w:rsidR="000D320C" w:rsidRPr="000C7AA3" w:rsidRDefault="000D320C" w:rsidP="007D74C0">
      <w:pPr>
        <w:jc w:val="both"/>
        <w:rPr>
          <w:rFonts w:cs="B Mitra"/>
          <w:sz w:val="28"/>
          <w:szCs w:val="28"/>
          <w:rtl/>
        </w:rPr>
      </w:pPr>
      <w:r w:rsidRPr="000C7AA3">
        <w:rPr>
          <w:rFonts w:cs="B Mitra" w:hint="cs"/>
          <w:sz w:val="28"/>
          <w:szCs w:val="28"/>
          <w:rtl/>
        </w:rPr>
        <w:lastRenderedPageBreak/>
        <w:t>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ـــــــــــــــــــــــــــــــ</w:t>
      </w:r>
    </w:p>
    <w:p w:rsidR="000D320C" w:rsidRPr="000C7AA3" w:rsidRDefault="000D320C" w:rsidP="005120D2">
      <w:pPr>
        <w:spacing w:before="120"/>
        <w:jc w:val="lowKashida"/>
        <w:rPr>
          <w:rFonts w:cs="B Mitra"/>
          <w:sz w:val="28"/>
          <w:szCs w:val="28"/>
          <w:rtl/>
        </w:rPr>
      </w:pPr>
      <w:r w:rsidRPr="000C7AA3">
        <w:rPr>
          <w:rFonts w:cs="B Mitra" w:hint="cs"/>
          <w:sz w:val="28"/>
          <w:szCs w:val="28"/>
          <w:rtl/>
        </w:rPr>
        <w:t xml:space="preserve">3ـ كلمات كليدي: </w:t>
      </w:r>
    </w:p>
    <w:p w:rsidR="000D320C" w:rsidRPr="000A1472" w:rsidRDefault="00526868" w:rsidP="00526868">
      <w:pPr>
        <w:spacing w:before="120"/>
        <w:jc w:val="lowKashida"/>
        <w:rPr>
          <w:rFonts w:cs="B Mitra"/>
          <w:sz w:val="28"/>
          <w:szCs w:val="28"/>
          <w:rtl/>
        </w:rPr>
      </w:pPr>
      <w:r>
        <w:rPr>
          <w:rFonts w:cs="B Mitra" w:hint="cs"/>
          <w:sz w:val="28"/>
          <w:szCs w:val="28"/>
          <w:rtl/>
        </w:rPr>
        <w:t>نشت آب</w:t>
      </w:r>
      <w:r w:rsidR="000A1472">
        <w:rPr>
          <w:rFonts w:cs="B Mitra" w:hint="cs"/>
          <w:sz w:val="28"/>
          <w:szCs w:val="28"/>
          <w:rtl/>
        </w:rPr>
        <w:t>،</w:t>
      </w:r>
      <w:r>
        <w:rPr>
          <w:rFonts w:cs="B Mitra" w:hint="cs"/>
          <w:sz w:val="28"/>
          <w:szCs w:val="28"/>
          <w:rtl/>
        </w:rPr>
        <w:t xml:space="preserve"> حل های تحلیلی، شرایط مرزی غیرمتقارن، معادلات دیفرانسیل جزئی، سد</w:t>
      </w:r>
    </w:p>
    <w:p w:rsidR="000D320C" w:rsidRPr="000C7AA3" w:rsidRDefault="000D320C" w:rsidP="00366FF4">
      <w:pPr>
        <w:spacing w:before="120"/>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ــــــــــــــــــــــــــــ</w:t>
      </w:r>
    </w:p>
    <w:p w:rsidR="000D320C" w:rsidRPr="0089772B" w:rsidRDefault="000D320C" w:rsidP="0087457F">
      <w:pPr>
        <w:jc w:val="lowKashida"/>
        <w:rPr>
          <w:rFonts w:cs="B Mitra"/>
          <w:sz w:val="28"/>
          <w:szCs w:val="28"/>
          <w:rtl/>
        </w:rPr>
      </w:pPr>
      <w:r w:rsidRPr="0089772B">
        <w:rPr>
          <w:rFonts w:cs="B Mitra" w:hint="cs"/>
          <w:sz w:val="28"/>
          <w:szCs w:val="28"/>
          <w:rtl/>
        </w:rPr>
        <w:t>توضيحات:</w:t>
      </w:r>
    </w:p>
    <w:p w:rsidR="000D320C" w:rsidRPr="0089772B" w:rsidRDefault="000D320C" w:rsidP="0087457F">
      <w:pPr>
        <w:spacing w:line="216" w:lineRule="auto"/>
        <w:jc w:val="lowKashida"/>
        <w:rPr>
          <w:rFonts w:cs="B Mitra"/>
          <w:rtl/>
        </w:rPr>
      </w:pPr>
      <w:r w:rsidRPr="0089772B">
        <w:rPr>
          <w:rFonts w:cs="B Mitra" w:hint="cs"/>
          <w:rtl/>
        </w:rPr>
        <w:t>ـ طرح بنيادي</w:t>
      </w:r>
      <w:r w:rsidR="009B3DCF">
        <w:rPr>
          <w:rFonts w:cs="B Mitra" w:hint="cs"/>
          <w:rtl/>
        </w:rPr>
        <w:t>،</w:t>
      </w:r>
      <w:r w:rsidRPr="0089772B">
        <w:rPr>
          <w:rFonts w:cs="B Mitra" w:hint="cs"/>
          <w:rtl/>
        </w:rPr>
        <w:t xml:space="preserve"> پژوهشي است كه عمدتاً در جهت گسترش مرزهاي دانش بدون در نظر گرفتن استفاده عملي خاص براي كاربرد آن انجام مي</w:t>
      </w:r>
      <w:r w:rsidRPr="0089772B">
        <w:rPr>
          <w:rFonts w:cs="B Mitra" w:hint="cs"/>
          <w:rtl/>
          <w:cs/>
        </w:rPr>
        <w:t>‎</w:t>
      </w:r>
      <w:r w:rsidRPr="0089772B">
        <w:rPr>
          <w:rFonts w:cs="B Mitra" w:hint="cs"/>
          <w:rtl/>
        </w:rPr>
        <w:t xml:space="preserve">گيرد. </w:t>
      </w:r>
      <w:r w:rsidR="007F7CDA">
        <w:rPr>
          <w:rFonts w:cs="B Mitra" w:hint="cs"/>
          <w:rtl/>
        </w:rPr>
        <w:t>اگرچه ممكن است اين كاربرد در آينده تعريف شود.</w:t>
      </w:r>
    </w:p>
    <w:p w:rsidR="000D320C" w:rsidRPr="0089772B" w:rsidRDefault="000D320C" w:rsidP="007F7CDA">
      <w:pPr>
        <w:spacing w:line="216" w:lineRule="auto"/>
        <w:jc w:val="lowKashida"/>
        <w:rPr>
          <w:rFonts w:cs="B Mitra"/>
          <w:rtl/>
        </w:rPr>
      </w:pPr>
      <w:r w:rsidRPr="0089772B">
        <w:rPr>
          <w:rFonts w:cs="B Mitra" w:hint="cs"/>
          <w:rtl/>
        </w:rPr>
        <w:t>ـ طرح كاربردي</w:t>
      </w:r>
      <w:r w:rsidR="009B3DCF">
        <w:rPr>
          <w:rFonts w:cs="B Mitra" w:hint="cs"/>
          <w:rtl/>
        </w:rPr>
        <w:t>،</w:t>
      </w:r>
      <w:r w:rsidRPr="0089772B">
        <w:rPr>
          <w:rFonts w:cs="B Mitra" w:hint="cs"/>
          <w:rtl/>
        </w:rPr>
        <w:t xml:space="preserve"> پژوهشي است كه استفاده عملي خاص براي نتايج حاصل از آن در نظر گرفته مي</w:t>
      </w:r>
      <w:r w:rsidRPr="0089772B">
        <w:rPr>
          <w:rFonts w:cs="B Mitra" w:hint="cs"/>
          <w:rtl/>
          <w:cs/>
        </w:rPr>
        <w:t>‎</w:t>
      </w:r>
      <w:r w:rsidRPr="0089772B">
        <w:rPr>
          <w:rFonts w:cs="B Mitra" w:hint="cs"/>
          <w:rtl/>
        </w:rPr>
        <w:t>شود و غالباً جنبه تجربي دارد.</w:t>
      </w:r>
    </w:p>
    <w:p w:rsidR="00D2305E" w:rsidRPr="000C7AA3" w:rsidRDefault="00D2305E" w:rsidP="0087457F">
      <w:pPr>
        <w:spacing w:line="216" w:lineRule="auto"/>
        <w:rPr>
          <w:rFonts w:cs="B Mitra"/>
          <w:sz w:val="23"/>
          <w:szCs w:val="23"/>
          <w:rtl/>
          <w:lang w:bidi="fa-IR"/>
        </w:rPr>
      </w:pPr>
    </w:p>
    <w:p w:rsidR="000847BC" w:rsidRPr="000C7AA3" w:rsidRDefault="000847BC" w:rsidP="000847BC">
      <w:pPr>
        <w:jc w:val="lowKashida"/>
        <w:rPr>
          <w:rFonts w:cs="B Mitra"/>
          <w:sz w:val="28"/>
          <w:szCs w:val="28"/>
          <w:rtl/>
        </w:rPr>
      </w:pPr>
      <w:r w:rsidRPr="000C7AA3">
        <w:rPr>
          <w:rFonts w:cs="B Mitra" w:hint="cs"/>
          <w:sz w:val="28"/>
          <w:szCs w:val="28"/>
          <w:rtl/>
        </w:rPr>
        <w:t>4ـ ساير توضيحات لازم:</w:t>
      </w:r>
    </w:p>
    <w:p w:rsidR="00AC7E37" w:rsidRPr="000C7AA3" w:rsidRDefault="000847BC" w:rsidP="00AC7E37">
      <w:pPr>
        <w:jc w:val="lowKashida"/>
        <w:rPr>
          <w:rFonts w:cs="B Mitra"/>
          <w:sz w:val="28"/>
          <w:szCs w:val="28"/>
          <w:rtl/>
          <w:lang w:bidi="fa-IR"/>
        </w:rPr>
      </w:pPr>
      <w:r w:rsidRPr="000C7AA3">
        <w:rPr>
          <w:rFonts w:cs="B Mitra" w:hint="cs"/>
          <w:sz w:val="28"/>
          <w:szCs w:val="28"/>
          <w:rtl/>
        </w:rPr>
        <w:t>1ـ4ـ دلايل ضرورت و توجيه ا</w:t>
      </w:r>
      <w:r w:rsidR="009B3DCF">
        <w:rPr>
          <w:rFonts w:cs="B Mitra" w:hint="cs"/>
          <w:sz w:val="28"/>
          <w:szCs w:val="28"/>
          <w:rtl/>
        </w:rPr>
        <w:t>نجام طرح</w:t>
      </w:r>
    </w:p>
    <w:p w:rsidR="00631236" w:rsidRPr="00E9501D" w:rsidRDefault="00E9501D" w:rsidP="002249E3">
      <w:pPr>
        <w:jc w:val="lowKashida"/>
        <w:rPr>
          <w:rFonts w:cs="B Mitra"/>
          <w:sz w:val="28"/>
          <w:szCs w:val="28"/>
          <w:rtl/>
          <w:lang w:bidi="fa-IR"/>
        </w:rPr>
      </w:pPr>
      <w:r w:rsidRPr="00E9501D">
        <w:rPr>
          <w:rFonts w:cs="B Mitra" w:hint="cs"/>
          <w:sz w:val="28"/>
          <w:szCs w:val="28"/>
          <w:rtl/>
          <w:lang w:bidi="fa-IR"/>
        </w:rPr>
        <w:t>شبیه سازی نشت آب درون بدنه سدها از مسائل اساسی در مهندسی هیدرولوژی، مدیریت منابع آب و علوم خاک می باشد. به لحاظ ریاضی، نشت آب به درون سدهای خاکی بوسیله معادله آبخوان آزاد توصیف می شود. این معادله یک معادله دیفرانسیل جزئی غیر خطی می باشد که حل های تحلیلی محدودی در تحقیقات گذشته برای آن ارائه شده است.</w:t>
      </w:r>
    </w:p>
    <w:p w:rsidR="00AC7E37" w:rsidRPr="000C7AA3" w:rsidRDefault="00AC7E37" w:rsidP="00AC7E37">
      <w:pPr>
        <w:jc w:val="lowKashida"/>
        <w:rPr>
          <w:rFonts w:cs="B Mitra"/>
          <w:sz w:val="28"/>
          <w:szCs w:val="28"/>
          <w:rtl/>
          <w:lang w:bidi="fa-IR"/>
        </w:rPr>
      </w:pPr>
    </w:p>
    <w:p w:rsidR="000847BC" w:rsidRPr="000C7AA3" w:rsidRDefault="000847BC" w:rsidP="00AC7E37">
      <w:pPr>
        <w:jc w:val="lowKashida"/>
        <w:rPr>
          <w:rFonts w:ascii="Romantic" w:hAnsi="Romantic" w:cs="B Mitra"/>
          <w:sz w:val="28"/>
          <w:szCs w:val="28"/>
          <w:rtl/>
        </w:rPr>
      </w:pPr>
      <w:r w:rsidRPr="000C7AA3">
        <w:rPr>
          <w:rFonts w:ascii="Romantic" w:hAnsi="Romantic" w:cs="B Mitra" w:hint="cs"/>
          <w:sz w:val="28"/>
          <w:szCs w:val="28"/>
          <w:rtl/>
        </w:rPr>
        <w:t>2ـ 4ـ نتايج طرح پاسخگوي كداميك از نيازهاي علمي ـ صنعتي جامعه مي</w:t>
      </w:r>
      <w:r w:rsidRPr="000C7AA3">
        <w:rPr>
          <w:rFonts w:ascii="Romantic" w:hAnsi="Romantic" w:cs="B Mitra" w:hint="cs"/>
          <w:sz w:val="28"/>
          <w:szCs w:val="28"/>
          <w:rtl/>
          <w:cs/>
        </w:rPr>
        <w:t>‎</w:t>
      </w:r>
      <w:r w:rsidRPr="000C7AA3">
        <w:rPr>
          <w:rFonts w:ascii="Romantic" w:hAnsi="Romantic" w:cs="B Mitra" w:hint="cs"/>
          <w:sz w:val="28"/>
          <w:szCs w:val="28"/>
          <w:rtl/>
        </w:rPr>
        <w:t>باشد؟</w:t>
      </w:r>
    </w:p>
    <w:p w:rsidR="000847BC" w:rsidRDefault="00E9501D" w:rsidP="000847BC">
      <w:pPr>
        <w:jc w:val="lowKashida"/>
        <w:rPr>
          <w:rFonts w:cs="B Mitra"/>
          <w:sz w:val="28"/>
          <w:szCs w:val="28"/>
          <w:rtl/>
          <w:lang w:bidi="fa-IR"/>
        </w:rPr>
      </w:pPr>
      <w:r w:rsidRPr="00E9501D">
        <w:rPr>
          <w:rFonts w:cs="B Mitra" w:hint="cs"/>
          <w:sz w:val="28"/>
          <w:szCs w:val="28"/>
          <w:rtl/>
          <w:lang w:bidi="fa-IR"/>
        </w:rPr>
        <w:t>نتایج این حل های تحلیلی ارائه شده در این طرح می تواند بعنوان یک پایه و اساس برای مقایسه درستی روش های عددی استفاده شود. همچنین حل های تحلیلی ارائه شده می تواند بعنوان گام صحت سنجی در کارهای شبیه سازی نشت آب در بدنه سد ارائه شده با روش های عددی مورد استفاده قرار گیرند.</w:t>
      </w:r>
    </w:p>
    <w:p w:rsidR="007D74C0" w:rsidRPr="00E9501D" w:rsidRDefault="007D74C0" w:rsidP="000847BC">
      <w:pPr>
        <w:jc w:val="lowKashida"/>
        <w:rPr>
          <w:rFonts w:ascii="Romantic" w:hAnsi="Romantic" w:cs="B Mitra"/>
          <w:sz w:val="28"/>
          <w:szCs w:val="28"/>
          <w:rtl/>
        </w:rPr>
      </w:pPr>
    </w:p>
    <w:p w:rsidR="000847BC" w:rsidRPr="000C7AA3" w:rsidRDefault="000847BC" w:rsidP="000847BC">
      <w:pPr>
        <w:jc w:val="lowKashida"/>
        <w:rPr>
          <w:rFonts w:ascii="Romantic" w:hAnsi="Romantic" w:cs="B Mitra"/>
          <w:sz w:val="28"/>
          <w:szCs w:val="28"/>
          <w:rtl/>
        </w:rPr>
      </w:pPr>
      <w:r w:rsidRPr="000C7AA3">
        <w:rPr>
          <w:rFonts w:ascii="Romantic" w:hAnsi="Romantic" w:cs="B Mitra" w:hint="cs"/>
          <w:sz w:val="28"/>
          <w:szCs w:val="28"/>
          <w:rtl/>
        </w:rPr>
        <w:t>3ـ 4ـ چه مؤسساتي مي</w:t>
      </w:r>
      <w:r w:rsidRPr="000C7AA3">
        <w:rPr>
          <w:rFonts w:ascii="Romantic" w:hAnsi="Romantic" w:cs="B Mitra" w:hint="cs"/>
          <w:sz w:val="28"/>
          <w:szCs w:val="28"/>
          <w:rtl/>
          <w:cs/>
        </w:rPr>
        <w:t>‎</w:t>
      </w:r>
      <w:r w:rsidRPr="000C7AA3">
        <w:rPr>
          <w:rFonts w:ascii="Romantic" w:hAnsi="Romantic" w:cs="B Mitra" w:hint="cs"/>
          <w:sz w:val="28"/>
          <w:szCs w:val="28"/>
          <w:rtl/>
        </w:rPr>
        <w:t>توانند از نتايج طرح استفاده نمايند؟ (در صورت نياز توضيح دهيد)</w:t>
      </w:r>
    </w:p>
    <w:p w:rsidR="000847BC" w:rsidRPr="002249E3" w:rsidRDefault="002249E3" w:rsidP="00D07BBC">
      <w:pPr>
        <w:jc w:val="lowKashida"/>
        <w:rPr>
          <w:rFonts w:ascii="Romantic" w:hAnsi="Romantic" w:cs="B Mitra"/>
          <w:sz w:val="28"/>
          <w:szCs w:val="28"/>
          <w:rtl/>
          <w:lang w:bidi="fa-IR"/>
        </w:rPr>
      </w:pPr>
      <w:r>
        <w:rPr>
          <w:rFonts w:ascii="Romantic" w:hAnsi="Romantic" w:cs="B Mitra" w:hint="cs"/>
          <w:sz w:val="28"/>
          <w:szCs w:val="28"/>
          <w:rtl/>
          <w:lang w:bidi="fa-IR"/>
        </w:rPr>
        <w:t>شرکت</w:t>
      </w:r>
      <w:r w:rsidR="00D07BBC">
        <w:rPr>
          <w:rFonts w:ascii="Romantic" w:hAnsi="Romantic" w:cs="B Mitra" w:hint="cs"/>
          <w:sz w:val="28"/>
          <w:szCs w:val="28"/>
          <w:rtl/>
          <w:lang w:bidi="fa-IR"/>
        </w:rPr>
        <w:t>‌های آب منطقه‌ای و بطور کلی وزارت نیرو در ارزیابی رفتار و نشت در سدهای خاکی</w:t>
      </w:r>
    </w:p>
    <w:p w:rsidR="00AC7E37" w:rsidRPr="000C7AA3" w:rsidRDefault="00AC7E37" w:rsidP="000847BC">
      <w:pPr>
        <w:jc w:val="lowKashida"/>
        <w:rPr>
          <w:rFonts w:ascii="Romantic" w:hAnsi="Romantic" w:cs="B Mitra"/>
          <w:sz w:val="28"/>
          <w:szCs w:val="28"/>
          <w:rtl/>
          <w:lang w:bidi="fa-IR"/>
        </w:rPr>
      </w:pPr>
    </w:p>
    <w:p w:rsidR="00AC7E37" w:rsidRPr="000C7AA3" w:rsidRDefault="00AC7E37" w:rsidP="000847BC">
      <w:pPr>
        <w:jc w:val="lowKashida"/>
        <w:rPr>
          <w:rFonts w:ascii="Romantic" w:hAnsi="Romantic" w:cs="B Mitra"/>
          <w:sz w:val="28"/>
          <w:szCs w:val="28"/>
          <w:rtl/>
          <w:lang w:bidi="fa-IR"/>
        </w:rPr>
      </w:pPr>
    </w:p>
    <w:p w:rsidR="007D74C0" w:rsidRDefault="000847BC" w:rsidP="00E14BAC">
      <w:pPr>
        <w:spacing w:after="120"/>
        <w:rPr>
          <w:rFonts w:ascii="Romantic" w:hAnsi="Romantic" w:cs="B Mitra"/>
          <w:sz w:val="28"/>
          <w:szCs w:val="28"/>
          <w:rtl/>
        </w:rPr>
      </w:pPr>
      <w:r w:rsidRPr="00E14BAC">
        <w:rPr>
          <w:rFonts w:ascii="Romantic" w:hAnsi="Romantic" w:cs="B Mitra" w:hint="cs"/>
          <w:sz w:val="28"/>
          <w:szCs w:val="28"/>
          <w:rtl/>
        </w:rPr>
        <w:t>4ـ4ـ سابقه علمي طرح و پژوهشهاي انجام شده با ذكر مأخذ به ويژه در ايران؟</w:t>
      </w:r>
    </w:p>
    <w:p w:rsidR="00E14BAC" w:rsidRDefault="00E14BAC" w:rsidP="00E14BAC">
      <w:pPr>
        <w:pStyle w:val="BodyText"/>
        <w:tabs>
          <w:tab w:val="right" w:pos="282"/>
          <w:tab w:val="right" w:pos="555"/>
        </w:tabs>
        <w:bidi/>
        <w:spacing w:after="120" w:line="276" w:lineRule="auto"/>
        <w:jc w:val="both"/>
        <w:rPr>
          <w:rFonts w:ascii="BNazanin" w:cs="B Nazanin"/>
          <w:sz w:val="26"/>
          <w:szCs w:val="28"/>
          <w:rtl/>
        </w:rPr>
      </w:pPr>
      <w:r w:rsidRPr="00CE4B78">
        <w:rPr>
          <w:rFonts w:ascii="BNazanin" w:cs="B Nazanin" w:hint="cs"/>
          <w:sz w:val="26"/>
          <w:szCs w:val="28"/>
          <w:rtl/>
        </w:rPr>
        <w:t>سدهاي</w:t>
      </w:r>
      <w:r w:rsidRPr="00CE4B78">
        <w:rPr>
          <w:rFonts w:ascii="BNazanin" w:cs="B Nazanin"/>
          <w:sz w:val="26"/>
          <w:szCs w:val="28"/>
        </w:rPr>
        <w:t xml:space="preserve"> </w:t>
      </w:r>
      <w:r w:rsidRPr="00CE4B78">
        <w:rPr>
          <w:rFonts w:ascii="BNazanin" w:cs="B Nazanin" w:hint="cs"/>
          <w:sz w:val="26"/>
          <w:szCs w:val="28"/>
          <w:rtl/>
        </w:rPr>
        <w:t>جمله</w:t>
      </w:r>
      <w:r w:rsidRPr="00CE4B78">
        <w:rPr>
          <w:rFonts w:ascii="BNazanin" w:cs="B Nazanin"/>
          <w:sz w:val="26"/>
          <w:szCs w:val="28"/>
        </w:rPr>
        <w:t xml:space="preserve"> </w:t>
      </w:r>
      <w:r w:rsidRPr="00CE4B78">
        <w:rPr>
          <w:rFonts w:ascii="BNazanin" w:cs="B Nazanin" w:hint="cs"/>
          <w:sz w:val="26"/>
          <w:szCs w:val="28"/>
          <w:rtl/>
        </w:rPr>
        <w:t>سازه</w:t>
      </w:r>
      <w:r w:rsidRPr="00CE4B78">
        <w:rPr>
          <w:rFonts w:cs="B Nazanin" w:hint="cs"/>
          <w:szCs w:val="28"/>
        </w:rPr>
        <w:t>‌</w:t>
      </w:r>
      <w:r w:rsidRPr="00CE4B78">
        <w:rPr>
          <w:rFonts w:ascii="BNazanin" w:cs="B Nazanin" w:hint="cs"/>
          <w:sz w:val="26"/>
          <w:szCs w:val="28"/>
          <w:rtl/>
        </w:rPr>
        <w:t>هايی هستند</w:t>
      </w:r>
      <w:r w:rsidRPr="00CE4B78">
        <w:rPr>
          <w:rFonts w:ascii="BNazanin" w:cs="B Nazanin"/>
          <w:sz w:val="26"/>
          <w:szCs w:val="28"/>
        </w:rPr>
        <w:t xml:space="preserve"> </w:t>
      </w:r>
      <w:r w:rsidRPr="00CE4B78">
        <w:rPr>
          <w:rFonts w:ascii="BNazanin" w:cs="B Nazanin" w:hint="cs"/>
          <w:sz w:val="26"/>
          <w:szCs w:val="28"/>
          <w:rtl/>
        </w:rPr>
        <w:t>که به واسطه مزیت نسبی که در مقایسه با سایر انواع سدها دارند، دارای جایگاه ویژه بوده و بخش عمده‌ای از سدهای احداث شده در جهان را به خود اختصاص داده‌اند. با توجه به دامنه</w:t>
      </w:r>
      <w:r w:rsidRPr="00CE4B78">
        <w:rPr>
          <w:rFonts w:ascii="BNazanin" w:cs="B Nazanin"/>
          <w:sz w:val="26"/>
          <w:szCs w:val="28"/>
          <w:rtl/>
        </w:rPr>
        <w:softHyphen/>
      </w:r>
      <w:r w:rsidRPr="00CE4B78">
        <w:rPr>
          <w:rFonts w:ascii="BNazanin" w:cs="B Nazanin" w:hint="cs"/>
          <w:sz w:val="26"/>
          <w:szCs w:val="28"/>
          <w:rtl/>
        </w:rPr>
        <w:t>ی کاربرد سدهای خاکی در مقایسه با دیگر انواع سدها در کشور ایران، همواره نگرانی‌های زیادی در خصوص عملکرد آنها وجود داشته است. از این رو برآورد میزان نشت در این سدها از اهمیت بالایی برخوردار است.</w:t>
      </w:r>
    </w:p>
    <w:p w:rsidR="00E14BAC" w:rsidRDefault="00E14BAC" w:rsidP="00E14BAC">
      <w:pPr>
        <w:pStyle w:val="BodyText"/>
        <w:tabs>
          <w:tab w:val="right" w:pos="282"/>
          <w:tab w:val="right" w:pos="555"/>
        </w:tabs>
        <w:bidi/>
        <w:spacing w:after="120" w:line="276" w:lineRule="auto"/>
        <w:jc w:val="both"/>
        <w:rPr>
          <w:rFonts w:asciiTheme="minorHAnsi" w:hAnsiTheme="minorHAnsi" w:cs="B Nazanin"/>
          <w:sz w:val="26"/>
          <w:szCs w:val="28"/>
          <w:rtl/>
          <w:lang w:bidi="fa-IR"/>
        </w:rPr>
      </w:pPr>
      <w:r>
        <w:rPr>
          <w:rFonts w:ascii="BNazanin" w:cs="B Nazanin" w:hint="cs"/>
          <w:sz w:val="26"/>
          <w:szCs w:val="28"/>
          <w:rtl/>
        </w:rPr>
        <w:t xml:space="preserve">تان و همکاران </w:t>
      </w:r>
      <w:r>
        <w:rPr>
          <w:rFonts w:asciiTheme="minorHAnsi" w:hAnsiTheme="minorHAnsi" w:cs="B Nazanin"/>
          <w:sz w:val="26"/>
          <w:szCs w:val="28"/>
        </w:rPr>
        <w:t>]</w:t>
      </w:r>
      <w:r>
        <w:rPr>
          <w:rFonts w:asciiTheme="minorHAnsi" w:hAnsiTheme="minorHAnsi" w:cs="B Nazanin" w:hint="cs"/>
          <w:sz w:val="26"/>
          <w:szCs w:val="28"/>
          <w:rtl/>
          <w:lang w:bidi="fa-IR"/>
        </w:rPr>
        <w:t>1</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w:t>
      </w:r>
      <w:r>
        <w:rPr>
          <w:rFonts w:ascii="BNazanin" w:cs="B Nazanin" w:hint="cs"/>
          <w:sz w:val="26"/>
          <w:szCs w:val="28"/>
          <w:rtl/>
        </w:rPr>
        <w:t>اثر پارامترهای مختلف هیدرولیکی بر نشت آب در سدهای خاکی را با استفاده از روش مونت کارلو بررسی کردند</w:t>
      </w:r>
      <w:r>
        <w:rPr>
          <w:rFonts w:asciiTheme="minorHAnsi" w:hAnsiTheme="minorHAnsi" w:cs="B Nazanin" w:hint="cs"/>
          <w:sz w:val="26"/>
          <w:szCs w:val="28"/>
          <w:rtl/>
          <w:lang w:bidi="fa-IR"/>
        </w:rPr>
        <w:t xml:space="preserve">. لی و همکاران </w:t>
      </w:r>
      <w:r>
        <w:rPr>
          <w:rFonts w:asciiTheme="minorHAnsi" w:hAnsiTheme="minorHAnsi" w:cs="B Nazanin"/>
          <w:sz w:val="26"/>
          <w:szCs w:val="28"/>
          <w:lang w:bidi="fa-IR"/>
        </w:rPr>
        <w:t>]</w:t>
      </w:r>
      <w:r>
        <w:rPr>
          <w:rFonts w:asciiTheme="minorHAnsi" w:hAnsiTheme="minorHAnsi" w:cs="B Nazanin" w:hint="cs"/>
          <w:sz w:val="26"/>
          <w:szCs w:val="28"/>
          <w:rtl/>
          <w:lang w:bidi="fa-IR"/>
        </w:rPr>
        <w:t>2</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نشت در سدهایی خاکی با رویه بتنی غلتکی را با استفاده از روش عددی المان محدود بررسی نمودند. ایشان اثر رویه ی بتنی بر میزان نشت را مورد مطالعه قرار دادند. نورانی و همکاران </w:t>
      </w:r>
      <w:r>
        <w:rPr>
          <w:rFonts w:asciiTheme="minorHAnsi" w:hAnsiTheme="minorHAnsi" w:cs="B Nazanin"/>
          <w:sz w:val="26"/>
          <w:szCs w:val="28"/>
          <w:lang w:bidi="fa-IR"/>
        </w:rPr>
        <w:t>]</w:t>
      </w:r>
      <w:r>
        <w:rPr>
          <w:rFonts w:asciiTheme="minorHAnsi" w:hAnsiTheme="minorHAnsi" w:cs="B Nazanin" w:hint="cs"/>
          <w:sz w:val="26"/>
          <w:szCs w:val="28"/>
          <w:rtl/>
          <w:lang w:bidi="fa-IR"/>
        </w:rPr>
        <w:t>3</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با استفاده از مطالعات آزمایشگاهی به مدلسازی جریان نشت در سدهای خاکی پرداختند. یوان و ژنگ </w:t>
      </w:r>
      <w:r>
        <w:rPr>
          <w:rFonts w:asciiTheme="minorHAnsi" w:hAnsiTheme="minorHAnsi" w:cs="B Nazanin"/>
          <w:sz w:val="26"/>
          <w:szCs w:val="28"/>
          <w:lang w:bidi="fa-IR"/>
        </w:rPr>
        <w:t>]</w:t>
      </w:r>
      <w:r>
        <w:rPr>
          <w:rFonts w:asciiTheme="minorHAnsi" w:hAnsiTheme="minorHAnsi" w:cs="B Nazanin" w:hint="cs"/>
          <w:sz w:val="26"/>
          <w:szCs w:val="28"/>
          <w:rtl/>
          <w:lang w:bidi="fa-IR"/>
        </w:rPr>
        <w:t>4</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فرمولبندی نشت در حالت سه بعدی به روش المان محدود را برای سدهای خاکی پیشنهاد دادند. کاظم اده و دانشمند </w:t>
      </w:r>
      <w:r>
        <w:rPr>
          <w:rFonts w:asciiTheme="minorHAnsi" w:hAnsiTheme="minorHAnsi" w:cs="B Nazanin"/>
          <w:sz w:val="26"/>
          <w:szCs w:val="28"/>
          <w:lang w:bidi="fa-IR"/>
        </w:rPr>
        <w:t>]</w:t>
      </w:r>
      <w:r>
        <w:rPr>
          <w:rFonts w:asciiTheme="minorHAnsi" w:hAnsiTheme="minorHAnsi" w:cs="B Nazanin" w:hint="cs"/>
          <w:sz w:val="26"/>
          <w:szCs w:val="28"/>
          <w:rtl/>
          <w:lang w:bidi="fa-IR"/>
        </w:rPr>
        <w:t>5</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با استفاده از مدلسازی سه بعدی به بررسی نشت در محیط های تحت شرایط همسان و همچنین ناهمسان پرداختند. فوکوچی </w:t>
      </w:r>
      <w:r>
        <w:rPr>
          <w:rFonts w:asciiTheme="minorHAnsi" w:hAnsiTheme="minorHAnsi" w:cs="B Nazanin"/>
          <w:sz w:val="26"/>
          <w:szCs w:val="28"/>
          <w:lang w:bidi="fa-IR"/>
        </w:rPr>
        <w:t>]</w:t>
      </w:r>
      <w:r>
        <w:rPr>
          <w:rFonts w:asciiTheme="minorHAnsi" w:hAnsiTheme="minorHAnsi" w:cs="B Nazanin" w:hint="cs"/>
          <w:sz w:val="26"/>
          <w:szCs w:val="28"/>
          <w:rtl/>
          <w:lang w:bidi="fa-IR"/>
        </w:rPr>
        <w:t>6</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با استفاده از روش </w:t>
      </w:r>
      <w:r>
        <w:rPr>
          <w:rFonts w:asciiTheme="minorHAnsi" w:hAnsiTheme="minorHAnsi" w:cs="B Nazanin" w:hint="cs"/>
          <w:sz w:val="26"/>
          <w:szCs w:val="28"/>
          <w:rtl/>
          <w:lang w:bidi="fa-IR"/>
        </w:rPr>
        <w:lastRenderedPageBreak/>
        <w:t xml:space="preserve">عددی تفاضل محدود به بررسی جریان نشت حالت پایدار پرداختند. در ادامه محققین بسیاری با استفاده از روش های عددی الامان محدود </w:t>
      </w:r>
      <w:r>
        <w:rPr>
          <w:rFonts w:asciiTheme="minorHAnsi" w:hAnsiTheme="minorHAnsi" w:cs="B Nazanin"/>
          <w:sz w:val="26"/>
          <w:szCs w:val="28"/>
          <w:lang w:bidi="fa-IR"/>
        </w:rPr>
        <w:t>]</w:t>
      </w:r>
      <w:r>
        <w:rPr>
          <w:rFonts w:asciiTheme="minorHAnsi" w:hAnsiTheme="minorHAnsi" w:cs="B Nazanin" w:hint="cs"/>
          <w:sz w:val="26"/>
          <w:szCs w:val="28"/>
          <w:rtl/>
          <w:lang w:bidi="fa-IR"/>
        </w:rPr>
        <w:t>7 و 8 و 9 و 10</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روش های مبتنی بر محاسبات نرم </w:t>
      </w:r>
      <w:r>
        <w:rPr>
          <w:rFonts w:asciiTheme="minorHAnsi" w:hAnsiTheme="minorHAnsi" w:cs="B Nazanin"/>
          <w:sz w:val="26"/>
          <w:szCs w:val="28"/>
          <w:lang w:bidi="fa-IR"/>
        </w:rPr>
        <w:t>]</w:t>
      </w:r>
      <w:r>
        <w:rPr>
          <w:rFonts w:asciiTheme="minorHAnsi" w:hAnsiTheme="minorHAnsi" w:cs="B Nazanin" w:hint="cs"/>
          <w:sz w:val="26"/>
          <w:szCs w:val="28"/>
          <w:rtl/>
          <w:lang w:bidi="fa-IR"/>
        </w:rPr>
        <w:t>11</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و همچنین روش بدون شبکه </w:t>
      </w:r>
      <w:r>
        <w:rPr>
          <w:rFonts w:asciiTheme="minorHAnsi" w:hAnsiTheme="minorHAnsi" w:cs="B Nazanin"/>
          <w:sz w:val="26"/>
          <w:szCs w:val="28"/>
          <w:lang w:bidi="fa-IR"/>
        </w:rPr>
        <w:t>]</w:t>
      </w:r>
      <w:r>
        <w:rPr>
          <w:rFonts w:asciiTheme="minorHAnsi" w:hAnsiTheme="minorHAnsi" w:cs="B Nazanin" w:hint="cs"/>
          <w:sz w:val="26"/>
          <w:szCs w:val="28"/>
          <w:rtl/>
          <w:lang w:bidi="fa-IR"/>
        </w:rPr>
        <w:t>12 و 13 و 14</w:t>
      </w:r>
      <w:r>
        <w:rPr>
          <w:rFonts w:asciiTheme="minorHAnsi" w:hAnsiTheme="minorHAnsi" w:cs="B Nazanin"/>
          <w:sz w:val="26"/>
          <w:szCs w:val="28"/>
          <w:lang w:bidi="fa-IR"/>
        </w:rPr>
        <w:t>[</w:t>
      </w:r>
      <w:r>
        <w:rPr>
          <w:rFonts w:asciiTheme="minorHAnsi" w:hAnsiTheme="minorHAnsi" w:cs="B Nazanin" w:hint="cs"/>
          <w:sz w:val="26"/>
          <w:szCs w:val="28"/>
          <w:rtl/>
          <w:lang w:bidi="fa-IR"/>
        </w:rPr>
        <w:t xml:space="preserve"> به برآورد میزان نشت در سدهای خاکی پرداختند.</w:t>
      </w:r>
    </w:p>
    <w:p w:rsidR="00E14BAC" w:rsidRDefault="00E14BAC" w:rsidP="00E14BAC">
      <w:pPr>
        <w:spacing w:after="120" w:line="276" w:lineRule="auto"/>
        <w:jc w:val="both"/>
        <w:rPr>
          <w:rFonts w:asciiTheme="minorHAnsi" w:hAnsiTheme="minorHAnsi" w:cs="B Nazanin"/>
          <w:sz w:val="26"/>
          <w:szCs w:val="28"/>
          <w:rtl/>
          <w:lang w:bidi="fa-IR"/>
        </w:rPr>
      </w:pPr>
      <w:r>
        <w:rPr>
          <w:rFonts w:asciiTheme="minorHAnsi" w:hAnsiTheme="minorHAnsi" w:cs="B Nazanin" w:hint="cs"/>
          <w:sz w:val="26"/>
          <w:szCs w:val="28"/>
          <w:rtl/>
          <w:lang w:bidi="fa-IR"/>
        </w:rPr>
        <w:t>مرور تحقیقات گذشته حاکی از آن است که بررسی میزان نشت در سدهای خاکی با استفاده از حل تحلیلی می تواند گامی مؤثر در ارزیابی دقیق تر جریان آب از این سازه های حساس باشد. در این پژوهش با استفاده از حل تحلیلی به برآورد جریان نشت از سدهای خاکی پرداخته خواهد شد. جریان نشت در شرایط دو بعدی و همچنین سه بعدی مورد بررسی قرار خواهد گرفت. شرایط مرزی مختلف مورد مطالعه قرار می گیرد. مدل ریاضی برای شرایط مرزی مختلف جهت برآورد میزان نشت پیشنهاد می شود. در نهایت عملکرد روابط پیشنهادی کنترل می شود.</w:t>
      </w:r>
    </w:p>
    <w:p w:rsidR="00C9378E" w:rsidRDefault="00C9378E" w:rsidP="00E14BAC">
      <w:pPr>
        <w:spacing w:after="120" w:line="276" w:lineRule="auto"/>
        <w:jc w:val="both"/>
        <w:rPr>
          <w:rFonts w:asciiTheme="minorHAnsi" w:hAnsiTheme="minorHAnsi" w:cs="B Nazanin"/>
          <w:sz w:val="26"/>
          <w:szCs w:val="28"/>
          <w:rtl/>
          <w:lang w:bidi="fa-IR"/>
        </w:rPr>
      </w:pPr>
    </w:p>
    <w:p w:rsidR="00C9378E" w:rsidRPr="00C9378E" w:rsidRDefault="00C9378E" w:rsidP="00E14BAC">
      <w:pPr>
        <w:spacing w:after="120" w:line="276" w:lineRule="auto"/>
        <w:jc w:val="both"/>
        <w:rPr>
          <w:rFonts w:ascii="Romantic" w:hAnsi="Romantic" w:cs="B Mitra"/>
          <w:b/>
          <w:bCs/>
          <w:sz w:val="28"/>
          <w:szCs w:val="28"/>
          <w:rtl/>
          <w:lang w:bidi="fa-IR"/>
        </w:rPr>
      </w:pPr>
      <w:r w:rsidRPr="00C9378E">
        <w:rPr>
          <w:rFonts w:asciiTheme="minorHAnsi" w:hAnsiTheme="minorHAnsi" w:cs="B Nazanin" w:hint="cs"/>
          <w:b/>
          <w:bCs/>
          <w:sz w:val="26"/>
          <w:szCs w:val="28"/>
          <w:rtl/>
          <w:lang w:bidi="fa-IR"/>
        </w:rPr>
        <w:t>منابع</w:t>
      </w:r>
    </w:p>
    <w:p w:rsid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1. Tan, X., </w:t>
      </w:r>
      <w:hyperlink r:id="rId10" w:anchor="%21" w:history="1">
        <w:r w:rsidRPr="00E14BAC">
          <w:rPr>
            <w:color w:val="000000" w:themeColor="text1"/>
            <w:sz w:val="22"/>
            <w:szCs w:val="22"/>
          </w:rPr>
          <w:t>Wang</w:t>
        </w:r>
      </w:hyperlink>
      <w:r w:rsidRPr="00E14BAC">
        <w:rPr>
          <w:color w:val="000000" w:themeColor="text1"/>
          <w:sz w:val="22"/>
          <w:szCs w:val="22"/>
        </w:rPr>
        <w:t xml:space="preserve">, X., </w:t>
      </w:r>
      <w:hyperlink r:id="rId11" w:anchor="%21" w:history="1">
        <w:proofErr w:type="spellStart"/>
        <w:r w:rsidRPr="00E14BAC">
          <w:rPr>
            <w:color w:val="000000" w:themeColor="text1"/>
            <w:sz w:val="22"/>
            <w:szCs w:val="22"/>
          </w:rPr>
          <w:t>Khoshnevisan</w:t>
        </w:r>
        <w:proofErr w:type="spellEnd"/>
      </w:hyperlink>
      <w:r w:rsidRPr="00E14BAC">
        <w:rPr>
          <w:color w:val="000000" w:themeColor="text1"/>
          <w:sz w:val="22"/>
          <w:szCs w:val="22"/>
        </w:rPr>
        <w:t xml:space="preserve">, S., </w:t>
      </w:r>
      <w:hyperlink r:id="rId12" w:anchor="%21" w:history="1">
        <w:proofErr w:type="spellStart"/>
        <w:r w:rsidRPr="00E14BAC">
          <w:rPr>
            <w:color w:val="000000" w:themeColor="text1"/>
            <w:sz w:val="22"/>
            <w:szCs w:val="22"/>
          </w:rPr>
          <w:t>Hou</w:t>
        </w:r>
        <w:proofErr w:type="spellEnd"/>
      </w:hyperlink>
      <w:r w:rsidRPr="00E14BAC">
        <w:rPr>
          <w:color w:val="000000" w:themeColor="text1"/>
          <w:sz w:val="22"/>
          <w:szCs w:val="22"/>
        </w:rPr>
        <w:t xml:space="preserve">, X., </w:t>
      </w:r>
      <w:hyperlink r:id="rId13" w:anchor="%21" w:history="1">
        <w:proofErr w:type="spellStart"/>
        <w:r w:rsidRPr="00E14BAC">
          <w:rPr>
            <w:color w:val="000000" w:themeColor="text1"/>
            <w:sz w:val="22"/>
            <w:szCs w:val="22"/>
          </w:rPr>
          <w:t>Zha</w:t>
        </w:r>
        <w:proofErr w:type="spellEnd"/>
      </w:hyperlink>
      <w:r w:rsidRPr="00E14BAC">
        <w:rPr>
          <w:color w:val="000000" w:themeColor="text1"/>
          <w:sz w:val="22"/>
          <w:szCs w:val="22"/>
        </w:rPr>
        <w:t xml:space="preserve">, F. “Seepage analysis of earth dams considering spatial variability of hydraulic parameters”. </w:t>
      </w:r>
      <w:hyperlink r:id="rId14" w:tooltip="Go to Engineering Geology on ScienceDirect" w:history="1">
        <w:proofErr w:type="gramStart"/>
        <w:r w:rsidRPr="00E14BAC">
          <w:rPr>
            <w:color w:val="000000" w:themeColor="text1"/>
            <w:sz w:val="22"/>
            <w:szCs w:val="22"/>
          </w:rPr>
          <w:t>Engineering Geology</w:t>
        </w:r>
      </w:hyperlink>
      <w:r w:rsidRPr="00E14BAC">
        <w:rPr>
          <w:color w:val="000000" w:themeColor="text1"/>
          <w:sz w:val="22"/>
          <w:szCs w:val="22"/>
        </w:rPr>
        <w:t>, 228, pp. 260-269 (2017).</w:t>
      </w:r>
      <w:proofErr w:type="gramEnd"/>
    </w:p>
    <w:p w:rsid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2. Li, M., </w:t>
      </w:r>
      <w:proofErr w:type="spellStart"/>
      <w:r w:rsidRPr="00E14BAC">
        <w:rPr>
          <w:color w:val="000000" w:themeColor="text1"/>
          <w:sz w:val="22"/>
          <w:szCs w:val="22"/>
        </w:rPr>
        <w:t>Guo</w:t>
      </w:r>
      <w:proofErr w:type="spellEnd"/>
      <w:r w:rsidRPr="00E14BAC">
        <w:rPr>
          <w:color w:val="000000" w:themeColor="text1"/>
          <w:sz w:val="22"/>
          <w:szCs w:val="22"/>
        </w:rPr>
        <w:t xml:space="preserve">, X., Shi, J., Zhu, Z. “Seepage and stress analysis of anti-seepage structures constructed with different concrete materials in an RCC gravity dam”. </w:t>
      </w:r>
      <w:proofErr w:type="gramStart"/>
      <w:r w:rsidRPr="00E14BAC">
        <w:rPr>
          <w:color w:val="000000" w:themeColor="text1"/>
          <w:sz w:val="22"/>
          <w:szCs w:val="22"/>
        </w:rPr>
        <w:t>Water Science and Engineering, 8, pp. 326-334 (2017).</w:t>
      </w:r>
      <w:proofErr w:type="gramEnd"/>
    </w:p>
    <w:p w:rsid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3. </w:t>
      </w:r>
      <w:proofErr w:type="spellStart"/>
      <w:r w:rsidRPr="00E14BAC">
        <w:rPr>
          <w:color w:val="000000" w:themeColor="text1"/>
          <w:sz w:val="22"/>
          <w:szCs w:val="22"/>
        </w:rPr>
        <w:t>Nourani</w:t>
      </w:r>
      <w:proofErr w:type="spellEnd"/>
      <w:r w:rsidRPr="00E14BAC">
        <w:rPr>
          <w:color w:val="000000" w:themeColor="text1"/>
          <w:sz w:val="22"/>
          <w:szCs w:val="22"/>
        </w:rPr>
        <w:t xml:space="preserve">, V., </w:t>
      </w:r>
      <w:proofErr w:type="spellStart"/>
      <w:r w:rsidRPr="00E14BAC">
        <w:rPr>
          <w:color w:val="000000" w:themeColor="text1"/>
          <w:sz w:val="22"/>
          <w:szCs w:val="22"/>
        </w:rPr>
        <w:t>Aminfar</w:t>
      </w:r>
      <w:proofErr w:type="spellEnd"/>
      <w:r w:rsidRPr="00E14BAC">
        <w:rPr>
          <w:color w:val="000000" w:themeColor="text1"/>
          <w:sz w:val="22"/>
          <w:szCs w:val="22"/>
        </w:rPr>
        <w:t xml:space="preserve">, M.H., </w:t>
      </w:r>
      <w:proofErr w:type="spellStart"/>
      <w:r w:rsidRPr="00E14BAC">
        <w:rPr>
          <w:color w:val="000000" w:themeColor="text1"/>
          <w:sz w:val="22"/>
          <w:szCs w:val="22"/>
        </w:rPr>
        <w:t>Alami</w:t>
      </w:r>
      <w:proofErr w:type="spellEnd"/>
      <w:r w:rsidRPr="00E14BAC">
        <w:rPr>
          <w:color w:val="000000" w:themeColor="text1"/>
          <w:sz w:val="22"/>
          <w:szCs w:val="22"/>
        </w:rPr>
        <w:t xml:space="preserve">, M.T., </w:t>
      </w:r>
      <w:hyperlink r:id="rId15" w:anchor="%21" w:history="1">
        <w:proofErr w:type="spellStart"/>
        <w:r w:rsidRPr="00E14BAC">
          <w:rPr>
            <w:color w:val="000000" w:themeColor="text1"/>
            <w:sz w:val="22"/>
            <w:szCs w:val="22"/>
          </w:rPr>
          <w:t>Sharghi</w:t>
        </w:r>
        <w:proofErr w:type="spellEnd"/>
      </w:hyperlink>
      <w:r w:rsidRPr="00E14BAC">
        <w:rPr>
          <w:color w:val="000000" w:themeColor="text1"/>
          <w:sz w:val="22"/>
          <w:szCs w:val="22"/>
        </w:rPr>
        <w:t xml:space="preserve">, E., </w:t>
      </w:r>
      <w:hyperlink r:id="rId16" w:anchor="%21" w:history="1">
        <w:proofErr w:type="spellStart"/>
        <w:r w:rsidRPr="00E14BAC">
          <w:rPr>
            <w:color w:val="000000" w:themeColor="text1"/>
            <w:sz w:val="22"/>
            <w:szCs w:val="22"/>
          </w:rPr>
          <w:t>Singh</w:t>
        </w:r>
      </w:hyperlink>
      <w:proofErr w:type="gramStart"/>
      <w:r w:rsidRPr="00E14BAC">
        <w:rPr>
          <w:color w:val="000000" w:themeColor="text1"/>
          <w:sz w:val="22"/>
          <w:szCs w:val="22"/>
        </w:rPr>
        <w:t>,V.P</w:t>
      </w:r>
      <w:proofErr w:type="spellEnd"/>
      <w:proofErr w:type="gramEnd"/>
      <w:r w:rsidRPr="00E14BAC">
        <w:rPr>
          <w:color w:val="000000" w:themeColor="text1"/>
          <w:sz w:val="22"/>
          <w:szCs w:val="22"/>
        </w:rPr>
        <w:t xml:space="preserve">. “Unsteady 2-D seepage simulation using physical analog, case of </w:t>
      </w:r>
      <w:proofErr w:type="spellStart"/>
      <w:r w:rsidRPr="00E14BAC">
        <w:rPr>
          <w:color w:val="000000" w:themeColor="text1"/>
          <w:sz w:val="22"/>
          <w:szCs w:val="22"/>
        </w:rPr>
        <w:t>Sattarkhan</w:t>
      </w:r>
      <w:proofErr w:type="spellEnd"/>
      <w:r w:rsidRPr="00E14BAC">
        <w:rPr>
          <w:color w:val="000000" w:themeColor="text1"/>
          <w:sz w:val="22"/>
          <w:szCs w:val="22"/>
        </w:rPr>
        <w:t xml:space="preserve"> embankment dam”. </w:t>
      </w:r>
      <w:hyperlink r:id="rId17" w:tooltip="Go to Journal of Hydrology on ScienceDirect" w:history="1">
        <w:proofErr w:type="gramStart"/>
        <w:r w:rsidRPr="00E14BAC">
          <w:rPr>
            <w:color w:val="000000" w:themeColor="text1"/>
            <w:sz w:val="22"/>
            <w:szCs w:val="22"/>
          </w:rPr>
          <w:t>Journal of Hydrology</w:t>
        </w:r>
      </w:hyperlink>
      <w:r w:rsidRPr="00E14BAC">
        <w:rPr>
          <w:color w:val="000000" w:themeColor="text1"/>
          <w:sz w:val="22"/>
          <w:szCs w:val="22"/>
        </w:rPr>
        <w:t>, 519, pp. 177-189 (2014).</w:t>
      </w:r>
      <w:proofErr w:type="gramEnd"/>
    </w:p>
    <w:p w:rsid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4. </w:t>
      </w:r>
      <w:hyperlink r:id="rId18" w:anchor="%21" w:history="1">
        <w:r w:rsidRPr="00E14BAC">
          <w:rPr>
            <w:color w:val="000000" w:themeColor="text1"/>
            <w:sz w:val="22"/>
            <w:szCs w:val="22"/>
          </w:rPr>
          <w:t>Yuan</w:t>
        </w:r>
      </w:hyperlink>
      <w:r w:rsidRPr="00E14BAC">
        <w:rPr>
          <w:color w:val="000000" w:themeColor="text1"/>
          <w:sz w:val="22"/>
          <w:szCs w:val="22"/>
        </w:rPr>
        <w:t xml:space="preserve">, S., </w:t>
      </w:r>
      <w:hyperlink r:id="rId19" w:anchor="%21" w:history="1">
        <w:proofErr w:type="spellStart"/>
        <w:r w:rsidRPr="00E14BAC">
          <w:rPr>
            <w:color w:val="000000" w:themeColor="text1"/>
            <w:sz w:val="22"/>
            <w:szCs w:val="22"/>
          </w:rPr>
          <w:t>Zhong</w:t>
        </w:r>
        <w:proofErr w:type="spellEnd"/>
      </w:hyperlink>
      <w:r w:rsidRPr="00E14BAC">
        <w:rPr>
          <w:color w:val="000000" w:themeColor="text1"/>
          <w:sz w:val="22"/>
          <w:szCs w:val="22"/>
        </w:rPr>
        <w:t xml:space="preserve">, H., “Three dimensional analysis of unconfined seepage in earth dams by the weak form quadrature element </w:t>
      </w:r>
      <w:proofErr w:type="spellStart"/>
      <w:r w:rsidRPr="00E14BAC">
        <w:rPr>
          <w:color w:val="000000" w:themeColor="text1"/>
          <w:sz w:val="22"/>
          <w:szCs w:val="22"/>
        </w:rPr>
        <w:t>method”.</w:t>
      </w:r>
      <w:hyperlink r:id="rId20" w:tooltip="Go to Journal of Hydrology on ScienceDirect" w:history="1">
        <w:proofErr w:type="gramStart"/>
        <w:r w:rsidRPr="00E14BAC">
          <w:rPr>
            <w:color w:val="000000" w:themeColor="text1"/>
            <w:sz w:val="22"/>
            <w:szCs w:val="22"/>
          </w:rPr>
          <w:t>Journal</w:t>
        </w:r>
        <w:proofErr w:type="spellEnd"/>
        <w:r w:rsidRPr="00E14BAC">
          <w:rPr>
            <w:color w:val="000000" w:themeColor="text1"/>
            <w:sz w:val="22"/>
            <w:szCs w:val="22"/>
          </w:rPr>
          <w:t xml:space="preserve"> of Hydrology</w:t>
        </w:r>
      </w:hyperlink>
      <w:r w:rsidRPr="00E14BAC">
        <w:rPr>
          <w:color w:val="000000" w:themeColor="text1"/>
          <w:sz w:val="22"/>
          <w:szCs w:val="22"/>
        </w:rPr>
        <w:t>, 533, pp. 403-411 (2016).</w:t>
      </w:r>
      <w:proofErr w:type="gramEnd"/>
    </w:p>
    <w:p w:rsid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5. </w:t>
      </w:r>
      <w:hyperlink r:id="rId21" w:anchor="%21" w:history="1">
        <w:proofErr w:type="spellStart"/>
        <w:r w:rsidRPr="00E14BAC">
          <w:rPr>
            <w:color w:val="000000" w:themeColor="text1"/>
            <w:sz w:val="22"/>
            <w:szCs w:val="22"/>
          </w:rPr>
          <w:t>Kazemzadeh-Parsi</w:t>
        </w:r>
        <w:proofErr w:type="spellEnd"/>
      </w:hyperlink>
      <w:r w:rsidRPr="00E14BAC">
        <w:rPr>
          <w:color w:val="000000" w:themeColor="text1"/>
          <w:sz w:val="22"/>
          <w:szCs w:val="22"/>
        </w:rPr>
        <w:t xml:space="preserve">, M.J., </w:t>
      </w:r>
      <w:hyperlink r:id="rId22" w:anchor="%21" w:history="1">
        <w:proofErr w:type="spellStart"/>
        <w:r w:rsidRPr="00E14BAC">
          <w:rPr>
            <w:color w:val="000000" w:themeColor="text1"/>
            <w:sz w:val="22"/>
            <w:szCs w:val="22"/>
          </w:rPr>
          <w:t>Daneshmand</w:t>
        </w:r>
        <w:proofErr w:type="spellEnd"/>
      </w:hyperlink>
      <w:r w:rsidRPr="00E14BAC">
        <w:rPr>
          <w:color w:val="000000" w:themeColor="text1"/>
          <w:sz w:val="22"/>
          <w:szCs w:val="22"/>
        </w:rPr>
        <w:t xml:space="preserve">, F. “Three dimensional smoothed fixed grid finite element method for the solution of unconfined seepage problems”. </w:t>
      </w:r>
      <w:hyperlink r:id="rId23" w:tooltip="Go to Finite Elements in Analysis and Design on ScienceDirect" w:history="1">
        <w:proofErr w:type="gramStart"/>
        <w:r w:rsidRPr="00E14BAC">
          <w:rPr>
            <w:color w:val="000000" w:themeColor="text1"/>
            <w:sz w:val="22"/>
            <w:szCs w:val="22"/>
          </w:rPr>
          <w:t>Finite Elements in Analysis and Design</w:t>
        </w:r>
      </w:hyperlink>
      <w:r w:rsidRPr="00E14BAC">
        <w:rPr>
          <w:color w:val="000000" w:themeColor="text1"/>
          <w:sz w:val="22"/>
          <w:szCs w:val="22"/>
        </w:rPr>
        <w:t>, 64, pp. 24-35 (2013).</w:t>
      </w:r>
      <w:proofErr w:type="gramEnd"/>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6. Fukuchi, T., “Numerical analyses of steady-state seepage problems using the interpolation finite difference method”. </w:t>
      </w:r>
      <w:proofErr w:type="gramStart"/>
      <w:r w:rsidRPr="00E14BAC">
        <w:rPr>
          <w:color w:val="000000" w:themeColor="text1"/>
          <w:sz w:val="22"/>
          <w:szCs w:val="22"/>
        </w:rPr>
        <w:t>Soils and Foundations, 56, pp. 608-626 (2016).</w:t>
      </w:r>
      <w:proofErr w:type="gramEnd"/>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7. </w:t>
      </w:r>
      <w:hyperlink r:id="rId24" w:anchor="%21" w:history="1">
        <w:r w:rsidRPr="00E14BAC">
          <w:rPr>
            <w:color w:val="000000" w:themeColor="text1"/>
            <w:sz w:val="22"/>
            <w:szCs w:val="22"/>
          </w:rPr>
          <w:t>Fu</w:t>
        </w:r>
      </w:hyperlink>
      <w:r w:rsidRPr="00E14BAC">
        <w:rPr>
          <w:color w:val="000000" w:themeColor="text1"/>
          <w:sz w:val="22"/>
          <w:szCs w:val="22"/>
        </w:rPr>
        <w:t>,</w:t>
      </w:r>
      <w:r w:rsidR="00BC08C6">
        <w:rPr>
          <w:color w:val="000000" w:themeColor="text1"/>
          <w:sz w:val="22"/>
          <w:szCs w:val="22"/>
        </w:rPr>
        <w:t xml:space="preserve"> </w:t>
      </w:r>
      <w:r w:rsidRPr="00E14BAC">
        <w:rPr>
          <w:color w:val="000000" w:themeColor="text1"/>
          <w:sz w:val="22"/>
          <w:szCs w:val="22"/>
        </w:rPr>
        <w:t xml:space="preserve">J., </w:t>
      </w:r>
      <w:hyperlink r:id="rId25" w:anchor="%21" w:history="1">
        <w:r w:rsidRPr="00E14BAC">
          <w:rPr>
            <w:color w:val="000000" w:themeColor="text1"/>
            <w:sz w:val="22"/>
            <w:szCs w:val="22"/>
          </w:rPr>
          <w:t>Jin</w:t>
        </w:r>
      </w:hyperlink>
      <w:r w:rsidRPr="00E14BAC">
        <w:rPr>
          <w:color w:val="000000" w:themeColor="text1"/>
          <w:sz w:val="22"/>
          <w:szCs w:val="22"/>
        </w:rPr>
        <w:t>,</w:t>
      </w:r>
      <w:r w:rsidR="00BC08C6">
        <w:rPr>
          <w:color w:val="000000" w:themeColor="text1"/>
          <w:sz w:val="22"/>
          <w:szCs w:val="22"/>
        </w:rPr>
        <w:t xml:space="preserve"> </w:t>
      </w:r>
      <w:r w:rsidRPr="00E14BAC">
        <w:rPr>
          <w:color w:val="000000" w:themeColor="text1"/>
          <w:sz w:val="22"/>
          <w:szCs w:val="22"/>
        </w:rPr>
        <w:t>S.</w:t>
      </w:r>
      <w:r w:rsidR="00BC08C6">
        <w:rPr>
          <w:color w:val="000000" w:themeColor="text1"/>
          <w:sz w:val="22"/>
          <w:szCs w:val="22"/>
        </w:rPr>
        <w:t xml:space="preserve"> </w:t>
      </w:r>
      <w:r w:rsidRPr="00E14BAC">
        <w:rPr>
          <w:color w:val="000000" w:themeColor="text1"/>
          <w:sz w:val="22"/>
          <w:szCs w:val="22"/>
        </w:rPr>
        <w:t>“A Study on unsteady seepage flow through dam”.</w:t>
      </w:r>
      <w:r w:rsidR="00BC08C6">
        <w:rPr>
          <w:color w:val="000000" w:themeColor="text1"/>
          <w:sz w:val="22"/>
          <w:szCs w:val="22"/>
        </w:rPr>
        <w:t xml:space="preserve"> </w:t>
      </w:r>
      <w:r w:rsidRPr="00E14BAC">
        <w:rPr>
          <w:color w:val="000000" w:themeColor="text1"/>
          <w:sz w:val="22"/>
          <w:szCs w:val="22"/>
        </w:rPr>
        <w:t>Journal of Hydrodynamics, Ser. B, 21</w:t>
      </w:r>
      <w:proofErr w:type="gramStart"/>
      <w:r w:rsidRPr="00E14BAC">
        <w:rPr>
          <w:color w:val="000000" w:themeColor="text1"/>
          <w:sz w:val="22"/>
          <w:szCs w:val="22"/>
        </w:rPr>
        <w:t>,pp</w:t>
      </w:r>
      <w:proofErr w:type="gramEnd"/>
      <w:r w:rsidRPr="00E14BAC">
        <w:rPr>
          <w:color w:val="000000" w:themeColor="text1"/>
          <w:sz w:val="22"/>
          <w:szCs w:val="22"/>
        </w:rPr>
        <w:t>. 499-504 (2009).</w:t>
      </w:r>
    </w:p>
    <w:p w:rsid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8. </w:t>
      </w:r>
      <w:hyperlink r:id="rId26" w:anchor="%21" w:history="1">
        <w:proofErr w:type="spellStart"/>
        <w:r w:rsidRPr="00E14BAC">
          <w:rPr>
            <w:color w:val="000000" w:themeColor="text1"/>
            <w:sz w:val="22"/>
            <w:szCs w:val="22"/>
          </w:rPr>
          <w:t>Navas</w:t>
        </w:r>
      </w:hyperlink>
      <w:proofErr w:type="gramStart"/>
      <w:r w:rsidRPr="00E14BAC">
        <w:rPr>
          <w:color w:val="000000" w:themeColor="text1"/>
          <w:sz w:val="22"/>
          <w:szCs w:val="22"/>
        </w:rPr>
        <w:t>,P</w:t>
      </w:r>
      <w:proofErr w:type="spellEnd"/>
      <w:proofErr w:type="gramEnd"/>
      <w:r w:rsidRPr="00E14BAC">
        <w:rPr>
          <w:color w:val="000000" w:themeColor="text1"/>
          <w:sz w:val="22"/>
          <w:szCs w:val="22"/>
        </w:rPr>
        <w:t xml:space="preserve">., </w:t>
      </w:r>
      <w:hyperlink r:id="rId27" w:anchor="%21" w:history="1">
        <w:proofErr w:type="spellStart"/>
        <w:r w:rsidRPr="00E14BAC">
          <w:rPr>
            <w:color w:val="000000" w:themeColor="text1"/>
            <w:sz w:val="22"/>
            <w:szCs w:val="22"/>
          </w:rPr>
          <w:t>López-Querol</w:t>
        </w:r>
        <w:proofErr w:type="spellEnd"/>
      </w:hyperlink>
      <w:r w:rsidRPr="00E14BAC">
        <w:rPr>
          <w:color w:val="000000" w:themeColor="text1"/>
          <w:sz w:val="22"/>
          <w:szCs w:val="22"/>
        </w:rPr>
        <w:t>,</w:t>
      </w:r>
      <w:r w:rsidR="00BC08C6">
        <w:rPr>
          <w:color w:val="000000" w:themeColor="text1"/>
          <w:sz w:val="22"/>
          <w:szCs w:val="22"/>
        </w:rPr>
        <w:t xml:space="preserve"> </w:t>
      </w:r>
      <w:r w:rsidRPr="00E14BAC">
        <w:rPr>
          <w:color w:val="000000" w:themeColor="text1"/>
          <w:sz w:val="22"/>
          <w:szCs w:val="22"/>
        </w:rPr>
        <w:t>S.</w:t>
      </w:r>
      <w:r w:rsidR="00BC08C6">
        <w:rPr>
          <w:color w:val="000000" w:themeColor="text1"/>
          <w:sz w:val="22"/>
          <w:szCs w:val="22"/>
        </w:rPr>
        <w:t xml:space="preserve"> </w:t>
      </w:r>
      <w:r w:rsidRPr="00E14BAC">
        <w:rPr>
          <w:color w:val="000000" w:themeColor="text1"/>
          <w:sz w:val="22"/>
          <w:szCs w:val="22"/>
        </w:rPr>
        <w:t>“Generalized unconfined seepage flow model using displacement based formulation”.</w:t>
      </w:r>
      <w:r w:rsidR="00BC08C6">
        <w:rPr>
          <w:color w:val="000000" w:themeColor="text1"/>
          <w:sz w:val="22"/>
          <w:szCs w:val="22"/>
        </w:rPr>
        <w:t xml:space="preserve"> </w:t>
      </w:r>
      <w:hyperlink r:id="rId28" w:tooltip="Go to Engineering Geology on ScienceDirect" w:history="1">
        <w:r w:rsidRPr="00E14BAC">
          <w:rPr>
            <w:color w:val="000000" w:themeColor="text1"/>
            <w:sz w:val="22"/>
            <w:szCs w:val="22"/>
          </w:rPr>
          <w:t>Engineering Geology</w:t>
        </w:r>
      </w:hyperlink>
      <w:r w:rsidRPr="00E14BAC">
        <w:rPr>
          <w:color w:val="000000" w:themeColor="text1"/>
          <w:sz w:val="22"/>
          <w:szCs w:val="22"/>
        </w:rPr>
        <w:t>, 166</w:t>
      </w:r>
      <w:proofErr w:type="gramStart"/>
      <w:r w:rsidRPr="00E14BAC">
        <w:rPr>
          <w:color w:val="000000" w:themeColor="text1"/>
          <w:sz w:val="22"/>
          <w:szCs w:val="22"/>
        </w:rPr>
        <w:t>,pp</w:t>
      </w:r>
      <w:proofErr w:type="gramEnd"/>
      <w:r w:rsidRPr="00E14BAC">
        <w:rPr>
          <w:color w:val="000000" w:themeColor="text1"/>
          <w:sz w:val="22"/>
          <w:szCs w:val="22"/>
        </w:rPr>
        <w:t>. 140-151 (2013).</w:t>
      </w:r>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9. </w:t>
      </w:r>
      <w:proofErr w:type="spellStart"/>
      <w:r w:rsidRPr="00E14BAC">
        <w:rPr>
          <w:color w:val="000000" w:themeColor="text1"/>
          <w:sz w:val="22"/>
          <w:szCs w:val="22"/>
        </w:rPr>
        <w:t>Rakhshandehroo</w:t>
      </w:r>
      <w:proofErr w:type="spellEnd"/>
      <w:r w:rsidRPr="00E14BAC">
        <w:rPr>
          <w:color w:val="000000" w:themeColor="text1"/>
          <w:sz w:val="22"/>
          <w:szCs w:val="22"/>
        </w:rPr>
        <w:t xml:space="preserve">, G. R., </w:t>
      </w:r>
      <w:proofErr w:type="spellStart"/>
      <w:r w:rsidRPr="00E14BAC">
        <w:rPr>
          <w:color w:val="000000" w:themeColor="text1"/>
          <w:sz w:val="22"/>
          <w:szCs w:val="22"/>
        </w:rPr>
        <w:t>Pourtouiserkani</w:t>
      </w:r>
      <w:proofErr w:type="gramStart"/>
      <w:r w:rsidRPr="00E14BAC">
        <w:rPr>
          <w:color w:val="000000" w:themeColor="text1"/>
          <w:sz w:val="22"/>
          <w:szCs w:val="22"/>
        </w:rPr>
        <w:t>,A</w:t>
      </w:r>
      <w:proofErr w:type="spellEnd"/>
      <w:proofErr w:type="gramEnd"/>
      <w:r w:rsidRPr="00E14BAC">
        <w:rPr>
          <w:color w:val="000000" w:themeColor="text1"/>
          <w:sz w:val="22"/>
          <w:szCs w:val="22"/>
        </w:rPr>
        <w:t>. “Predicting</w:t>
      </w:r>
      <w:r w:rsidR="00BC08C6">
        <w:rPr>
          <w:color w:val="000000" w:themeColor="text1"/>
          <w:sz w:val="22"/>
          <w:szCs w:val="22"/>
        </w:rPr>
        <w:t xml:space="preserve"> </w:t>
      </w:r>
      <w:proofErr w:type="spellStart"/>
      <w:r w:rsidRPr="00E14BAC">
        <w:rPr>
          <w:color w:val="000000" w:themeColor="text1"/>
          <w:sz w:val="22"/>
          <w:szCs w:val="22"/>
        </w:rPr>
        <w:t>Doroodzan</w:t>
      </w:r>
      <w:proofErr w:type="spellEnd"/>
      <w:r w:rsidRPr="00E14BAC">
        <w:rPr>
          <w:color w:val="000000" w:themeColor="text1"/>
          <w:sz w:val="22"/>
          <w:szCs w:val="22"/>
        </w:rPr>
        <w:t xml:space="preserve"> dam hydraulic behavior during rapid drawdown”. </w:t>
      </w:r>
      <w:proofErr w:type="gramStart"/>
      <w:r w:rsidRPr="00E14BAC">
        <w:rPr>
          <w:color w:val="000000" w:themeColor="text1"/>
          <w:sz w:val="22"/>
          <w:szCs w:val="22"/>
        </w:rPr>
        <w:t>Iranian Journal of Science and Technology, Transaction of Civil Engineering, 37, pp. 301-310 (2013).</w:t>
      </w:r>
      <w:proofErr w:type="gramEnd"/>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10. </w:t>
      </w:r>
      <w:hyperlink r:id="rId29" w:history="1">
        <w:proofErr w:type="spellStart"/>
        <w:r w:rsidRPr="00E14BAC">
          <w:rPr>
            <w:color w:val="000000" w:themeColor="text1"/>
            <w:sz w:val="22"/>
            <w:szCs w:val="22"/>
          </w:rPr>
          <w:t>Prempramote</w:t>
        </w:r>
        <w:proofErr w:type="spellEnd"/>
      </w:hyperlink>
      <w:r w:rsidRPr="00E14BAC">
        <w:rPr>
          <w:color w:val="000000" w:themeColor="text1"/>
          <w:sz w:val="22"/>
          <w:szCs w:val="22"/>
        </w:rPr>
        <w:t xml:space="preserve">, S. “A high-frequency open boundary for transient seepage analyses of semi‐infinite layers by extending the scaled boundary finite element method”. </w:t>
      </w:r>
      <w:hyperlink r:id="rId30" w:history="1">
        <w:proofErr w:type="gramStart"/>
        <w:r w:rsidRPr="00E14BAC">
          <w:rPr>
            <w:color w:val="000000" w:themeColor="text1"/>
            <w:sz w:val="22"/>
            <w:szCs w:val="22"/>
          </w:rPr>
          <w:t xml:space="preserve">International Journal for Numerical and Analytical Methods in </w:t>
        </w:r>
        <w:proofErr w:type="spellStart"/>
        <w:r w:rsidRPr="00E14BAC">
          <w:rPr>
            <w:color w:val="000000" w:themeColor="text1"/>
            <w:sz w:val="22"/>
            <w:szCs w:val="22"/>
          </w:rPr>
          <w:t>Geomechanics</w:t>
        </w:r>
        <w:proofErr w:type="spellEnd"/>
      </w:hyperlink>
      <w:r w:rsidRPr="00E14BAC">
        <w:rPr>
          <w:color w:val="000000" w:themeColor="text1"/>
          <w:sz w:val="22"/>
          <w:szCs w:val="22"/>
        </w:rPr>
        <w:t>, 40 (6), pp. 919-941 (2016).</w:t>
      </w:r>
      <w:proofErr w:type="gramEnd"/>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11. </w:t>
      </w:r>
      <w:proofErr w:type="spellStart"/>
      <w:r w:rsidRPr="00E14BAC">
        <w:rPr>
          <w:color w:val="000000" w:themeColor="text1"/>
          <w:sz w:val="22"/>
          <w:szCs w:val="22"/>
        </w:rPr>
        <w:t>Shahrokhabadi</w:t>
      </w:r>
      <w:proofErr w:type="spellEnd"/>
      <w:r w:rsidRPr="00E14BAC">
        <w:rPr>
          <w:color w:val="000000" w:themeColor="text1"/>
          <w:sz w:val="22"/>
          <w:szCs w:val="22"/>
        </w:rPr>
        <w:t xml:space="preserve">, S., </w:t>
      </w:r>
      <w:proofErr w:type="spellStart"/>
      <w:r w:rsidRPr="00E14BAC">
        <w:rPr>
          <w:color w:val="000000" w:themeColor="text1"/>
          <w:sz w:val="22"/>
          <w:szCs w:val="22"/>
        </w:rPr>
        <w:t>Toufigh</w:t>
      </w:r>
      <w:proofErr w:type="spellEnd"/>
      <w:r w:rsidRPr="00E14BAC">
        <w:rPr>
          <w:color w:val="000000" w:themeColor="text1"/>
          <w:sz w:val="22"/>
          <w:szCs w:val="22"/>
        </w:rPr>
        <w:t>,</w:t>
      </w:r>
      <w:r w:rsidR="00BC08C6">
        <w:rPr>
          <w:color w:val="000000" w:themeColor="text1"/>
          <w:sz w:val="22"/>
          <w:szCs w:val="22"/>
        </w:rPr>
        <w:t xml:space="preserve"> </w:t>
      </w:r>
      <w:r w:rsidRPr="00E14BAC">
        <w:rPr>
          <w:color w:val="000000" w:themeColor="text1"/>
          <w:sz w:val="22"/>
          <w:szCs w:val="22"/>
        </w:rPr>
        <w:t xml:space="preserve">M.M. “The solution of unconfined seepage problem using Natural Element Method (NEM) coupled with Genetic Algorithm (GA)”. </w:t>
      </w:r>
      <w:proofErr w:type="gramStart"/>
      <w:r w:rsidRPr="00E14BAC">
        <w:rPr>
          <w:color w:val="000000" w:themeColor="text1"/>
          <w:sz w:val="22"/>
          <w:szCs w:val="22"/>
        </w:rPr>
        <w:t xml:space="preserve">Applied Mathematical </w:t>
      </w:r>
      <w:proofErr w:type="spellStart"/>
      <w:r w:rsidRPr="00E14BAC">
        <w:rPr>
          <w:color w:val="000000" w:themeColor="text1"/>
          <w:sz w:val="22"/>
          <w:szCs w:val="22"/>
        </w:rPr>
        <w:t>Modelling</w:t>
      </w:r>
      <w:proofErr w:type="spellEnd"/>
      <w:r w:rsidRPr="00E14BAC">
        <w:rPr>
          <w:color w:val="000000" w:themeColor="text1"/>
          <w:sz w:val="22"/>
          <w:szCs w:val="22"/>
        </w:rPr>
        <w:t>, 37, pp. 2775-2786 (2013).</w:t>
      </w:r>
      <w:proofErr w:type="gramEnd"/>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lastRenderedPageBreak/>
        <w:t xml:space="preserve">12. </w:t>
      </w:r>
      <w:proofErr w:type="spellStart"/>
      <w:r w:rsidRPr="00E14BAC">
        <w:rPr>
          <w:color w:val="000000" w:themeColor="text1"/>
          <w:sz w:val="22"/>
          <w:szCs w:val="22"/>
        </w:rPr>
        <w:t>Shojaei</w:t>
      </w:r>
      <w:proofErr w:type="spellEnd"/>
      <w:r w:rsidRPr="00E14BAC">
        <w:rPr>
          <w:color w:val="000000" w:themeColor="text1"/>
          <w:sz w:val="22"/>
          <w:szCs w:val="22"/>
        </w:rPr>
        <w:t xml:space="preserve">, I., </w:t>
      </w:r>
      <w:hyperlink r:id="rId31" w:anchor="%21" w:history="1">
        <w:proofErr w:type="spellStart"/>
        <w:r w:rsidRPr="00E14BAC">
          <w:rPr>
            <w:color w:val="000000" w:themeColor="text1"/>
            <w:sz w:val="22"/>
            <w:szCs w:val="22"/>
          </w:rPr>
          <w:t>Rahami</w:t>
        </w:r>
        <w:proofErr w:type="spellEnd"/>
      </w:hyperlink>
      <w:r w:rsidRPr="00E14BAC">
        <w:rPr>
          <w:color w:val="000000" w:themeColor="text1"/>
          <w:sz w:val="22"/>
          <w:szCs w:val="22"/>
        </w:rPr>
        <w:t xml:space="preserve">, H., </w:t>
      </w:r>
      <w:hyperlink r:id="rId32" w:anchor="%21" w:history="1">
        <w:proofErr w:type="spellStart"/>
        <w:r w:rsidRPr="00E14BAC">
          <w:rPr>
            <w:color w:val="000000" w:themeColor="text1"/>
            <w:sz w:val="22"/>
            <w:szCs w:val="22"/>
          </w:rPr>
          <w:t>Kaveh</w:t>
        </w:r>
        <w:proofErr w:type="spellEnd"/>
      </w:hyperlink>
      <w:r w:rsidRPr="00E14BAC">
        <w:rPr>
          <w:color w:val="000000" w:themeColor="text1"/>
          <w:sz w:val="22"/>
          <w:szCs w:val="22"/>
        </w:rPr>
        <w:t>,</w:t>
      </w:r>
      <w:r w:rsidR="00BC08C6">
        <w:rPr>
          <w:color w:val="000000" w:themeColor="text1"/>
          <w:sz w:val="22"/>
          <w:szCs w:val="22"/>
        </w:rPr>
        <w:t xml:space="preserve"> </w:t>
      </w:r>
      <w:r w:rsidRPr="00E14BAC">
        <w:rPr>
          <w:color w:val="000000" w:themeColor="text1"/>
          <w:sz w:val="22"/>
          <w:szCs w:val="22"/>
        </w:rPr>
        <w:t xml:space="preserve">A. “A numerical solution for Laplace and Poisson's equations using geometrical transformation and graph products”. </w:t>
      </w:r>
      <w:proofErr w:type="gramStart"/>
      <w:r w:rsidRPr="00E14BAC">
        <w:rPr>
          <w:color w:val="000000" w:themeColor="text1"/>
          <w:sz w:val="22"/>
          <w:szCs w:val="22"/>
        </w:rPr>
        <w:t xml:space="preserve">Applied Mathematical </w:t>
      </w:r>
      <w:proofErr w:type="spellStart"/>
      <w:r w:rsidRPr="00E14BAC">
        <w:rPr>
          <w:color w:val="000000" w:themeColor="text1"/>
          <w:sz w:val="22"/>
          <w:szCs w:val="22"/>
        </w:rPr>
        <w:t>Modelling</w:t>
      </w:r>
      <w:proofErr w:type="spellEnd"/>
      <w:r w:rsidRPr="00E14BAC">
        <w:rPr>
          <w:color w:val="000000" w:themeColor="text1"/>
          <w:sz w:val="22"/>
          <w:szCs w:val="22"/>
        </w:rPr>
        <w:t>, 40,</w:t>
      </w:r>
      <w:r w:rsidR="00BC08C6">
        <w:rPr>
          <w:color w:val="000000" w:themeColor="text1"/>
          <w:sz w:val="22"/>
          <w:szCs w:val="22"/>
        </w:rPr>
        <w:t xml:space="preserve"> </w:t>
      </w:r>
      <w:r w:rsidRPr="00E14BAC">
        <w:rPr>
          <w:color w:val="000000" w:themeColor="text1"/>
          <w:sz w:val="22"/>
          <w:szCs w:val="22"/>
        </w:rPr>
        <w:t>pp. 7768-7783 (2016).</w:t>
      </w:r>
      <w:proofErr w:type="gramEnd"/>
    </w:p>
    <w:p w:rsidR="00E14BAC" w:rsidRPr="00E14BAC" w:rsidRDefault="00E14BAC" w:rsidP="00BC08C6">
      <w:pPr>
        <w:bidi w:val="0"/>
        <w:spacing w:after="240" w:line="276" w:lineRule="auto"/>
        <w:jc w:val="both"/>
        <w:rPr>
          <w:color w:val="000000" w:themeColor="text1"/>
          <w:sz w:val="22"/>
          <w:szCs w:val="22"/>
        </w:rPr>
      </w:pPr>
      <w:r w:rsidRPr="00E14BAC">
        <w:rPr>
          <w:color w:val="000000" w:themeColor="text1"/>
          <w:sz w:val="22"/>
          <w:szCs w:val="22"/>
        </w:rPr>
        <w:t xml:space="preserve">13. </w:t>
      </w:r>
      <w:hyperlink r:id="rId33" w:history="1">
        <w:proofErr w:type="spellStart"/>
        <w:r w:rsidRPr="00E14BAC">
          <w:rPr>
            <w:color w:val="000000" w:themeColor="text1"/>
            <w:sz w:val="22"/>
            <w:szCs w:val="22"/>
          </w:rPr>
          <w:t>Navas</w:t>
        </w:r>
        <w:proofErr w:type="spellEnd"/>
      </w:hyperlink>
      <w:r w:rsidRPr="00E14BAC">
        <w:rPr>
          <w:color w:val="000000" w:themeColor="text1"/>
          <w:sz w:val="22"/>
          <w:szCs w:val="22"/>
        </w:rPr>
        <w:t xml:space="preserve">, P., </w:t>
      </w:r>
      <w:hyperlink r:id="rId34" w:history="1">
        <w:proofErr w:type="spellStart"/>
        <w:r w:rsidRPr="00E14BAC">
          <w:rPr>
            <w:color w:val="000000" w:themeColor="text1"/>
            <w:sz w:val="22"/>
            <w:szCs w:val="22"/>
          </w:rPr>
          <w:t>López-Querol</w:t>
        </w:r>
        <w:proofErr w:type="spellEnd"/>
      </w:hyperlink>
      <w:r w:rsidRPr="00E14BAC">
        <w:rPr>
          <w:color w:val="000000" w:themeColor="text1"/>
          <w:sz w:val="22"/>
          <w:szCs w:val="22"/>
        </w:rPr>
        <w:t>, S., Yu, R. C., Li, B. “B</w:t>
      </w:r>
      <w:r w:rsidR="00BC08C6">
        <w:rPr>
          <w:color w:val="000000" w:themeColor="text1"/>
          <w:sz w:val="22"/>
          <w:szCs w:val="22"/>
        </w:rPr>
        <w:t>-</w:t>
      </w:r>
      <w:r w:rsidRPr="00E14BAC">
        <w:rPr>
          <w:color w:val="000000" w:themeColor="text1"/>
          <w:sz w:val="22"/>
          <w:szCs w:val="22"/>
        </w:rPr>
        <w:t xml:space="preserve">bar based algorithm applied to </w:t>
      </w:r>
      <w:proofErr w:type="spellStart"/>
      <w:r w:rsidRPr="00E14BAC">
        <w:rPr>
          <w:color w:val="000000" w:themeColor="text1"/>
          <w:sz w:val="22"/>
          <w:szCs w:val="22"/>
        </w:rPr>
        <w:t>meshfree</w:t>
      </w:r>
      <w:proofErr w:type="spellEnd"/>
      <w:r w:rsidRPr="00E14BAC">
        <w:rPr>
          <w:color w:val="000000" w:themeColor="text1"/>
          <w:sz w:val="22"/>
          <w:szCs w:val="22"/>
        </w:rPr>
        <w:t xml:space="preserve"> numerical schemes to solve unconfined seepage problems through porous media”. </w:t>
      </w:r>
      <w:hyperlink r:id="rId35" w:history="1">
        <w:proofErr w:type="gramStart"/>
        <w:r w:rsidRPr="00E14BAC">
          <w:rPr>
            <w:color w:val="000000" w:themeColor="text1"/>
            <w:sz w:val="22"/>
            <w:szCs w:val="22"/>
          </w:rPr>
          <w:t xml:space="preserve">International Journal for Numerical and Analytical Methods in </w:t>
        </w:r>
        <w:proofErr w:type="spellStart"/>
        <w:r w:rsidRPr="00E14BAC">
          <w:rPr>
            <w:color w:val="000000" w:themeColor="text1"/>
            <w:sz w:val="22"/>
            <w:szCs w:val="22"/>
          </w:rPr>
          <w:t>Geomechanics</w:t>
        </w:r>
        <w:proofErr w:type="spellEnd"/>
      </w:hyperlink>
      <w:r w:rsidRPr="00E14BAC">
        <w:rPr>
          <w:color w:val="000000" w:themeColor="text1"/>
          <w:sz w:val="22"/>
          <w:szCs w:val="22"/>
        </w:rPr>
        <w:t>, 40 (6), pp. 962-984 (2016).</w:t>
      </w:r>
      <w:proofErr w:type="gramEnd"/>
      <w:r w:rsidRPr="00E14BAC">
        <w:rPr>
          <w:color w:val="000000" w:themeColor="text1"/>
          <w:sz w:val="22"/>
          <w:szCs w:val="22"/>
        </w:rPr>
        <w:t xml:space="preserve"> </w:t>
      </w:r>
    </w:p>
    <w:p w:rsidR="00E14BAC" w:rsidRPr="00E14BAC" w:rsidRDefault="00E14BAC" w:rsidP="00E14BAC">
      <w:pPr>
        <w:bidi w:val="0"/>
        <w:spacing w:after="240" w:line="276" w:lineRule="auto"/>
        <w:jc w:val="both"/>
        <w:rPr>
          <w:color w:val="000000" w:themeColor="text1"/>
          <w:sz w:val="22"/>
          <w:szCs w:val="22"/>
        </w:rPr>
      </w:pPr>
      <w:r w:rsidRPr="00E14BAC">
        <w:rPr>
          <w:color w:val="000000" w:themeColor="text1"/>
          <w:sz w:val="22"/>
          <w:szCs w:val="22"/>
        </w:rPr>
        <w:t xml:space="preserve">14. Zhang, W., Dai, B., Liu, Z., Zhou, C. “Unconfined Seepage Analysis Using Moving </w:t>
      </w:r>
      <w:proofErr w:type="spellStart"/>
      <w:r w:rsidRPr="00E14BAC">
        <w:rPr>
          <w:color w:val="000000" w:themeColor="text1"/>
          <w:sz w:val="22"/>
          <w:szCs w:val="22"/>
        </w:rPr>
        <w:t>Kriging</w:t>
      </w:r>
      <w:proofErr w:type="spellEnd"/>
      <w:r w:rsidRPr="00E14BAC">
        <w:rPr>
          <w:color w:val="000000" w:themeColor="text1"/>
          <w:sz w:val="22"/>
          <w:szCs w:val="22"/>
        </w:rPr>
        <w:t xml:space="preserve"> Mesh-Free Method with Monte Carlo Integration”. Transport in Porous Media, 116 (1), pp. 163-180 (2017).</w:t>
      </w:r>
    </w:p>
    <w:p w:rsidR="00E14BAC" w:rsidRDefault="00E14BAC" w:rsidP="00E14BAC">
      <w:pPr>
        <w:bidi w:val="0"/>
        <w:jc w:val="both"/>
        <w:rPr>
          <w:rFonts w:ascii="Romantic" w:hAnsi="Romantic" w:cs="B Mitra"/>
          <w:sz w:val="28"/>
          <w:szCs w:val="28"/>
          <w:rtl/>
          <w:lang w:bidi="fa-IR"/>
        </w:rPr>
      </w:pPr>
    </w:p>
    <w:p w:rsidR="00E14BAC" w:rsidRDefault="00E14BAC" w:rsidP="000847BC">
      <w:pPr>
        <w:jc w:val="lowKashida"/>
        <w:rPr>
          <w:rFonts w:ascii="Romantic" w:hAnsi="Romantic" w:cs="B Mitra"/>
          <w:sz w:val="28"/>
          <w:szCs w:val="28"/>
          <w:rtl/>
          <w:lang w:bidi="fa-IR"/>
        </w:rPr>
      </w:pPr>
    </w:p>
    <w:p w:rsidR="00E14BAC" w:rsidRDefault="00E14BAC" w:rsidP="000847BC">
      <w:pPr>
        <w:jc w:val="lowKashida"/>
        <w:rPr>
          <w:rFonts w:ascii="Romantic" w:hAnsi="Romantic" w:cs="B Mitra"/>
          <w:sz w:val="28"/>
          <w:szCs w:val="28"/>
          <w:rtl/>
          <w:lang w:bidi="fa-IR"/>
        </w:rPr>
      </w:pPr>
    </w:p>
    <w:p w:rsidR="00A65D08" w:rsidRDefault="007C37E2" w:rsidP="000A1472">
      <w:pPr>
        <w:jc w:val="lowKashida"/>
        <w:rPr>
          <w:rFonts w:ascii="Century" w:hAnsi="Century" w:cs="B Mitra"/>
          <w:sz w:val="28"/>
          <w:szCs w:val="28"/>
          <w:rtl/>
          <w:lang w:bidi="fa-IR"/>
        </w:rPr>
      </w:pPr>
      <w:r>
        <w:rPr>
          <w:rFonts w:ascii="Century" w:hAnsi="Century" w:cs="B Mitra" w:hint="cs"/>
          <w:sz w:val="28"/>
          <w:szCs w:val="28"/>
          <w:rtl/>
        </w:rPr>
        <w:t>5</w:t>
      </w:r>
      <w:r w:rsidR="000847BC" w:rsidRPr="000C7AA3">
        <w:rPr>
          <w:rFonts w:ascii="Century" w:hAnsi="Century" w:cs="B Mitra" w:hint="cs"/>
          <w:sz w:val="28"/>
          <w:szCs w:val="28"/>
          <w:rtl/>
        </w:rPr>
        <w:t xml:space="preserve">ـ4ـ </w:t>
      </w:r>
      <w:r w:rsidR="006734DD" w:rsidRPr="000C7AA3">
        <w:rPr>
          <w:rFonts w:ascii="Century" w:hAnsi="Century" w:cs="B Mitra" w:hint="cs"/>
          <w:sz w:val="28"/>
          <w:szCs w:val="28"/>
          <w:rtl/>
          <w:lang w:bidi="fa-IR"/>
        </w:rPr>
        <w:t xml:space="preserve">آيا پيشنهاد طرح پژوهشي حاضر ارتباطي با پايان نامه هاي تحصيلات تكميلي كارشناسي ارشد/دكتري كه با راهنمايي جنابعالي انجام پذيرفته / در حال انجام است دارد؟ </w:t>
      </w:r>
      <w:r w:rsidR="00A65D08">
        <w:rPr>
          <w:rFonts w:ascii="Century" w:hAnsi="Century" w:cs="B Mitra" w:hint="cs"/>
          <w:sz w:val="28"/>
          <w:szCs w:val="28"/>
          <w:rtl/>
          <w:lang w:bidi="fa-IR"/>
        </w:rPr>
        <w:t xml:space="preserve">بلی </w:t>
      </w:r>
      <w:r w:rsidR="00A65D08">
        <w:rPr>
          <w:rFonts w:ascii="Century" w:hAnsi="Century" w:cs="B Mitra" w:hint="cs"/>
          <w:sz w:val="28"/>
          <w:szCs w:val="28"/>
          <w:lang w:bidi="fa-IR"/>
        </w:rPr>
        <w:sym w:font="Wingdings" w:char="F06F"/>
      </w:r>
      <w:r w:rsidR="00A65D08">
        <w:rPr>
          <w:rFonts w:ascii="Century" w:hAnsi="Century" w:cs="B Mitra" w:hint="cs"/>
          <w:sz w:val="28"/>
          <w:szCs w:val="28"/>
          <w:rtl/>
          <w:lang w:bidi="fa-IR"/>
        </w:rPr>
        <w:tab/>
        <w:t xml:space="preserve">خیر </w:t>
      </w:r>
      <w:r w:rsidR="000A1472">
        <w:rPr>
          <w:rFonts w:ascii="Century" w:hAnsi="Century" w:cs="B Mitra" w:hint="cs"/>
          <w:sz w:val="28"/>
          <w:szCs w:val="28"/>
          <w:lang w:bidi="fa-IR"/>
        </w:rPr>
        <w:sym w:font="Wingdings" w:char="F06E"/>
      </w:r>
    </w:p>
    <w:p w:rsidR="006734DD" w:rsidRPr="000C7AA3" w:rsidRDefault="006734DD" w:rsidP="00A65D08">
      <w:pPr>
        <w:jc w:val="lowKashida"/>
        <w:rPr>
          <w:rFonts w:ascii="Century" w:hAnsi="Century" w:cs="B Mitra"/>
          <w:sz w:val="28"/>
          <w:szCs w:val="28"/>
          <w:rtl/>
          <w:lang w:bidi="fa-IR"/>
        </w:rPr>
      </w:pPr>
      <w:r w:rsidRPr="000C7AA3">
        <w:rPr>
          <w:rFonts w:ascii="Century" w:hAnsi="Century" w:cs="B Mitra" w:hint="cs"/>
          <w:sz w:val="28"/>
          <w:szCs w:val="28"/>
          <w:rtl/>
          <w:lang w:bidi="fa-IR"/>
        </w:rPr>
        <w:t xml:space="preserve">در صورت </w:t>
      </w:r>
      <w:r w:rsidR="00A65D08">
        <w:rPr>
          <w:rFonts w:ascii="Century" w:hAnsi="Century" w:cs="B Mitra" w:hint="cs"/>
          <w:sz w:val="28"/>
          <w:szCs w:val="28"/>
          <w:rtl/>
          <w:lang w:bidi="fa-IR"/>
        </w:rPr>
        <w:t>مثبت بودن پاسخ،</w:t>
      </w:r>
      <w:r w:rsidR="00A65D08" w:rsidRPr="000C7AA3">
        <w:rPr>
          <w:rFonts w:ascii="Century" w:hAnsi="Century" w:cs="B Mitra" w:hint="cs"/>
          <w:sz w:val="28"/>
          <w:szCs w:val="28"/>
          <w:rtl/>
          <w:lang w:bidi="fa-IR"/>
        </w:rPr>
        <w:t xml:space="preserve"> </w:t>
      </w:r>
      <w:r w:rsidRPr="000C7AA3">
        <w:rPr>
          <w:rFonts w:ascii="Century" w:hAnsi="Century" w:cs="B Mitra" w:hint="cs"/>
          <w:sz w:val="28"/>
          <w:szCs w:val="28"/>
          <w:rtl/>
          <w:lang w:bidi="fa-IR"/>
        </w:rPr>
        <w:t>ضمن ذكر عنوان پاياننامه هاي مربوطه لطفاً ميزان انطباق را مشخص فرمائيد.</w:t>
      </w:r>
    </w:p>
    <w:p w:rsidR="007B48ED" w:rsidRPr="000C7AA3" w:rsidRDefault="007B48ED" w:rsidP="001E4018">
      <w:pPr>
        <w:jc w:val="lowKashida"/>
        <w:rPr>
          <w:rFonts w:ascii="Century" w:hAnsi="Century" w:cs="B Mitra"/>
          <w:sz w:val="28"/>
          <w:szCs w:val="28"/>
          <w:rtl/>
          <w:lang w:bidi="fa-IR"/>
        </w:rPr>
      </w:pPr>
    </w:p>
    <w:p w:rsidR="00AC7E37" w:rsidRPr="000C7AA3" w:rsidRDefault="00AC7E37" w:rsidP="000847BC">
      <w:pPr>
        <w:jc w:val="lowKashida"/>
        <w:rPr>
          <w:rFonts w:ascii="Century" w:hAnsi="Century" w:cs="B Mitra"/>
          <w:sz w:val="28"/>
          <w:szCs w:val="28"/>
          <w:rtl/>
          <w:lang w:bidi="fa-IR"/>
        </w:rPr>
      </w:pPr>
    </w:p>
    <w:p w:rsidR="00B7474C" w:rsidRPr="000C7AA3" w:rsidRDefault="00B7474C" w:rsidP="000847BC">
      <w:pPr>
        <w:jc w:val="lowKashida"/>
        <w:rPr>
          <w:rFonts w:cs="B Mitra"/>
          <w:sz w:val="28"/>
          <w:szCs w:val="28"/>
          <w:rtl/>
          <w:lang w:bidi="fa-IR"/>
        </w:rPr>
        <w:sectPr w:rsidR="00B7474C" w:rsidRPr="000C7AA3" w:rsidSect="00293B95">
          <w:footerReference w:type="default" r:id="rId36"/>
          <w:footerReference w:type="first" r:id="rId37"/>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B7474C" w:rsidRPr="000C7AA3" w:rsidRDefault="00B7474C" w:rsidP="00B7474C">
      <w:pPr>
        <w:jc w:val="lowKashida"/>
        <w:rPr>
          <w:rFonts w:cs="B Mitra"/>
          <w:sz w:val="28"/>
          <w:szCs w:val="28"/>
          <w:rtl/>
        </w:rPr>
      </w:pPr>
      <w:r w:rsidRPr="000C7AA3">
        <w:rPr>
          <w:rFonts w:cs="B Mitra" w:hint="cs"/>
          <w:sz w:val="28"/>
          <w:szCs w:val="28"/>
          <w:rtl/>
        </w:rPr>
        <w:lastRenderedPageBreak/>
        <w:t>5ـ زمان بندي</w:t>
      </w:r>
    </w:p>
    <w:p w:rsidR="00B7474C" w:rsidRPr="000C7AA3" w:rsidRDefault="00B7474C" w:rsidP="0058497E">
      <w:pPr>
        <w:jc w:val="lowKashida"/>
        <w:rPr>
          <w:rFonts w:cs="B Mitra"/>
          <w:sz w:val="32"/>
          <w:szCs w:val="32"/>
          <w:rtl/>
        </w:rPr>
      </w:pPr>
      <w:r w:rsidRPr="000C7AA3">
        <w:rPr>
          <w:rFonts w:cs="B Mitra" w:hint="cs"/>
          <w:sz w:val="28"/>
          <w:szCs w:val="28"/>
          <w:rtl/>
        </w:rPr>
        <w:t xml:space="preserve">مدت زمان لازم براي اجراي طرح (به ماه): </w:t>
      </w:r>
      <w:r w:rsidR="002249E3">
        <w:rPr>
          <w:rFonts w:cs="B Mitra" w:hint="cs"/>
          <w:sz w:val="28"/>
          <w:szCs w:val="28"/>
          <w:rtl/>
        </w:rPr>
        <w:t>12</w:t>
      </w:r>
      <w:r w:rsidRPr="000C7AA3">
        <w:rPr>
          <w:rFonts w:cs="B Mitra" w:hint="cs"/>
          <w:sz w:val="28"/>
          <w:szCs w:val="28"/>
          <w:rtl/>
        </w:rPr>
        <w:tab/>
      </w:r>
      <w:r w:rsidRPr="000C7AA3">
        <w:rPr>
          <w:rFonts w:cs="B Mitra" w:hint="cs"/>
          <w:sz w:val="28"/>
          <w:szCs w:val="28"/>
          <w:rtl/>
        </w:rPr>
        <w:tab/>
        <w:t>تاريخ شروع:</w:t>
      </w:r>
      <w:r w:rsidR="002249E3">
        <w:rPr>
          <w:rFonts w:cs="B Mitra" w:hint="cs"/>
          <w:sz w:val="28"/>
          <w:szCs w:val="28"/>
          <w:rtl/>
        </w:rPr>
        <w:t xml:space="preserve"> </w:t>
      </w:r>
      <w:r w:rsidR="0058497E">
        <w:rPr>
          <w:rFonts w:cs="B Mitra" w:hint="cs"/>
          <w:sz w:val="28"/>
          <w:szCs w:val="28"/>
          <w:rtl/>
        </w:rPr>
        <w:t>22</w:t>
      </w:r>
      <w:r w:rsidR="002249E3">
        <w:rPr>
          <w:rFonts w:cs="B Mitra" w:hint="cs"/>
          <w:sz w:val="28"/>
          <w:szCs w:val="28"/>
          <w:rtl/>
        </w:rPr>
        <w:t>/1</w:t>
      </w:r>
      <w:r w:rsidR="0058497E">
        <w:rPr>
          <w:rFonts w:cs="B Mitra" w:hint="cs"/>
          <w:sz w:val="28"/>
          <w:szCs w:val="28"/>
          <w:rtl/>
        </w:rPr>
        <w:t>2</w:t>
      </w:r>
      <w:r w:rsidR="002249E3">
        <w:rPr>
          <w:rFonts w:cs="B Mitra" w:hint="cs"/>
          <w:sz w:val="28"/>
          <w:szCs w:val="28"/>
          <w:rtl/>
        </w:rPr>
        <w:t>/97</w:t>
      </w:r>
      <w:r w:rsidRPr="000C7AA3">
        <w:rPr>
          <w:rFonts w:cs="B Mitra" w:hint="cs"/>
          <w:sz w:val="28"/>
          <w:szCs w:val="28"/>
          <w:rtl/>
          <w:lang w:bidi="fa-IR"/>
        </w:rPr>
        <w:tab/>
      </w:r>
      <w:r w:rsidRPr="000C7AA3">
        <w:rPr>
          <w:rFonts w:cs="B Mitra" w:hint="cs"/>
          <w:sz w:val="32"/>
          <w:szCs w:val="32"/>
          <w:rtl/>
        </w:rPr>
        <w:tab/>
      </w:r>
      <w:r w:rsidRPr="000C7AA3">
        <w:rPr>
          <w:rFonts w:cs="B Mitra" w:hint="cs"/>
          <w:sz w:val="32"/>
          <w:szCs w:val="32"/>
          <w:rtl/>
        </w:rPr>
        <w:tab/>
      </w:r>
      <w:r w:rsidRPr="000C7AA3">
        <w:rPr>
          <w:rFonts w:cs="B Mitra" w:hint="cs"/>
          <w:sz w:val="28"/>
          <w:szCs w:val="28"/>
          <w:rtl/>
        </w:rPr>
        <w:t>تاريخ خاتمه:</w:t>
      </w:r>
      <w:r w:rsidR="002249E3">
        <w:rPr>
          <w:rFonts w:cs="B Mitra" w:hint="cs"/>
          <w:sz w:val="28"/>
          <w:szCs w:val="28"/>
          <w:rtl/>
        </w:rPr>
        <w:t xml:space="preserve"> </w:t>
      </w:r>
      <w:r w:rsidR="0058497E">
        <w:rPr>
          <w:rFonts w:cs="B Mitra" w:hint="cs"/>
          <w:sz w:val="28"/>
          <w:szCs w:val="28"/>
          <w:rtl/>
        </w:rPr>
        <w:t>22</w:t>
      </w:r>
      <w:r w:rsidR="002249E3">
        <w:rPr>
          <w:rFonts w:cs="B Mitra" w:hint="cs"/>
          <w:sz w:val="28"/>
          <w:szCs w:val="28"/>
          <w:rtl/>
        </w:rPr>
        <w:t>/1</w:t>
      </w:r>
      <w:r w:rsidR="0058497E">
        <w:rPr>
          <w:rFonts w:cs="B Mitra" w:hint="cs"/>
          <w:sz w:val="28"/>
          <w:szCs w:val="28"/>
          <w:rtl/>
        </w:rPr>
        <w:t>2</w:t>
      </w:r>
      <w:r w:rsidR="002249E3">
        <w:rPr>
          <w:rFonts w:cs="B Mitra" w:hint="cs"/>
          <w:sz w:val="28"/>
          <w:szCs w:val="28"/>
          <w:rtl/>
        </w:rPr>
        <w:t>/98</w:t>
      </w:r>
      <w:r w:rsidRPr="000C7AA3">
        <w:rPr>
          <w:rFonts w:cs="B Mitra" w:hint="cs"/>
          <w:sz w:val="28"/>
          <w:szCs w:val="28"/>
          <w:rtl/>
          <w:lang w:bidi="fa-IR"/>
        </w:rPr>
        <w:tab/>
      </w:r>
      <w:r w:rsidRPr="000C7AA3">
        <w:rPr>
          <w:rFonts w:cs="B Mitra" w:hint="cs"/>
          <w:sz w:val="28"/>
          <w:szCs w:val="28"/>
          <w:rtl/>
        </w:rPr>
        <w:tab/>
      </w:r>
      <w:r w:rsidRPr="000C7AA3">
        <w:rPr>
          <w:rFonts w:cs="B Mitra" w:hint="cs"/>
          <w:sz w:val="32"/>
          <w:szCs w:val="32"/>
          <w:rtl/>
        </w:rPr>
        <w:tab/>
      </w:r>
      <w:r w:rsidRPr="000C7AA3">
        <w:rPr>
          <w:rFonts w:cs="B Mitra" w:hint="cs"/>
          <w:sz w:val="28"/>
          <w:szCs w:val="28"/>
          <w:rtl/>
        </w:rPr>
        <w:t>مدت زمان:</w:t>
      </w:r>
      <w:r w:rsidRPr="000C7AA3">
        <w:rPr>
          <w:rFonts w:cs="B Mitra" w:hint="cs"/>
          <w:sz w:val="32"/>
          <w:szCs w:val="32"/>
          <w:rtl/>
        </w:rPr>
        <w:t xml:space="preserve"> </w:t>
      </w:r>
      <w:r w:rsidR="002249E3">
        <w:rPr>
          <w:rFonts w:cs="B Mitra" w:hint="cs"/>
          <w:sz w:val="32"/>
          <w:szCs w:val="32"/>
          <w:rtl/>
        </w:rPr>
        <w:t>12 ماه</w:t>
      </w:r>
    </w:p>
    <w:p w:rsidR="00B7474C" w:rsidRPr="000C7AA3" w:rsidRDefault="00B7474C" w:rsidP="00B7474C">
      <w:pPr>
        <w:jc w:val="lowKashida"/>
        <w:rPr>
          <w:rFonts w:cs="B Mitra"/>
          <w:sz w:val="28"/>
          <w:szCs w:val="28"/>
          <w:rtl/>
          <w:lang w:bidi="fa-IR"/>
        </w:rPr>
      </w:pPr>
      <w:r w:rsidRPr="000C7AA3">
        <w:rPr>
          <w:rFonts w:cs="B Mitra" w:hint="cs"/>
          <w:sz w:val="28"/>
          <w:szCs w:val="28"/>
          <w:rtl/>
        </w:rPr>
        <w:t>جدول مراحل اجراي پروژه و پيش بيني زمان هر مرحله:</w:t>
      </w:r>
    </w:p>
    <w:tbl>
      <w:tblPr>
        <w:bidiVisual/>
        <w:tblW w:w="1518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701"/>
        <w:gridCol w:w="283"/>
        <w:gridCol w:w="284"/>
        <w:gridCol w:w="283"/>
        <w:gridCol w:w="236"/>
        <w:gridCol w:w="331"/>
        <w:gridCol w:w="284"/>
        <w:gridCol w:w="283"/>
        <w:gridCol w:w="284"/>
        <w:gridCol w:w="283"/>
        <w:gridCol w:w="414"/>
        <w:gridCol w:w="389"/>
        <w:gridCol w:w="389"/>
        <w:gridCol w:w="389"/>
        <w:gridCol w:w="389"/>
        <w:gridCol w:w="389"/>
        <w:gridCol w:w="389"/>
        <w:gridCol w:w="389"/>
        <w:gridCol w:w="389"/>
        <w:gridCol w:w="389"/>
        <w:gridCol w:w="389"/>
        <w:gridCol w:w="389"/>
        <w:gridCol w:w="389"/>
        <w:gridCol w:w="389"/>
        <w:gridCol w:w="389"/>
        <w:gridCol w:w="389"/>
        <w:gridCol w:w="389"/>
        <w:gridCol w:w="195"/>
        <w:gridCol w:w="195"/>
        <w:gridCol w:w="389"/>
        <w:gridCol w:w="389"/>
        <w:gridCol w:w="389"/>
        <w:gridCol w:w="389"/>
        <w:gridCol w:w="389"/>
        <w:gridCol w:w="389"/>
        <w:gridCol w:w="389"/>
        <w:gridCol w:w="389"/>
        <w:gridCol w:w="511"/>
      </w:tblGrid>
      <w:tr w:rsidR="00B7474C" w:rsidRPr="000C7AA3" w:rsidTr="00425656">
        <w:trPr>
          <w:trHeight w:val="471"/>
        </w:trPr>
        <w:tc>
          <w:tcPr>
            <w:tcW w:w="284" w:type="dxa"/>
            <w:vMerge w:val="restart"/>
          </w:tcPr>
          <w:p w:rsidR="00B7474C" w:rsidRPr="000C7AA3" w:rsidRDefault="00B7474C" w:rsidP="00425656">
            <w:pPr>
              <w:jc w:val="center"/>
              <w:rPr>
                <w:rFonts w:cs="B Mitra"/>
                <w:sz w:val="28"/>
                <w:szCs w:val="28"/>
                <w:rtl/>
              </w:rPr>
            </w:pPr>
          </w:p>
        </w:tc>
        <w:tc>
          <w:tcPr>
            <w:tcW w:w="1701" w:type="dxa"/>
            <w:vMerge w:val="restart"/>
          </w:tcPr>
          <w:p w:rsidR="00B7474C" w:rsidRPr="00F56D82" w:rsidRDefault="00B7474C" w:rsidP="00425656">
            <w:pPr>
              <w:jc w:val="center"/>
              <w:rPr>
                <w:rFonts w:cs="B Mitra"/>
                <w:sz w:val="26"/>
                <w:szCs w:val="26"/>
                <w:rtl/>
              </w:rPr>
            </w:pPr>
            <w:r w:rsidRPr="000C7AA3">
              <w:rPr>
                <w:rFonts w:cs="B Mitra" w:hint="cs"/>
                <w:sz w:val="26"/>
                <w:szCs w:val="26"/>
                <w:rtl/>
              </w:rPr>
              <w:t>شرح مختصر مراحل</w:t>
            </w:r>
          </w:p>
        </w:tc>
        <w:tc>
          <w:tcPr>
            <w:tcW w:w="9384" w:type="dxa"/>
            <w:gridSpan w:val="27"/>
          </w:tcPr>
          <w:p w:rsidR="00B7474C" w:rsidRPr="000C7AA3" w:rsidRDefault="00B7474C" w:rsidP="00425656">
            <w:pPr>
              <w:jc w:val="center"/>
              <w:rPr>
                <w:rFonts w:cs="B Mitra"/>
                <w:sz w:val="28"/>
                <w:szCs w:val="28"/>
                <w:rtl/>
              </w:rPr>
            </w:pPr>
            <w:r w:rsidRPr="000C7AA3">
              <w:rPr>
                <w:rFonts w:cs="B Mitra" w:hint="cs"/>
                <w:sz w:val="28"/>
                <w:szCs w:val="28"/>
                <w:rtl/>
              </w:rPr>
              <w:t>جدول زماني به ماه</w:t>
            </w:r>
          </w:p>
        </w:tc>
        <w:tc>
          <w:tcPr>
            <w:tcW w:w="3818" w:type="dxa"/>
            <w:gridSpan w:val="10"/>
          </w:tcPr>
          <w:p w:rsidR="00B7474C" w:rsidRPr="000C7AA3" w:rsidRDefault="00B7474C" w:rsidP="00425656">
            <w:pPr>
              <w:jc w:val="center"/>
              <w:rPr>
                <w:rFonts w:cs="B Mitra"/>
                <w:sz w:val="28"/>
                <w:szCs w:val="28"/>
                <w:rtl/>
              </w:rPr>
            </w:pPr>
            <w:r w:rsidRPr="000C7AA3">
              <w:rPr>
                <w:rFonts w:cs="B Mitra" w:hint="cs"/>
                <w:sz w:val="28"/>
                <w:szCs w:val="28"/>
                <w:rtl/>
              </w:rPr>
              <w:t>ملاحظات</w:t>
            </w:r>
            <w:r w:rsidRPr="000C7AA3">
              <w:rPr>
                <w:rFonts w:cs="B Mitra" w:hint="cs"/>
              </w:rPr>
              <w:sym w:font="Symbol" w:char="F02A"/>
            </w:r>
          </w:p>
        </w:tc>
      </w:tr>
      <w:tr w:rsidR="005A26F2" w:rsidRPr="000C7AA3" w:rsidTr="00F56D82">
        <w:trPr>
          <w:trHeight w:val="471"/>
        </w:trPr>
        <w:tc>
          <w:tcPr>
            <w:tcW w:w="284" w:type="dxa"/>
            <w:vMerge/>
          </w:tcPr>
          <w:p w:rsidR="005A26F2" w:rsidRPr="000C7AA3" w:rsidRDefault="005A26F2" w:rsidP="00425656">
            <w:pPr>
              <w:jc w:val="center"/>
              <w:rPr>
                <w:rFonts w:cs="B Mitra"/>
                <w:sz w:val="18"/>
                <w:szCs w:val="18"/>
                <w:rtl/>
              </w:rPr>
            </w:pPr>
          </w:p>
        </w:tc>
        <w:tc>
          <w:tcPr>
            <w:tcW w:w="1701" w:type="dxa"/>
            <w:vMerge/>
          </w:tcPr>
          <w:p w:rsidR="005A26F2" w:rsidRPr="00F56D82" w:rsidRDefault="005A26F2" w:rsidP="00425656">
            <w:pPr>
              <w:jc w:val="center"/>
              <w:rPr>
                <w:rFonts w:cs="B Mitra"/>
                <w:sz w:val="26"/>
                <w:szCs w:val="26"/>
                <w:rtl/>
              </w:rPr>
            </w:pP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w:t>
            </w:r>
          </w:p>
        </w:tc>
        <w:tc>
          <w:tcPr>
            <w:tcW w:w="236"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4</w:t>
            </w:r>
          </w:p>
        </w:tc>
        <w:tc>
          <w:tcPr>
            <w:tcW w:w="331"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5</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6</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7</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8</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9</w:t>
            </w:r>
          </w:p>
        </w:tc>
        <w:tc>
          <w:tcPr>
            <w:tcW w:w="41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10</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11</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12</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13</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14</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15</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16</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17</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18</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19</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20</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21</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22</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23</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24</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25</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26</w:t>
            </w:r>
          </w:p>
        </w:tc>
        <w:tc>
          <w:tcPr>
            <w:tcW w:w="390" w:type="dxa"/>
            <w:gridSpan w:val="2"/>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27</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28</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29</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30</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31</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32</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33</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34</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35</w:t>
            </w:r>
          </w:p>
        </w:tc>
        <w:tc>
          <w:tcPr>
            <w:tcW w:w="511"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36</w:t>
            </w:r>
          </w:p>
        </w:tc>
      </w:tr>
      <w:tr w:rsidR="005A26F2" w:rsidRPr="000C7AA3" w:rsidTr="00B95213">
        <w:tc>
          <w:tcPr>
            <w:tcW w:w="284" w:type="dxa"/>
          </w:tcPr>
          <w:p w:rsidR="005A26F2" w:rsidRPr="000C7AA3" w:rsidRDefault="005A26F2" w:rsidP="00425656">
            <w:pPr>
              <w:jc w:val="lowKashida"/>
              <w:rPr>
                <w:rFonts w:cs="B Mitra"/>
                <w:rtl/>
              </w:rPr>
            </w:pPr>
            <w:r w:rsidRPr="000C7AA3">
              <w:rPr>
                <w:rFonts w:cs="B Mitra" w:hint="cs"/>
                <w:rtl/>
              </w:rPr>
              <w:t>1</w:t>
            </w:r>
          </w:p>
        </w:tc>
        <w:tc>
          <w:tcPr>
            <w:tcW w:w="1701" w:type="dxa"/>
          </w:tcPr>
          <w:p w:rsidR="005A26F2" w:rsidRPr="00170850" w:rsidRDefault="00F56D82" w:rsidP="00170850">
            <w:pPr>
              <w:jc w:val="center"/>
              <w:rPr>
                <w:rFonts w:cs="B Mitra"/>
                <w:sz w:val="26"/>
                <w:szCs w:val="26"/>
                <w:rtl/>
              </w:rPr>
            </w:pPr>
            <w:r w:rsidRPr="00170850">
              <w:rPr>
                <w:rFonts w:cs="B Mitra" w:hint="cs"/>
                <w:sz w:val="26"/>
                <w:szCs w:val="26"/>
                <w:rtl/>
              </w:rPr>
              <w:t xml:space="preserve">جمع‌آوری اطلاعات </w:t>
            </w:r>
            <w:r w:rsidR="00170850" w:rsidRPr="00170850">
              <w:rPr>
                <w:rFonts w:cs="B Mitra" w:hint="cs"/>
                <w:sz w:val="26"/>
                <w:szCs w:val="26"/>
                <w:rtl/>
              </w:rPr>
              <w:t>و ارزیابی سدهای خاکی با شرایط ویژه</w:t>
            </w:r>
          </w:p>
        </w:tc>
        <w:tc>
          <w:tcPr>
            <w:tcW w:w="283" w:type="dxa"/>
            <w:shd w:val="clear" w:color="auto" w:fill="A6A6A6"/>
          </w:tcPr>
          <w:p w:rsidR="005A26F2" w:rsidRPr="000C7AA3" w:rsidRDefault="005A26F2" w:rsidP="00425656">
            <w:pPr>
              <w:jc w:val="center"/>
              <w:rPr>
                <w:rFonts w:cs="B Mitra"/>
                <w:sz w:val="32"/>
                <w:szCs w:val="32"/>
                <w:rtl/>
              </w:rPr>
            </w:pPr>
          </w:p>
        </w:tc>
        <w:tc>
          <w:tcPr>
            <w:tcW w:w="284" w:type="dxa"/>
            <w:shd w:val="clear" w:color="auto" w:fill="A6A6A6"/>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36" w:type="dxa"/>
            <w:shd w:val="clear" w:color="auto" w:fill="auto"/>
          </w:tcPr>
          <w:p w:rsidR="005A26F2" w:rsidRPr="000C7AA3" w:rsidRDefault="005A26F2" w:rsidP="00425656">
            <w:pPr>
              <w:jc w:val="center"/>
              <w:rPr>
                <w:rFonts w:cs="B Mitra"/>
                <w:sz w:val="32"/>
                <w:szCs w:val="32"/>
                <w:rtl/>
              </w:rPr>
            </w:pPr>
          </w:p>
        </w:tc>
        <w:tc>
          <w:tcPr>
            <w:tcW w:w="331"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r w:rsidR="005A26F2" w:rsidRPr="000C7AA3" w:rsidTr="00B95213">
        <w:tc>
          <w:tcPr>
            <w:tcW w:w="284" w:type="dxa"/>
          </w:tcPr>
          <w:p w:rsidR="005A26F2" w:rsidRPr="000C7AA3" w:rsidRDefault="005A26F2" w:rsidP="00425656">
            <w:pPr>
              <w:jc w:val="lowKashida"/>
              <w:rPr>
                <w:rFonts w:cs="B Mitra"/>
                <w:rtl/>
              </w:rPr>
            </w:pPr>
            <w:r w:rsidRPr="000C7AA3">
              <w:rPr>
                <w:rFonts w:cs="B Mitra" w:hint="cs"/>
                <w:rtl/>
              </w:rPr>
              <w:t>2</w:t>
            </w:r>
          </w:p>
        </w:tc>
        <w:tc>
          <w:tcPr>
            <w:tcW w:w="1701" w:type="dxa"/>
          </w:tcPr>
          <w:p w:rsidR="005A26F2" w:rsidRPr="00170850" w:rsidRDefault="00F56D82" w:rsidP="00170850">
            <w:pPr>
              <w:jc w:val="center"/>
              <w:rPr>
                <w:rFonts w:cs="B Mitra"/>
                <w:sz w:val="26"/>
                <w:szCs w:val="26"/>
                <w:rtl/>
              </w:rPr>
            </w:pPr>
            <w:r w:rsidRPr="00170850">
              <w:rPr>
                <w:rFonts w:cs="B Mitra" w:hint="cs"/>
                <w:sz w:val="26"/>
                <w:szCs w:val="26"/>
                <w:rtl/>
              </w:rPr>
              <w:t xml:space="preserve">مدلسازی ریاضی </w:t>
            </w:r>
            <w:r w:rsidR="00170850" w:rsidRPr="00170850">
              <w:rPr>
                <w:rFonts w:cs="B Mitra" w:hint="cs"/>
                <w:sz w:val="26"/>
                <w:szCs w:val="26"/>
                <w:rtl/>
              </w:rPr>
              <w:t>شرایط مرزی ویژه</w:t>
            </w: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6A6A6"/>
          </w:tcPr>
          <w:p w:rsidR="005A26F2" w:rsidRPr="000C7AA3" w:rsidRDefault="005A26F2" w:rsidP="00425656">
            <w:pPr>
              <w:jc w:val="center"/>
              <w:rPr>
                <w:rFonts w:cs="B Mitra"/>
                <w:sz w:val="32"/>
                <w:szCs w:val="32"/>
                <w:rtl/>
              </w:rPr>
            </w:pPr>
          </w:p>
        </w:tc>
        <w:tc>
          <w:tcPr>
            <w:tcW w:w="283" w:type="dxa"/>
            <w:shd w:val="clear" w:color="auto" w:fill="A6A6A6"/>
          </w:tcPr>
          <w:p w:rsidR="005A26F2" w:rsidRPr="000C7AA3" w:rsidRDefault="005A26F2" w:rsidP="00425656">
            <w:pPr>
              <w:jc w:val="center"/>
              <w:rPr>
                <w:rFonts w:cs="B Mitra"/>
                <w:sz w:val="32"/>
                <w:szCs w:val="32"/>
                <w:rtl/>
              </w:rPr>
            </w:pPr>
          </w:p>
        </w:tc>
        <w:tc>
          <w:tcPr>
            <w:tcW w:w="236" w:type="dxa"/>
            <w:shd w:val="clear" w:color="auto" w:fill="A6A6A6"/>
          </w:tcPr>
          <w:p w:rsidR="005A26F2" w:rsidRPr="000C7AA3" w:rsidRDefault="005A26F2" w:rsidP="00425656">
            <w:pPr>
              <w:jc w:val="center"/>
              <w:rPr>
                <w:rFonts w:cs="B Mitra"/>
                <w:sz w:val="32"/>
                <w:szCs w:val="32"/>
                <w:rtl/>
              </w:rPr>
            </w:pPr>
          </w:p>
        </w:tc>
        <w:tc>
          <w:tcPr>
            <w:tcW w:w="331"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r w:rsidR="00170850" w:rsidRPr="000C7AA3" w:rsidTr="00B95213">
        <w:tc>
          <w:tcPr>
            <w:tcW w:w="284" w:type="dxa"/>
          </w:tcPr>
          <w:p w:rsidR="00170850" w:rsidRPr="000C7AA3" w:rsidRDefault="00170850" w:rsidP="00425656">
            <w:pPr>
              <w:jc w:val="lowKashida"/>
              <w:rPr>
                <w:rFonts w:cs="B Mitra"/>
                <w:rtl/>
              </w:rPr>
            </w:pPr>
            <w:r w:rsidRPr="000C7AA3">
              <w:rPr>
                <w:rFonts w:cs="B Mitra" w:hint="cs"/>
                <w:rtl/>
              </w:rPr>
              <w:t>3</w:t>
            </w:r>
          </w:p>
        </w:tc>
        <w:tc>
          <w:tcPr>
            <w:tcW w:w="1701" w:type="dxa"/>
          </w:tcPr>
          <w:p w:rsidR="00170850" w:rsidRPr="00170850" w:rsidRDefault="00170850" w:rsidP="001B3DD1">
            <w:pPr>
              <w:jc w:val="center"/>
              <w:rPr>
                <w:rFonts w:cs="B Mitra"/>
                <w:sz w:val="26"/>
                <w:szCs w:val="26"/>
                <w:rtl/>
              </w:rPr>
            </w:pPr>
            <w:r w:rsidRPr="00170850">
              <w:rPr>
                <w:rFonts w:cs="B Mitra" w:hint="cs"/>
                <w:sz w:val="26"/>
                <w:szCs w:val="26"/>
                <w:rtl/>
              </w:rPr>
              <w:t xml:space="preserve">تحلیل نشت حالت </w:t>
            </w:r>
            <w:r w:rsidR="001B3DD1">
              <w:rPr>
                <w:rFonts w:cs="B Mitra" w:hint="cs"/>
                <w:sz w:val="26"/>
                <w:szCs w:val="26"/>
                <w:rtl/>
              </w:rPr>
              <w:t>دو</w:t>
            </w:r>
            <w:r w:rsidRPr="00170850">
              <w:rPr>
                <w:rFonts w:cs="B Mitra" w:hint="cs"/>
                <w:sz w:val="26"/>
                <w:szCs w:val="26"/>
                <w:rtl/>
              </w:rPr>
              <w:t xml:space="preserve"> بعدی</w:t>
            </w:r>
          </w:p>
        </w:tc>
        <w:tc>
          <w:tcPr>
            <w:tcW w:w="283" w:type="dxa"/>
            <w:shd w:val="clear" w:color="auto" w:fill="auto"/>
          </w:tcPr>
          <w:p w:rsidR="00170850" w:rsidRPr="000C7AA3" w:rsidRDefault="00170850" w:rsidP="00425656">
            <w:pPr>
              <w:jc w:val="center"/>
              <w:rPr>
                <w:rFonts w:cs="B Mitra"/>
                <w:sz w:val="32"/>
                <w:szCs w:val="32"/>
                <w:rtl/>
              </w:rPr>
            </w:pPr>
          </w:p>
        </w:tc>
        <w:tc>
          <w:tcPr>
            <w:tcW w:w="284" w:type="dxa"/>
            <w:shd w:val="clear" w:color="auto" w:fill="auto"/>
          </w:tcPr>
          <w:p w:rsidR="00170850" w:rsidRPr="000C7AA3" w:rsidRDefault="00170850" w:rsidP="00425656">
            <w:pPr>
              <w:jc w:val="center"/>
              <w:rPr>
                <w:rFonts w:cs="B Mitra"/>
                <w:sz w:val="32"/>
                <w:szCs w:val="32"/>
                <w:rtl/>
              </w:rPr>
            </w:pPr>
          </w:p>
        </w:tc>
        <w:tc>
          <w:tcPr>
            <w:tcW w:w="283" w:type="dxa"/>
            <w:shd w:val="clear" w:color="auto" w:fill="auto"/>
          </w:tcPr>
          <w:p w:rsidR="00170850" w:rsidRPr="000C7AA3" w:rsidRDefault="00170850" w:rsidP="00425656">
            <w:pPr>
              <w:jc w:val="center"/>
              <w:rPr>
                <w:rFonts w:cs="B Mitra"/>
                <w:sz w:val="32"/>
                <w:szCs w:val="32"/>
                <w:rtl/>
              </w:rPr>
            </w:pPr>
          </w:p>
        </w:tc>
        <w:tc>
          <w:tcPr>
            <w:tcW w:w="236" w:type="dxa"/>
            <w:shd w:val="clear" w:color="auto" w:fill="auto"/>
          </w:tcPr>
          <w:p w:rsidR="00170850" w:rsidRPr="000C7AA3" w:rsidRDefault="00170850" w:rsidP="00425656">
            <w:pPr>
              <w:jc w:val="center"/>
              <w:rPr>
                <w:rFonts w:cs="B Mitra"/>
                <w:sz w:val="32"/>
                <w:szCs w:val="32"/>
                <w:rtl/>
              </w:rPr>
            </w:pPr>
          </w:p>
        </w:tc>
        <w:tc>
          <w:tcPr>
            <w:tcW w:w="331" w:type="dxa"/>
            <w:shd w:val="clear" w:color="auto" w:fill="A6A6A6"/>
          </w:tcPr>
          <w:p w:rsidR="00170850" w:rsidRPr="000C7AA3" w:rsidRDefault="00170850" w:rsidP="00425656">
            <w:pPr>
              <w:jc w:val="center"/>
              <w:rPr>
                <w:rFonts w:cs="B Mitra"/>
                <w:sz w:val="32"/>
                <w:szCs w:val="32"/>
                <w:rtl/>
              </w:rPr>
            </w:pPr>
          </w:p>
        </w:tc>
        <w:tc>
          <w:tcPr>
            <w:tcW w:w="284" w:type="dxa"/>
            <w:shd w:val="clear" w:color="auto" w:fill="A6A6A6"/>
          </w:tcPr>
          <w:p w:rsidR="00170850" w:rsidRPr="000C7AA3" w:rsidRDefault="00170850" w:rsidP="00425656">
            <w:pPr>
              <w:jc w:val="center"/>
              <w:rPr>
                <w:rFonts w:cs="B Mitra"/>
                <w:sz w:val="32"/>
                <w:szCs w:val="32"/>
                <w:rtl/>
              </w:rPr>
            </w:pPr>
          </w:p>
        </w:tc>
        <w:tc>
          <w:tcPr>
            <w:tcW w:w="283" w:type="dxa"/>
            <w:shd w:val="clear" w:color="auto" w:fill="A6A6A6"/>
          </w:tcPr>
          <w:p w:rsidR="00170850" w:rsidRPr="000C7AA3" w:rsidRDefault="00170850" w:rsidP="00425656">
            <w:pPr>
              <w:jc w:val="center"/>
              <w:rPr>
                <w:rFonts w:cs="B Mitra"/>
                <w:sz w:val="32"/>
                <w:szCs w:val="32"/>
                <w:rtl/>
              </w:rPr>
            </w:pPr>
          </w:p>
        </w:tc>
        <w:tc>
          <w:tcPr>
            <w:tcW w:w="284" w:type="dxa"/>
            <w:shd w:val="clear" w:color="auto" w:fill="auto"/>
          </w:tcPr>
          <w:p w:rsidR="00170850" w:rsidRPr="000C7AA3" w:rsidRDefault="00170850" w:rsidP="00425656">
            <w:pPr>
              <w:jc w:val="center"/>
              <w:rPr>
                <w:rFonts w:cs="B Mitra"/>
                <w:sz w:val="32"/>
                <w:szCs w:val="32"/>
                <w:rtl/>
              </w:rPr>
            </w:pPr>
          </w:p>
        </w:tc>
        <w:tc>
          <w:tcPr>
            <w:tcW w:w="283" w:type="dxa"/>
            <w:shd w:val="clear" w:color="auto" w:fill="auto"/>
          </w:tcPr>
          <w:p w:rsidR="00170850" w:rsidRPr="000C7AA3" w:rsidRDefault="00170850" w:rsidP="00425656">
            <w:pPr>
              <w:jc w:val="center"/>
              <w:rPr>
                <w:rFonts w:cs="B Mitra"/>
                <w:sz w:val="32"/>
                <w:szCs w:val="32"/>
                <w:rtl/>
              </w:rPr>
            </w:pPr>
          </w:p>
        </w:tc>
        <w:tc>
          <w:tcPr>
            <w:tcW w:w="414"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90" w:type="dxa"/>
            <w:gridSpan w:val="2"/>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389" w:type="dxa"/>
            <w:shd w:val="clear" w:color="auto" w:fill="auto"/>
          </w:tcPr>
          <w:p w:rsidR="00170850" w:rsidRPr="000C7AA3" w:rsidRDefault="00170850" w:rsidP="00425656">
            <w:pPr>
              <w:jc w:val="center"/>
              <w:rPr>
                <w:rFonts w:cs="B Mitra"/>
                <w:sz w:val="32"/>
                <w:szCs w:val="32"/>
                <w:rtl/>
              </w:rPr>
            </w:pPr>
          </w:p>
        </w:tc>
        <w:tc>
          <w:tcPr>
            <w:tcW w:w="511" w:type="dxa"/>
            <w:shd w:val="clear" w:color="auto" w:fill="auto"/>
          </w:tcPr>
          <w:p w:rsidR="00170850" w:rsidRPr="000C7AA3" w:rsidRDefault="00170850" w:rsidP="00425656">
            <w:pPr>
              <w:jc w:val="center"/>
              <w:rPr>
                <w:rFonts w:cs="B Mitra"/>
                <w:sz w:val="32"/>
                <w:szCs w:val="32"/>
                <w:rtl/>
              </w:rPr>
            </w:pPr>
          </w:p>
        </w:tc>
      </w:tr>
      <w:tr w:rsidR="005A26F2" w:rsidRPr="000C7AA3" w:rsidTr="00B95213">
        <w:tc>
          <w:tcPr>
            <w:tcW w:w="284" w:type="dxa"/>
          </w:tcPr>
          <w:p w:rsidR="005A26F2" w:rsidRPr="000C7AA3" w:rsidRDefault="005A26F2" w:rsidP="00425656">
            <w:pPr>
              <w:jc w:val="lowKashida"/>
              <w:rPr>
                <w:rFonts w:cs="B Mitra"/>
                <w:rtl/>
              </w:rPr>
            </w:pPr>
            <w:r w:rsidRPr="000C7AA3">
              <w:rPr>
                <w:rFonts w:cs="B Mitra" w:hint="cs"/>
                <w:rtl/>
              </w:rPr>
              <w:t>4</w:t>
            </w:r>
          </w:p>
        </w:tc>
        <w:tc>
          <w:tcPr>
            <w:tcW w:w="1701" w:type="dxa"/>
          </w:tcPr>
          <w:p w:rsidR="00D81EAC" w:rsidRPr="00170850" w:rsidRDefault="00170850" w:rsidP="00F56D82">
            <w:pPr>
              <w:jc w:val="center"/>
              <w:rPr>
                <w:rFonts w:cs="B Mitra"/>
                <w:sz w:val="26"/>
                <w:szCs w:val="26"/>
                <w:rtl/>
              </w:rPr>
            </w:pPr>
            <w:r w:rsidRPr="00170850">
              <w:rPr>
                <w:rFonts w:cs="B Mitra" w:hint="cs"/>
                <w:sz w:val="26"/>
                <w:szCs w:val="26"/>
                <w:rtl/>
              </w:rPr>
              <w:t>تحلیل نشت حالت سه بعدی</w:t>
            </w: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36" w:type="dxa"/>
            <w:shd w:val="clear" w:color="auto" w:fill="auto"/>
          </w:tcPr>
          <w:p w:rsidR="005A26F2" w:rsidRPr="000C7AA3" w:rsidRDefault="005A26F2" w:rsidP="00425656">
            <w:pPr>
              <w:jc w:val="center"/>
              <w:rPr>
                <w:rFonts w:cs="B Mitra"/>
                <w:sz w:val="32"/>
                <w:szCs w:val="32"/>
                <w:rtl/>
              </w:rPr>
            </w:pPr>
          </w:p>
        </w:tc>
        <w:tc>
          <w:tcPr>
            <w:tcW w:w="331"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6A6A6"/>
          </w:tcPr>
          <w:p w:rsidR="005A26F2" w:rsidRPr="000C7AA3" w:rsidRDefault="005A26F2" w:rsidP="00425656">
            <w:pPr>
              <w:jc w:val="center"/>
              <w:rPr>
                <w:rFonts w:cs="B Mitra"/>
                <w:sz w:val="32"/>
                <w:szCs w:val="32"/>
                <w:rtl/>
              </w:rPr>
            </w:pPr>
          </w:p>
        </w:tc>
        <w:tc>
          <w:tcPr>
            <w:tcW w:w="284" w:type="dxa"/>
            <w:shd w:val="clear" w:color="auto" w:fill="A6A6A6"/>
          </w:tcPr>
          <w:p w:rsidR="005A26F2" w:rsidRPr="000C7AA3" w:rsidRDefault="005A26F2" w:rsidP="00425656">
            <w:pPr>
              <w:jc w:val="center"/>
              <w:rPr>
                <w:rFonts w:cs="B Mitra"/>
                <w:sz w:val="32"/>
                <w:szCs w:val="32"/>
                <w:rtl/>
              </w:rPr>
            </w:pPr>
          </w:p>
        </w:tc>
        <w:tc>
          <w:tcPr>
            <w:tcW w:w="283" w:type="dxa"/>
            <w:shd w:val="clear" w:color="auto" w:fill="A6A6A6"/>
          </w:tcPr>
          <w:p w:rsidR="005A26F2" w:rsidRPr="000C7AA3" w:rsidRDefault="005A26F2" w:rsidP="00425656">
            <w:pPr>
              <w:jc w:val="center"/>
              <w:rPr>
                <w:rFonts w:cs="B Mitra"/>
                <w:sz w:val="32"/>
                <w:szCs w:val="32"/>
                <w:rtl/>
              </w:rPr>
            </w:pP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C21311">
            <w:pPr>
              <w:rPr>
                <w:rFonts w:cs="B Mitra"/>
              </w:rPr>
            </w:pPr>
          </w:p>
        </w:tc>
        <w:tc>
          <w:tcPr>
            <w:tcW w:w="389" w:type="dxa"/>
            <w:shd w:val="clear" w:color="auto" w:fill="auto"/>
          </w:tcPr>
          <w:p w:rsidR="005A26F2" w:rsidRPr="000C7AA3" w:rsidRDefault="005A26F2" w:rsidP="00C21311">
            <w:pPr>
              <w:rPr>
                <w:rFonts w:cs="B Mitra"/>
              </w:rPr>
            </w:pPr>
          </w:p>
        </w:tc>
        <w:tc>
          <w:tcPr>
            <w:tcW w:w="389" w:type="dxa"/>
            <w:shd w:val="clear" w:color="auto" w:fill="auto"/>
          </w:tcPr>
          <w:p w:rsidR="005A26F2" w:rsidRPr="000C7AA3" w:rsidRDefault="005A26F2" w:rsidP="00C21311">
            <w:pPr>
              <w:rPr>
                <w:rFonts w:cs="B Mitra"/>
              </w:rPr>
            </w:pPr>
          </w:p>
        </w:tc>
        <w:tc>
          <w:tcPr>
            <w:tcW w:w="511" w:type="dxa"/>
            <w:shd w:val="clear" w:color="auto" w:fill="auto"/>
          </w:tcPr>
          <w:p w:rsidR="005A26F2" w:rsidRPr="000C7AA3" w:rsidRDefault="005A26F2" w:rsidP="00C21311">
            <w:pPr>
              <w:rPr>
                <w:rFonts w:cs="B Mitra"/>
              </w:rPr>
            </w:pPr>
          </w:p>
        </w:tc>
      </w:tr>
      <w:tr w:rsidR="00F56D82" w:rsidRPr="000C7AA3" w:rsidTr="00B95213">
        <w:tc>
          <w:tcPr>
            <w:tcW w:w="284" w:type="dxa"/>
          </w:tcPr>
          <w:p w:rsidR="00F56D82" w:rsidRPr="000C7AA3" w:rsidRDefault="00F56D82" w:rsidP="00425656">
            <w:pPr>
              <w:jc w:val="lowKashida"/>
              <w:rPr>
                <w:rFonts w:cs="B Mitra"/>
                <w:rtl/>
              </w:rPr>
            </w:pPr>
            <w:r>
              <w:rPr>
                <w:rFonts w:cs="B Mitra" w:hint="cs"/>
                <w:rtl/>
              </w:rPr>
              <w:t>5</w:t>
            </w:r>
          </w:p>
        </w:tc>
        <w:tc>
          <w:tcPr>
            <w:tcW w:w="1701" w:type="dxa"/>
          </w:tcPr>
          <w:p w:rsidR="00F56D82" w:rsidRPr="00170850" w:rsidRDefault="00F56D82" w:rsidP="00F56D82">
            <w:pPr>
              <w:jc w:val="center"/>
              <w:rPr>
                <w:rFonts w:cs="B Mitra"/>
                <w:sz w:val="26"/>
                <w:szCs w:val="26"/>
                <w:rtl/>
              </w:rPr>
            </w:pPr>
            <w:r w:rsidRPr="00170850">
              <w:rPr>
                <w:rFonts w:cs="B Mitra" w:hint="cs"/>
                <w:sz w:val="26"/>
                <w:szCs w:val="26"/>
                <w:rtl/>
              </w:rPr>
              <w:t>استخراج نتایج و تحلیل آن‌ها</w:t>
            </w:r>
          </w:p>
        </w:tc>
        <w:tc>
          <w:tcPr>
            <w:tcW w:w="283" w:type="dxa"/>
            <w:shd w:val="clear" w:color="auto" w:fill="auto"/>
          </w:tcPr>
          <w:p w:rsidR="00F56D82" w:rsidRPr="000C7AA3" w:rsidRDefault="00F56D82" w:rsidP="00425656">
            <w:pPr>
              <w:jc w:val="center"/>
              <w:rPr>
                <w:rFonts w:cs="B Mitra"/>
                <w:sz w:val="32"/>
                <w:szCs w:val="32"/>
                <w:rtl/>
              </w:rPr>
            </w:pPr>
          </w:p>
        </w:tc>
        <w:tc>
          <w:tcPr>
            <w:tcW w:w="284" w:type="dxa"/>
            <w:shd w:val="clear" w:color="auto" w:fill="auto"/>
          </w:tcPr>
          <w:p w:rsidR="00F56D82" w:rsidRPr="000C7AA3" w:rsidRDefault="00F56D82" w:rsidP="00425656">
            <w:pPr>
              <w:jc w:val="center"/>
              <w:rPr>
                <w:rFonts w:cs="B Mitra"/>
                <w:sz w:val="32"/>
                <w:szCs w:val="32"/>
                <w:rtl/>
              </w:rPr>
            </w:pPr>
          </w:p>
        </w:tc>
        <w:tc>
          <w:tcPr>
            <w:tcW w:w="283" w:type="dxa"/>
            <w:shd w:val="clear" w:color="auto" w:fill="auto"/>
          </w:tcPr>
          <w:p w:rsidR="00F56D82" w:rsidRPr="000C7AA3" w:rsidRDefault="00F56D82" w:rsidP="00425656">
            <w:pPr>
              <w:jc w:val="center"/>
              <w:rPr>
                <w:rFonts w:cs="B Mitra"/>
                <w:sz w:val="32"/>
                <w:szCs w:val="32"/>
                <w:rtl/>
              </w:rPr>
            </w:pPr>
          </w:p>
        </w:tc>
        <w:tc>
          <w:tcPr>
            <w:tcW w:w="236" w:type="dxa"/>
            <w:shd w:val="clear" w:color="auto" w:fill="auto"/>
          </w:tcPr>
          <w:p w:rsidR="00F56D82" w:rsidRPr="000C7AA3" w:rsidRDefault="00F56D82" w:rsidP="00425656">
            <w:pPr>
              <w:jc w:val="center"/>
              <w:rPr>
                <w:rFonts w:cs="B Mitra"/>
                <w:sz w:val="32"/>
                <w:szCs w:val="32"/>
                <w:rtl/>
              </w:rPr>
            </w:pPr>
          </w:p>
        </w:tc>
        <w:tc>
          <w:tcPr>
            <w:tcW w:w="331" w:type="dxa"/>
            <w:shd w:val="clear" w:color="auto" w:fill="auto"/>
          </w:tcPr>
          <w:p w:rsidR="00F56D82" w:rsidRPr="000C7AA3" w:rsidRDefault="00F56D82" w:rsidP="00425656">
            <w:pPr>
              <w:jc w:val="center"/>
              <w:rPr>
                <w:rFonts w:cs="B Mitra"/>
                <w:sz w:val="32"/>
                <w:szCs w:val="32"/>
                <w:rtl/>
              </w:rPr>
            </w:pPr>
          </w:p>
        </w:tc>
        <w:tc>
          <w:tcPr>
            <w:tcW w:w="284" w:type="dxa"/>
            <w:shd w:val="clear" w:color="auto" w:fill="auto"/>
          </w:tcPr>
          <w:p w:rsidR="00F56D82" w:rsidRPr="000C7AA3" w:rsidRDefault="00F56D82" w:rsidP="00425656">
            <w:pPr>
              <w:jc w:val="center"/>
              <w:rPr>
                <w:rFonts w:cs="B Mitra"/>
                <w:sz w:val="32"/>
                <w:szCs w:val="32"/>
                <w:rtl/>
              </w:rPr>
            </w:pPr>
          </w:p>
        </w:tc>
        <w:tc>
          <w:tcPr>
            <w:tcW w:w="283" w:type="dxa"/>
            <w:shd w:val="clear" w:color="auto" w:fill="auto"/>
          </w:tcPr>
          <w:p w:rsidR="00F56D82" w:rsidRPr="000C7AA3" w:rsidRDefault="00F56D82" w:rsidP="00425656">
            <w:pPr>
              <w:jc w:val="center"/>
              <w:rPr>
                <w:rFonts w:cs="B Mitra"/>
                <w:sz w:val="32"/>
                <w:szCs w:val="32"/>
                <w:rtl/>
              </w:rPr>
            </w:pPr>
          </w:p>
        </w:tc>
        <w:tc>
          <w:tcPr>
            <w:tcW w:w="284" w:type="dxa"/>
            <w:shd w:val="clear" w:color="auto" w:fill="auto"/>
          </w:tcPr>
          <w:p w:rsidR="00F56D82" w:rsidRPr="000C7AA3" w:rsidRDefault="00F56D82" w:rsidP="00425656">
            <w:pPr>
              <w:jc w:val="center"/>
              <w:rPr>
                <w:rFonts w:cs="B Mitra"/>
                <w:sz w:val="32"/>
                <w:szCs w:val="32"/>
                <w:rtl/>
              </w:rPr>
            </w:pPr>
          </w:p>
        </w:tc>
        <w:tc>
          <w:tcPr>
            <w:tcW w:w="283" w:type="dxa"/>
            <w:shd w:val="clear" w:color="auto" w:fill="A6A6A6"/>
          </w:tcPr>
          <w:p w:rsidR="00F56D82" w:rsidRPr="000C7AA3" w:rsidRDefault="00F56D82" w:rsidP="00425656">
            <w:pPr>
              <w:jc w:val="center"/>
              <w:rPr>
                <w:rFonts w:cs="B Mitra"/>
                <w:sz w:val="32"/>
                <w:szCs w:val="32"/>
                <w:rtl/>
              </w:rPr>
            </w:pPr>
          </w:p>
        </w:tc>
        <w:tc>
          <w:tcPr>
            <w:tcW w:w="414" w:type="dxa"/>
            <w:shd w:val="clear" w:color="auto" w:fill="A6A6A6"/>
          </w:tcPr>
          <w:p w:rsidR="00F56D82" w:rsidRPr="000C7AA3" w:rsidRDefault="00F56D82" w:rsidP="00425656">
            <w:pPr>
              <w:jc w:val="center"/>
              <w:rPr>
                <w:rFonts w:cs="B Mitra"/>
                <w:sz w:val="32"/>
                <w:szCs w:val="32"/>
                <w:rtl/>
              </w:rPr>
            </w:pPr>
          </w:p>
        </w:tc>
        <w:tc>
          <w:tcPr>
            <w:tcW w:w="389" w:type="dxa"/>
            <w:shd w:val="clear" w:color="auto" w:fill="A6A6A6"/>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90" w:type="dxa"/>
            <w:gridSpan w:val="2"/>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511" w:type="dxa"/>
            <w:shd w:val="clear" w:color="auto" w:fill="auto"/>
          </w:tcPr>
          <w:p w:rsidR="00F56D82" w:rsidRPr="000C7AA3" w:rsidRDefault="00F56D82" w:rsidP="00425656">
            <w:pPr>
              <w:jc w:val="center"/>
              <w:rPr>
                <w:rFonts w:cs="B Mitra"/>
                <w:sz w:val="32"/>
                <w:szCs w:val="32"/>
                <w:rtl/>
              </w:rPr>
            </w:pPr>
          </w:p>
        </w:tc>
      </w:tr>
      <w:tr w:rsidR="00F56D82" w:rsidRPr="000C7AA3" w:rsidTr="00B95213">
        <w:tc>
          <w:tcPr>
            <w:tcW w:w="284" w:type="dxa"/>
          </w:tcPr>
          <w:p w:rsidR="00F56D82" w:rsidRPr="000C7AA3" w:rsidRDefault="00F56D82" w:rsidP="00425656">
            <w:pPr>
              <w:jc w:val="lowKashida"/>
              <w:rPr>
                <w:rFonts w:cs="B Mitra"/>
                <w:rtl/>
              </w:rPr>
            </w:pPr>
            <w:r>
              <w:rPr>
                <w:rFonts w:cs="B Mitra" w:hint="cs"/>
                <w:rtl/>
              </w:rPr>
              <w:t>6</w:t>
            </w:r>
          </w:p>
        </w:tc>
        <w:tc>
          <w:tcPr>
            <w:tcW w:w="1701" w:type="dxa"/>
          </w:tcPr>
          <w:p w:rsidR="00F56D82" w:rsidRPr="00170850" w:rsidRDefault="001B3DD1" w:rsidP="00170850">
            <w:pPr>
              <w:jc w:val="lowKashida"/>
              <w:rPr>
                <w:rFonts w:cs="B Mitra"/>
                <w:rtl/>
                <w:lang w:bidi="fa-IR"/>
              </w:rPr>
            </w:pPr>
            <w:r>
              <w:rPr>
                <w:rFonts w:cs="B Mitra" w:hint="cs"/>
                <w:rtl/>
                <w:lang w:bidi="fa-IR"/>
              </w:rPr>
              <w:t xml:space="preserve">نگارش </w:t>
            </w:r>
            <w:r w:rsidR="00170850">
              <w:rPr>
                <w:rFonts w:cs="B Mitra" w:hint="cs"/>
                <w:rtl/>
                <w:lang w:bidi="fa-IR"/>
              </w:rPr>
              <w:t>مقاله</w:t>
            </w:r>
          </w:p>
        </w:tc>
        <w:tc>
          <w:tcPr>
            <w:tcW w:w="283" w:type="dxa"/>
            <w:shd w:val="clear" w:color="auto" w:fill="auto"/>
          </w:tcPr>
          <w:p w:rsidR="00F56D82" w:rsidRPr="000C7AA3" w:rsidRDefault="00F56D82" w:rsidP="00425656">
            <w:pPr>
              <w:jc w:val="center"/>
              <w:rPr>
                <w:rFonts w:cs="B Mitra"/>
                <w:sz w:val="32"/>
                <w:szCs w:val="32"/>
                <w:rtl/>
              </w:rPr>
            </w:pPr>
          </w:p>
        </w:tc>
        <w:tc>
          <w:tcPr>
            <w:tcW w:w="284" w:type="dxa"/>
            <w:shd w:val="clear" w:color="auto" w:fill="auto"/>
          </w:tcPr>
          <w:p w:rsidR="00F56D82" w:rsidRPr="000C7AA3" w:rsidRDefault="00F56D82" w:rsidP="00425656">
            <w:pPr>
              <w:jc w:val="center"/>
              <w:rPr>
                <w:rFonts w:cs="B Mitra"/>
                <w:sz w:val="32"/>
                <w:szCs w:val="32"/>
                <w:rtl/>
              </w:rPr>
            </w:pPr>
          </w:p>
        </w:tc>
        <w:tc>
          <w:tcPr>
            <w:tcW w:w="283" w:type="dxa"/>
            <w:shd w:val="clear" w:color="auto" w:fill="auto"/>
          </w:tcPr>
          <w:p w:rsidR="00F56D82" w:rsidRPr="000C7AA3" w:rsidRDefault="00F56D82" w:rsidP="00425656">
            <w:pPr>
              <w:jc w:val="center"/>
              <w:rPr>
                <w:rFonts w:cs="B Mitra"/>
                <w:sz w:val="32"/>
                <w:szCs w:val="32"/>
                <w:rtl/>
              </w:rPr>
            </w:pPr>
          </w:p>
        </w:tc>
        <w:tc>
          <w:tcPr>
            <w:tcW w:w="236" w:type="dxa"/>
            <w:shd w:val="clear" w:color="auto" w:fill="auto"/>
          </w:tcPr>
          <w:p w:rsidR="00F56D82" w:rsidRPr="000C7AA3" w:rsidRDefault="00F56D82" w:rsidP="00425656">
            <w:pPr>
              <w:jc w:val="center"/>
              <w:rPr>
                <w:rFonts w:cs="B Mitra"/>
                <w:sz w:val="32"/>
                <w:szCs w:val="32"/>
                <w:rtl/>
              </w:rPr>
            </w:pPr>
          </w:p>
        </w:tc>
        <w:tc>
          <w:tcPr>
            <w:tcW w:w="331" w:type="dxa"/>
            <w:shd w:val="clear" w:color="auto" w:fill="auto"/>
          </w:tcPr>
          <w:p w:rsidR="00F56D82" w:rsidRPr="000C7AA3" w:rsidRDefault="00F56D82" w:rsidP="00425656">
            <w:pPr>
              <w:jc w:val="center"/>
              <w:rPr>
                <w:rFonts w:cs="B Mitra"/>
                <w:sz w:val="32"/>
                <w:szCs w:val="32"/>
                <w:rtl/>
              </w:rPr>
            </w:pPr>
          </w:p>
        </w:tc>
        <w:tc>
          <w:tcPr>
            <w:tcW w:w="284" w:type="dxa"/>
            <w:shd w:val="clear" w:color="auto" w:fill="auto"/>
          </w:tcPr>
          <w:p w:rsidR="00F56D82" w:rsidRPr="000C7AA3" w:rsidRDefault="00F56D82" w:rsidP="00425656">
            <w:pPr>
              <w:jc w:val="center"/>
              <w:rPr>
                <w:rFonts w:cs="B Mitra"/>
                <w:sz w:val="32"/>
                <w:szCs w:val="32"/>
                <w:rtl/>
              </w:rPr>
            </w:pPr>
          </w:p>
        </w:tc>
        <w:tc>
          <w:tcPr>
            <w:tcW w:w="283" w:type="dxa"/>
            <w:shd w:val="clear" w:color="auto" w:fill="auto"/>
          </w:tcPr>
          <w:p w:rsidR="00F56D82" w:rsidRPr="000C7AA3" w:rsidRDefault="00F56D82" w:rsidP="00425656">
            <w:pPr>
              <w:jc w:val="center"/>
              <w:rPr>
                <w:rFonts w:cs="B Mitra"/>
                <w:sz w:val="32"/>
                <w:szCs w:val="32"/>
                <w:rtl/>
              </w:rPr>
            </w:pPr>
          </w:p>
        </w:tc>
        <w:tc>
          <w:tcPr>
            <w:tcW w:w="284" w:type="dxa"/>
            <w:shd w:val="clear" w:color="auto" w:fill="auto"/>
          </w:tcPr>
          <w:p w:rsidR="00F56D82" w:rsidRPr="000C7AA3" w:rsidRDefault="00F56D82" w:rsidP="00425656">
            <w:pPr>
              <w:jc w:val="center"/>
              <w:rPr>
                <w:rFonts w:cs="B Mitra"/>
                <w:sz w:val="32"/>
                <w:szCs w:val="32"/>
                <w:rtl/>
              </w:rPr>
            </w:pPr>
          </w:p>
        </w:tc>
        <w:tc>
          <w:tcPr>
            <w:tcW w:w="283" w:type="dxa"/>
            <w:shd w:val="clear" w:color="auto" w:fill="auto"/>
          </w:tcPr>
          <w:p w:rsidR="00F56D82" w:rsidRPr="000C7AA3" w:rsidRDefault="00F56D82" w:rsidP="00425656">
            <w:pPr>
              <w:jc w:val="center"/>
              <w:rPr>
                <w:rFonts w:cs="B Mitra"/>
                <w:sz w:val="32"/>
                <w:szCs w:val="32"/>
                <w:rtl/>
              </w:rPr>
            </w:pPr>
          </w:p>
        </w:tc>
        <w:tc>
          <w:tcPr>
            <w:tcW w:w="414" w:type="dxa"/>
            <w:shd w:val="clear" w:color="auto" w:fill="auto"/>
          </w:tcPr>
          <w:p w:rsidR="00F56D82" w:rsidRPr="000C7AA3" w:rsidRDefault="00F56D82" w:rsidP="00425656">
            <w:pPr>
              <w:jc w:val="center"/>
              <w:rPr>
                <w:rFonts w:cs="B Mitra"/>
                <w:sz w:val="32"/>
                <w:szCs w:val="32"/>
                <w:rtl/>
              </w:rPr>
            </w:pPr>
          </w:p>
        </w:tc>
        <w:tc>
          <w:tcPr>
            <w:tcW w:w="389" w:type="dxa"/>
            <w:shd w:val="clear" w:color="auto" w:fill="A6A6A6"/>
          </w:tcPr>
          <w:p w:rsidR="00F56D82" w:rsidRPr="000C7AA3" w:rsidRDefault="00F56D82" w:rsidP="00425656">
            <w:pPr>
              <w:jc w:val="center"/>
              <w:rPr>
                <w:rFonts w:cs="B Mitra"/>
                <w:sz w:val="32"/>
                <w:szCs w:val="32"/>
                <w:rtl/>
              </w:rPr>
            </w:pPr>
          </w:p>
        </w:tc>
        <w:tc>
          <w:tcPr>
            <w:tcW w:w="389" w:type="dxa"/>
            <w:shd w:val="clear" w:color="auto" w:fill="A6A6A6"/>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90" w:type="dxa"/>
            <w:gridSpan w:val="2"/>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389" w:type="dxa"/>
            <w:shd w:val="clear" w:color="auto" w:fill="auto"/>
          </w:tcPr>
          <w:p w:rsidR="00F56D82" w:rsidRPr="000C7AA3" w:rsidRDefault="00F56D82" w:rsidP="00425656">
            <w:pPr>
              <w:jc w:val="center"/>
              <w:rPr>
                <w:rFonts w:cs="B Mitra"/>
                <w:sz w:val="32"/>
                <w:szCs w:val="32"/>
                <w:rtl/>
              </w:rPr>
            </w:pPr>
          </w:p>
        </w:tc>
        <w:tc>
          <w:tcPr>
            <w:tcW w:w="511" w:type="dxa"/>
            <w:shd w:val="clear" w:color="auto" w:fill="auto"/>
          </w:tcPr>
          <w:p w:rsidR="00F56D82" w:rsidRPr="000C7AA3" w:rsidRDefault="00F56D82" w:rsidP="00425656">
            <w:pPr>
              <w:jc w:val="center"/>
              <w:rPr>
                <w:rFonts w:cs="B Mitra"/>
                <w:sz w:val="32"/>
                <w:szCs w:val="32"/>
                <w:rtl/>
              </w:rPr>
            </w:pPr>
          </w:p>
        </w:tc>
      </w:tr>
      <w:tr w:rsidR="005A26F2" w:rsidRPr="000C7AA3" w:rsidTr="00B95213">
        <w:tc>
          <w:tcPr>
            <w:tcW w:w="284" w:type="dxa"/>
          </w:tcPr>
          <w:p w:rsidR="005A26F2" w:rsidRPr="000C7AA3" w:rsidRDefault="005A26F2" w:rsidP="00425656">
            <w:pPr>
              <w:jc w:val="lowKashida"/>
              <w:rPr>
                <w:rFonts w:cs="B Mitra"/>
                <w:rtl/>
              </w:rPr>
            </w:pPr>
          </w:p>
        </w:tc>
        <w:tc>
          <w:tcPr>
            <w:tcW w:w="1701" w:type="dxa"/>
          </w:tcPr>
          <w:p w:rsidR="005A26F2" w:rsidRPr="000C7AA3" w:rsidRDefault="007C37E2" w:rsidP="007C37E2">
            <w:pPr>
              <w:jc w:val="center"/>
              <w:rPr>
                <w:rFonts w:cs="B Mitra"/>
                <w:sz w:val="26"/>
                <w:szCs w:val="26"/>
                <w:rtl/>
                <w:lang w:bidi="fa-IR"/>
              </w:rPr>
            </w:pPr>
            <w:r>
              <w:rPr>
                <w:rFonts w:cs="B Mitra" w:hint="cs"/>
                <w:sz w:val="26"/>
                <w:szCs w:val="26"/>
                <w:rtl/>
                <w:lang w:bidi="fa-IR"/>
              </w:rPr>
              <w:t>جمع</w:t>
            </w:r>
          </w:p>
        </w:tc>
        <w:tc>
          <w:tcPr>
            <w:tcW w:w="283" w:type="dxa"/>
            <w:shd w:val="clear" w:color="auto" w:fill="A6A6A6"/>
          </w:tcPr>
          <w:p w:rsidR="005A26F2" w:rsidRPr="000C7AA3" w:rsidRDefault="005A26F2" w:rsidP="00425656">
            <w:pPr>
              <w:jc w:val="center"/>
              <w:rPr>
                <w:rFonts w:cs="B Mitra"/>
                <w:sz w:val="32"/>
                <w:szCs w:val="32"/>
                <w:rtl/>
              </w:rPr>
            </w:pPr>
          </w:p>
        </w:tc>
        <w:tc>
          <w:tcPr>
            <w:tcW w:w="284" w:type="dxa"/>
            <w:shd w:val="clear" w:color="auto" w:fill="A6A6A6"/>
          </w:tcPr>
          <w:p w:rsidR="005A26F2" w:rsidRPr="000C7AA3" w:rsidRDefault="005A26F2" w:rsidP="00425656">
            <w:pPr>
              <w:jc w:val="center"/>
              <w:rPr>
                <w:rFonts w:cs="B Mitra"/>
                <w:sz w:val="32"/>
                <w:szCs w:val="32"/>
                <w:rtl/>
              </w:rPr>
            </w:pPr>
          </w:p>
        </w:tc>
        <w:tc>
          <w:tcPr>
            <w:tcW w:w="283" w:type="dxa"/>
            <w:shd w:val="clear" w:color="auto" w:fill="A6A6A6"/>
          </w:tcPr>
          <w:p w:rsidR="005A26F2" w:rsidRPr="000C7AA3" w:rsidRDefault="005A26F2" w:rsidP="00425656">
            <w:pPr>
              <w:jc w:val="center"/>
              <w:rPr>
                <w:rFonts w:cs="B Mitra"/>
                <w:sz w:val="32"/>
                <w:szCs w:val="32"/>
                <w:rtl/>
              </w:rPr>
            </w:pPr>
          </w:p>
        </w:tc>
        <w:tc>
          <w:tcPr>
            <w:tcW w:w="236" w:type="dxa"/>
            <w:shd w:val="clear" w:color="auto" w:fill="A6A6A6"/>
          </w:tcPr>
          <w:p w:rsidR="005A26F2" w:rsidRPr="000C7AA3" w:rsidRDefault="005A26F2" w:rsidP="00425656">
            <w:pPr>
              <w:jc w:val="center"/>
              <w:rPr>
                <w:rFonts w:cs="B Mitra"/>
                <w:sz w:val="32"/>
                <w:szCs w:val="32"/>
                <w:rtl/>
              </w:rPr>
            </w:pPr>
          </w:p>
        </w:tc>
        <w:tc>
          <w:tcPr>
            <w:tcW w:w="331" w:type="dxa"/>
            <w:shd w:val="clear" w:color="auto" w:fill="A6A6A6"/>
          </w:tcPr>
          <w:p w:rsidR="005A26F2" w:rsidRPr="000C7AA3" w:rsidRDefault="005A26F2" w:rsidP="00425656">
            <w:pPr>
              <w:jc w:val="center"/>
              <w:rPr>
                <w:rFonts w:cs="B Mitra"/>
                <w:sz w:val="32"/>
                <w:szCs w:val="32"/>
                <w:rtl/>
              </w:rPr>
            </w:pPr>
          </w:p>
        </w:tc>
        <w:tc>
          <w:tcPr>
            <w:tcW w:w="284" w:type="dxa"/>
            <w:shd w:val="clear" w:color="auto" w:fill="A6A6A6"/>
          </w:tcPr>
          <w:p w:rsidR="005A26F2" w:rsidRPr="000C7AA3" w:rsidRDefault="005A26F2" w:rsidP="00425656">
            <w:pPr>
              <w:jc w:val="center"/>
              <w:rPr>
                <w:rFonts w:cs="B Mitra"/>
                <w:sz w:val="32"/>
                <w:szCs w:val="32"/>
                <w:rtl/>
              </w:rPr>
            </w:pPr>
          </w:p>
        </w:tc>
        <w:tc>
          <w:tcPr>
            <w:tcW w:w="283" w:type="dxa"/>
            <w:shd w:val="clear" w:color="auto" w:fill="A6A6A6"/>
          </w:tcPr>
          <w:p w:rsidR="005A26F2" w:rsidRPr="000C7AA3" w:rsidRDefault="005A26F2" w:rsidP="00425656">
            <w:pPr>
              <w:jc w:val="center"/>
              <w:rPr>
                <w:rFonts w:cs="B Mitra"/>
                <w:sz w:val="32"/>
                <w:szCs w:val="32"/>
                <w:rtl/>
              </w:rPr>
            </w:pPr>
          </w:p>
        </w:tc>
        <w:tc>
          <w:tcPr>
            <w:tcW w:w="284" w:type="dxa"/>
            <w:shd w:val="clear" w:color="auto" w:fill="A6A6A6"/>
          </w:tcPr>
          <w:p w:rsidR="005A26F2" w:rsidRPr="000C7AA3" w:rsidRDefault="005A26F2" w:rsidP="00425656">
            <w:pPr>
              <w:jc w:val="center"/>
              <w:rPr>
                <w:rFonts w:cs="B Mitra"/>
                <w:sz w:val="32"/>
                <w:szCs w:val="32"/>
                <w:rtl/>
              </w:rPr>
            </w:pPr>
          </w:p>
        </w:tc>
        <w:tc>
          <w:tcPr>
            <w:tcW w:w="283" w:type="dxa"/>
            <w:shd w:val="clear" w:color="auto" w:fill="A6A6A6"/>
          </w:tcPr>
          <w:p w:rsidR="005A26F2" w:rsidRPr="000C7AA3" w:rsidRDefault="005A26F2" w:rsidP="00425656">
            <w:pPr>
              <w:jc w:val="center"/>
              <w:rPr>
                <w:rFonts w:cs="B Mitra"/>
                <w:sz w:val="32"/>
                <w:szCs w:val="32"/>
                <w:rtl/>
              </w:rPr>
            </w:pPr>
          </w:p>
        </w:tc>
        <w:tc>
          <w:tcPr>
            <w:tcW w:w="414" w:type="dxa"/>
            <w:shd w:val="clear" w:color="auto" w:fill="A6A6A6"/>
          </w:tcPr>
          <w:p w:rsidR="005A26F2" w:rsidRPr="000C7AA3" w:rsidRDefault="005A26F2" w:rsidP="00425656">
            <w:pPr>
              <w:jc w:val="center"/>
              <w:rPr>
                <w:rFonts w:cs="B Mitra"/>
                <w:sz w:val="32"/>
                <w:szCs w:val="32"/>
                <w:rtl/>
              </w:rPr>
            </w:pPr>
          </w:p>
        </w:tc>
        <w:tc>
          <w:tcPr>
            <w:tcW w:w="389" w:type="dxa"/>
            <w:shd w:val="clear" w:color="auto" w:fill="A6A6A6"/>
          </w:tcPr>
          <w:p w:rsidR="005A26F2" w:rsidRPr="000C7AA3" w:rsidRDefault="005A26F2" w:rsidP="00425656">
            <w:pPr>
              <w:jc w:val="center"/>
              <w:rPr>
                <w:rFonts w:cs="B Mitra"/>
                <w:sz w:val="32"/>
                <w:szCs w:val="32"/>
                <w:rtl/>
              </w:rPr>
            </w:pPr>
          </w:p>
        </w:tc>
        <w:tc>
          <w:tcPr>
            <w:tcW w:w="389" w:type="dxa"/>
            <w:shd w:val="clear" w:color="auto" w:fill="A6A6A6"/>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bl>
    <w:p w:rsidR="00C25906" w:rsidRPr="000C7AA3" w:rsidRDefault="00C25906" w:rsidP="005A26F2">
      <w:pPr>
        <w:rPr>
          <w:rFonts w:cs="B Mitra"/>
          <w:rtl/>
          <w:lang w:bidi="fa-IR"/>
        </w:rPr>
      </w:pPr>
    </w:p>
    <w:p w:rsidR="00B7474C" w:rsidRPr="000C7AA3" w:rsidRDefault="00B7474C" w:rsidP="005A26F2">
      <w:pPr>
        <w:rPr>
          <w:rFonts w:cs="B Mitra"/>
          <w:sz w:val="32"/>
          <w:szCs w:val="32"/>
          <w:rtl/>
        </w:rPr>
      </w:pPr>
      <w:r w:rsidRPr="000C7AA3">
        <w:rPr>
          <w:rFonts w:cs="B Mitra" w:hint="cs"/>
          <w:sz w:val="32"/>
          <w:szCs w:val="32"/>
          <w:rtl/>
        </w:rPr>
        <w:t>ــــــــــــــــــــــــــــــــــــــــــــــــــــــــــــــــــــــــــــــــــــــــــــــــــــ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ــــــــــــــــــــــــــــــــــــــــــــ</w:t>
      </w:r>
    </w:p>
    <w:p w:rsidR="00B7474C" w:rsidRPr="000C7AA3" w:rsidRDefault="00B7474C" w:rsidP="00B7474C">
      <w:pPr>
        <w:jc w:val="lowKashida"/>
        <w:rPr>
          <w:rFonts w:cs="B Mitra"/>
          <w:sz w:val="28"/>
          <w:szCs w:val="28"/>
          <w:rtl/>
          <w:lang w:bidi="fa-IR"/>
        </w:rPr>
      </w:pPr>
      <w:r w:rsidRPr="000C7AA3">
        <w:rPr>
          <w:rFonts w:cs="B Mitra" w:hint="cs"/>
          <w:sz w:val="28"/>
          <w:szCs w:val="28"/>
          <w:rtl/>
        </w:rPr>
        <w:t>توضيحات:</w:t>
      </w:r>
    </w:p>
    <w:p w:rsidR="00B7474C" w:rsidRPr="000C7AA3" w:rsidRDefault="00B7474C" w:rsidP="00B7474C">
      <w:pPr>
        <w:jc w:val="lowKashida"/>
        <w:rPr>
          <w:rFonts w:cs="B Mitra"/>
          <w:sz w:val="28"/>
          <w:szCs w:val="28"/>
          <w:rtl/>
          <w:lang w:bidi="fa-IR"/>
        </w:rPr>
      </w:pPr>
      <w:r w:rsidRPr="000C7AA3">
        <w:rPr>
          <w:rFonts w:cs="B Mitra" w:hint="cs"/>
        </w:rPr>
        <w:t xml:space="preserve"> </w:t>
      </w:r>
      <w:r w:rsidRPr="000C7AA3">
        <w:rPr>
          <w:rFonts w:cs="B Mitra" w:hint="cs"/>
        </w:rPr>
        <w:sym w:font="Symbol" w:char="F02A"/>
      </w:r>
      <w:r w:rsidRPr="000C7AA3">
        <w:rPr>
          <w:rFonts w:cs="B Mitra" w:hint="cs"/>
          <w:sz w:val="28"/>
          <w:szCs w:val="28"/>
          <w:rtl/>
        </w:rPr>
        <w:t xml:space="preserve"> ـ براي شرايط خاص دلايل توجيهي بايد ذكر شود. </w:t>
      </w:r>
    </w:p>
    <w:p w:rsidR="00B7474C" w:rsidRPr="000C7AA3" w:rsidRDefault="00B7474C" w:rsidP="00B7474C">
      <w:pPr>
        <w:jc w:val="lowKashida"/>
        <w:rPr>
          <w:rFonts w:cs="B Mitra"/>
          <w:sz w:val="28"/>
          <w:szCs w:val="28"/>
          <w:rtl/>
          <w:lang w:bidi="fa-IR"/>
        </w:rPr>
        <w:sectPr w:rsidR="00B7474C" w:rsidRPr="000C7AA3" w:rsidSect="00D2305E">
          <w:pgSz w:w="16838"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0847BC" w:rsidRPr="000C7AA3" w:rsidRDefault="000847BC" w:rsidP="002249E3">
      <w:pPr>
        <w:jc w:val="lowKashida"/>
        <w:rPr>
          <w:rFonts w:cs="B Mitra"/>
          <w:sz w:val="32"/>
          <w:szCs w:val="32"/>
          <w:rtl/>
        </w:rPr>
      </w:pPr>
      <w:r w:rsidRPr="000C7AA3">
        <w:rPr>
          <w:rFonts w:cs="B Mitra" w:hint="cs"/>
          <w:sz w:val="28"/>
          <w:szCs w:val="28"/>
          <w:rtl/>
        </w:rPr>
        <w:lastRenderedPageBreak/>
        <w:t>6ـ براي اين طرح از سازمانهاي ديگر نيز درخواست اعتبار شده است؟</w:t>
      </w:r>
      <w:r w:rsidRPr="000C7AA3">
        <w:rPr>
          <w:rFonts w:cs="B Mitra" w:hint="cs"/>
          <w:sz w:val="32"/>
          <w:szCs w:val="32"/>
          <w:rtl/>
        </w:rPr>
        <w:t xml:space="preserve">          </w:t>
      </w:r>
      <w:r w:rsidRPr="000C7AA3">
        <w:rPr>
          <w:rFonts w:cs="B Mitra"/>
          <w:sz w:val="32"/>
          <w:szCs w:val="32"/>
        </w:rPr>
        <w:t xml:space="preserve"> </w:t>
      </w:r>
      <w:r w:rsidR="00AC7E37" w:rsidRPr="000C7AA3">
        <w:rPr>
          <w:rFonts w:cs="B Mitra" w:hint="cs"/>
          <w:sz w:val="28"/>
          <w:szCs w:val="28"/>
        </w:rPr>
        <w:sym w:font="Wingdings" w:char="F0A8"/>
      </w:r>
      <w:r w:rsidRPr="000C7AA3">
        <w:rPr>
          <w:rFonts w:cs="B Mitra" w:hint="cs"/>
          <w:sz w:val="28"/>
          <w:szCs w:val="28"/>
          <w:rtl/>
        </w:rPr>
        <w:t>بلي</w:t>
      </w:r>
      <w:r w:rsidRPr="000C7AA3">
        <w:rPr>
          <w:rFonts w:cs="B Mitra" w:hint="cs"/>
          <w:sz w:val="32"/>
          <w:szCs w:val="32"/>
          <w:rtl/>
        </w:rPr>
        <w:tab/>
      </w:r>
      <w:r w:rsidRPr="000C7AA3">
        <w:rPr>
          <w:rFonts w:cs="B Mitra" w:hint="cs"/>
          <w:sz w:val="32"/>
          <w:szCs w:val="32"/>
          <w:rtl/>
        </w:rPr>
        <w:tab/>
        <w:t xml:space="preserve">  </w:t>
      </w:r>
      <w:r w:rsidR="002249E3">
        <w:rPr>
          <w:rFonts w:cs="B Mitra" w:hint="cs"/>
          <w:sz w:val="28"/>
          <w:szCs w:val="28"/>
        </w:rPr>
        <w:sym w:font="Wingdings" w:char="F06E"/>
      </w:r>
      <w:r w:rsidRPr="000C7AA3">
        <w:rPr>
          <w:rFonts w:cs="B Mitra" w:hint="cs"/>
          <w:sz w:val="32"/>
          <w:szCs w:val="32"/>
          <w:rtl/>
        </w:rPr>
        <w:t xml:space="preserve"> </w:t>
      </w:r>
      <w:r w:rsidRPr="000C7AA3">
        <w:rPr>
          <w:rFonts w:cs="B Mitra" w:hint="cs"/>
          <w:sz w:val="28"/>
          <w:szCs w:val="28"/>
          <w:rtl/>
        </w:rPr>
        <w:t>خير</w:t>
      </w:r>
    </w:p>
    <w:p w:rsidR="000847BC" w:rsidRPr="000C7AA3" w:rsidRDefault="000847BC" w:rsidP="000847BC">
      <w:pPr>
        <w:jc w:val="lowKashida"/>
        <w:rPr>
          <w:rFonts w:cs="B Mitra"/>
          <w:sz w:val="32"/>
          <w:szCs w:val="32"/>
          <w:rtl/>
        </w:rPr>
      </w:pPr>
      <w:r w:rsidRPr="000C7AA3">
        <w:rPr>
          <w:rFonts w:cs="B Mitra" w:hint="cs"/>
          <w:sz w:val="28"/>
          <w:szCs w:val="28"/>
          <w:rtl/>
        </w:rPr>
        <w:t>در صورت مثبت بودن جواب لطفاً نام سازمان، نوع و ميزان همكاري را مرقوم فرمايند؟</w:t>
      </w:r>
    </w:p>
    <w:p w:rsidR="000847BC" w:rsidRPr="000C7AA3" w:rsidRDefault="000847BC" w:rsidP="000847BC">
      <w:pPr>
        <w:jc w:val="lowKashida"/>
        <w:rPr>
          <w:rFonts w:cs="B Mitra"/>
          <w:sz w:val="28"/>
          <w:szCs w:val="28"/>
        </w:rPr>
      </w:pPr>
    </w:p>
    <w:p w:rsidR="00AC7E37" w:rsidRPr="000C7AA3" w:rsidRDefault="00AC7E37" w:rsidP="000847BC">
      <w:pPr>
        <w:jc w:val="lowKashida"/>
        <w:rPr>
          <w:rFonts w:cs="B Mitra"/>
          <w:sz w:val="28"/>
          <w:szCs w:val="28"/>
          <w:rtl/>
        </w:rPr>
      </w:pPr>
    </w:p>
    <w:p w:rsidR="000847BC" w:rsidRPr="000C7AA3" w:rsidRDefault="000847BC" w:rsidP="000847BC">
      <w:pPr>
        <w:jc w:val="lowKashida"/>
        <w:rPr>
          <w:rFonts w:cs="B Mitra"/>
          <w:sz w:val="28"/>
          <w:szCs w:val="28"/>
          <w:rtl/>
        </w:rPr>
      </w:pPr>
    </w:p>
    <w:p w:rsidR="000847BC" w:rsidRPr="000C7AA3" w:rsidRDefault="000847BC" w:rsidP="000847BC">
      <w:pPr>
        <w:jc w:val="lowKashida"/>
        <w:rPr>
          <w:rFonts w:cs="B Mitra"/>
          <w:sz w:val="32"/>
          <w:szCs w:val="32"/>
          <w:rtl/>
          <w:lang w:bidi="fa-IR"/>
        </w:rPr>
      </w:pPr>
    </w:p>
    <w:p w:rsidR="00D2305E" w:rsidRPr="000C7AA3" w:rsidRDefault="00D2305E" w:rsidP="000847BC">
      <w:pPr>
        <w:jc w:val="lowKashida"/>
        <w:rPr>
          <w:rFonts w:cs="B Mitra"/>
          <w:sz w:val="32"/>
          <w:szCs w:val="32"/>
          <w:rtl/>
          <w:lang w:bidi="fa-IR"/>
        </w:rPr>
      </w:pPr>
    </w:p>
    <w:p w:rsidR="000847BC" w:rsidRPr="000C7AA3" w:rsidRDefault="000847BC" w:rsidP="009D10BE">
      <w:pPr>
        <w:jc w:val="lowKashida"/>
        <w:rPr>
          <w:rFonts w:cs="B Mitra"/>
          <w:sz w:val="32"/>
          <w:szCs w:val="32"/>
          <w:rtl/>
        </w:rPr>
      </w:pPr>
      <w:r w:rsidRPr="000C7AA3">
        <w:rPr>
          <w:rFonts w:cs="B Mitra" w:hint="cs"/>
          <w:sz w:val="32"/>
          <w:szCs w:val="32"/>
          <w:rtl/>
        </w:rPr>
        <w:t>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ــــــــــــــــــــــــــــــــــــــــــــــ</w:t>
      </w:r>
    </w:p>
    <w:p w:rsidR="000847BC" w:rsidRPr="000C7AA3" w:rsidRDefault="000847BC" w:rsidP="000847BC">
      <w:pPr>
        <w:jc w:val="lowKashida"/>
        <w:rPr>
          <w:rFonts w:cs="B Mitra"/>
          <w:sz w:val="32"/>
          <w:szCs w:val="32"/>
          <w:rtl/>
        </w:rPr>
      </w:pPr>
      <w:r w:rsidRPr="000C7AA3">
        <w:rPr>
          <w:rFonts w:cs="B Mitra" w:hint="cs"/>
          <w:sz w:val="32"/>
          <w:szCs w:val="32"/>
          <w:rtl/>
        </w:rPr>
        <w:t>7ـ هزينه پرسنلي پيش بيني شده با ذكر مشخصات كامل، ميزان اشتغال و حق</w:t>
      </w:r>
      <w:r w:rsidRPr="000C7AA3">
        <w:rPr>
          <w:rFonts w:cs="B Mitra" w:hint="cs"/>
          <w:sz w:val="32"/>
          <w:szCs w:val="32"/>
          <w:rtl/>
          <w:cs/>
        </w:rPr>
        <w:t>‎</w:t>
      </w:r>
      <w:r w:rsidRPr="000C7AA3">
        <w:rPr>
          <w:rFonts w:cs="B Mitra" w:hint="cs"/>
          <w:sz w:val="32"/>
          <w:szCs w:val="32"/>
          <w:rtl/>
        </w:rPr>
        <w:t>الزحمه:</w:t>
      </w:r>
    </w:p>
    <w:p w:rsidR="000847BC" w:rsidRPr="000C7AA3" w:rsidRDefault="000847BC" w:rsidP="000847BC">
      <w:pPr>
        <w:jc w:val="lowKashida"/>
        <w:rPr>
          <w:rFonts w:cs="B Mitra"/>
          <w:sz w:val="32"/>
          <w:szCs w:val="32"/>
          <w:rtl/>
        </w:rPr>
      </w:pPr>
    </w:p>
    <w:tbl>
      <w:tblPr>
        <w:bidiVisual/>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126"/>
        <w:gridCol w:w="3686"/>
        <w:gridCol w:w="1701"/>
      </w:tblGrid>
      <w:tr w:rsidR="007C37E2" w:rsidRPr="000C7AA3" w:rsidTr="00035D5D">
        <w:tc>
          <w:tcPr>
            <w:tcW w:w="1523" w:type="dxa"/>
          </w:tcPr>
          <w:p w:rsidR="007C37E2" w:rsidRPr="000C7AA3" w:rsidRDefault="007C37E2" w:rsidP="00425656">
            <w:pPr>
              <w:jc w:val="center"/>
              <w:rPr>
                <w:rFonts w:cs="B Mitra"/>
                <w:sz w:val="22"/>
                <w:szCs w:val="22"/>
                <w:rtl/>
              </w:rPr>
            </w:pPr>
            <w:r w:rsidRPr="000C7AA3">
              <w:rPr>
                <w:rFonts w:cs="B Mitra" w:hint="cs"/>
                <w:sz w:val="22"/>
                <w:szCs w:val="22"/>
                <w:rtl/>
              </w:rPr>
              <w:t>نوع مسئوليت</w:t>
            </w:r>
          </w:p>
        </w:tc>
        <w:tc>
          <w:tcPr>
            <w:tcW w:w="2126" w:type="dxa"/>
          </w:tcPr>
          <w:p w:rsidR="007C37E2" w:rsidRPr="000C7AA3" w:rsidRDefault="007C37E2" w:rsidP="007C37E2">
            <w:pPr>
              <w:jc w:val="center"/>
              <w:rPr>
                <w:rFonts w:cs="B Mitra"/>
                <w:sz w:val="22"/>
                <w:szCs w:val="22"/>
                <w:rtl/>
              </w:rPr>
            </w:pPr>
            <w:r w:rsidRPr="000C7AA3">
              <w:rPr>
                <w:rFonts w:cs="B Mitra" w:hint="cs"/>
                <w:sz w:val="22"/>
                <w:szCs w:val="22"/>
                <w:rtl/>
              </w:rPr>
              <w:t xml:space="preserve">ميزان ساعت كار </w:t>
            </w:r>
          </w:p>
        </w:tc>
        <w:tc>
          <w:tcPr>
            <w:tcW w:w="3686" w:type="dxa"/>
          </w:tcPr>
          <w:p w:rsidR="007C37E2" w:rsidRPr="000C7AA3" w:rsidRDefault="007C37E2" w:rsidP="00425656">
            <w:pPr>
              <w:jc w:val="center"/>
              <w:rPr>
                <w:rFonts w:cs="B Mitra"/>
                <w:sz w:val="22"/>
                <w:szCs w:val="22"/>
                <w:rtl/>
              </w:rPr>
            </w:pPr>
            <w:r w:rsidRPr="000C7AA3">
              <w:rPr>
                <w:rFonts w:cs="B Mitra" w:hint="cs"/>
                <w:sz w:val="22"/>
                <w:szCs w:val="22"/>
                <w:rtl/>
              </w:rPr>
              <w:t>حق</w:t>
            </w:r>
            <w:r w:rsidRPr="000C7AA3">
              <w:rPr>
                <w:rFonts w:cs="B Mitra" w:hint="cs"/>
                <w:sz w:val="22"/>
                <w:szCs w:val="22"/>
                <w:rtl/>
                <w:cs/>
              </w:rPr>
              <w:t>‎</w:t>
            </w:r>
            <w:r w:rsidRPr="000C7AA3">
              <w:rPr>
                <w:rFonts w:cs="B Mitra" w:hint="cs"/>
                <w:sz w:val="22"/>
                <w:szCs w:val="22"/>
                <w:rtl/>
              </w:rPr>
              <w:t>التحقيق</w:t>
            </w:r>
            <w:r w:rsidRPr="000C7AA3">
              <w:rPr>
                <w:rFonts w:cs="B Mitra" w:hint="cs"/>
              </w:rPr>
              <w:sym w:font="Symbol" w:char="F02A"/>
            </w:r>
            <w:r w:rsidRPr="000C7AA3">
              <w:rPr>
                <w:rFonts w:cs="B Mitra" w:hint="cs"/>
                <w:sz w:val="22"/>
                <w:szCs w:val="22"/>
                <w:rtl/>
              </w:rPr>
              <w:t xml:space="preserve"> و حق</w:t>
            </w:r>
            <w:r w:rsidRPr="000C7AA3">
              <w:rPr>
                <w:rFonts w:cs="B Mitra" w:hint="cs"/>
                <w:sz w:val="22"/>
                <w:szCs w:val="22"/>
                <w:rtl/>
                <w:cs/>
              </w:rPr>
              <w:t>‎</w:t>
            </w:r>
            <w:r w:rsidRPr="000C7AA3">
              <w:rPr>
                <w:rFonts w:cs="B Mitra" w:hint="cs"/>
                <w:sz w:val="22"/>
                <w:szCs w:val="22"/>
                <w:rtl/>
              </w:rPr>
              <w:t>الزحمه به ساعت</w:t>
            </w:r>
          </w:p>
        </w:tc>
        <w:tc>
          <w:tcPr>
            <w:tcW w:w="1701" w:type="dxa"/>
          </w:tcPr>
          <w:p w:rsidR="007C37E2" w:rsidRPr="000C7AA3" w:rsidRDefault="007C37E2" w:rsidP="00425656">
            <w:pPr>
              <w:jc w:val="center"/>
              <w:rPr>
                <w:rFonts w:cs="B Mitra"/>
                <w:sz w:val="22"/>
                <w:szCs w:val="22"/>
                <w:rtl/>
              </w:rPr>
            </w:pPr>
            <w:r w:rsidRPr="000C7AA3">
              <w:rPr>
                <w:rFonts w:cs="B Mitra" w:hint="cs"/>
                <w:sz w:val="22"/>
                <w:szCs w:val="22"/>
                <w:rtl/>
              </w:rPr>
              <w:t>جمع كل</w:t>
            </w:r>
          </w:p>
        </w:tc>
      </w:tr>
      <w:tr w:rsidR="007C37E2" w:rsidRPr="000C7AA3" w:rsidTr="00035D5D">
        <w:tc>
          <w:tcPr>
            <w:tcW w:w="1523" w:type="dxa"/>
          </w:tcPr>
          <w:p w:rsidR="007C37E2" w:rsidRPr="00D90080" w:rsidRDefault="007C37E2" w:rsidP="007C37E2">
            <w:pPr>
              <w:jc w:val="center"/>
              <w:rPr>
                <w:rFonts w:cs="B Mitra"/>
                <w:sz w:val="22"/>
                <w:szCs w:val="22"/>
                <w:rtl/>
                <w:lang w:bidi="fa-IR"/>
              </w:rPr>
            </w:pPr>
            <w:r w:rsidRPr="00D90080">
              <w:rPr>
                <w:rFonts w:cs="B Mitra" w:hint="cs"/>
                <w:sz w:val="22"/>
                <w:szCs w:val="22"/>
                <w:rtl/>
              </w:rPr>
              <w:t xml:space="preserve">مجري </w:t>
            </w:r>
            <w:r w:rsidRPr="00D90080">
              <w:rPr>
                <w:rFonts w:cs="B Mitra" w:hint="cs"/>
                <w:sz w:val="22"/>
                <w:szCs w:val="22"/>
                <w:rtl/>
                <w:lang w:bidi="fa-IR"/>
              </w:rPr>
              <w:t>مسئول</w:t>
            </w:r>
          </w:p>
        </w:tc>
        <w:tc>
          <w:tcPr>
            <w:tcW w:w="2126" w:type="dxa"/>
          </w:tcPr>
          <w:p w:rsidR="007C37E2" w:rsidRPr="00D90080" w:rsidRDefault="00E92C3F" w:rsidP="00425656">
            <w:pPr>
              <w:jc w:val="lowKashida"/>
              <w:rPr>
                <w:rFonts w:cs="B Mitra"/>
                <w:sz w:val="28"/>
                <w:szCs w:val="28"/>
              </w:rPr>
            </w:pPr>
            <w:r w:rsidRPr="00D90080">
              <w:rPr>
                <w:rFonts w:cs="B Mitra" w:hint="cs"/>
                <w:sz w:val="28"/>
                <w:szCs w:val="28"/>
                <w:rtl/>
              </w:rPr>
              <w:t>1</w:t>
            </w:r>
            <w:r w:rsidR="0058497E" w:rsidRPr="00D90080">
              <w:rPr>
                <w:rFonts w:cs="B Mitra" w:hint="cs"/>
                <w:sz w:val="28"/>
                <w:szCs w:val="28"/>
                <w:rtl/>
              </w:rPr>
              <w:t>00</w:t>
            </w:r>
          </w:p>
        </w:tc>
        <w:tc>
          <w:tcPr>
            <w:tcW w:w="3686" w:type="dxa"/>
          </w:tcPr>
          <w:p w:rsidR="007C37E2" w:rsidRPr="00D90080" w:rsidRDefault="0058497E" w:rsidP="00E92C3F">
            <w:pPr>
              <w:jc w:val="lowKashida"/>
              <w:rPr>
                <w:rFonts w:cs="B Mitra"/>
                <w:sz w:val="28"/>
                <w:szCs w:val="28"/>
                <w:rtl/>
                <w:lang w:bidi="fa-IR"/>
              </w:rPr>
            </w:pPr>
            <w:r w:rsidRPr="00D90080">
              <w:rPr>
                <w:rFonts w:cs="B Mitra" w:hint="cs"/>
                <w:sz w:val="28"/>
                <w:szCs w:val="28"/>
                <w:rtl/>
              </w:rPr>
              <w:t>000</w:t>
            </w:r>
            <w:r w:rsidRPr="00D90080">
              <w:rPr>
                <w:rFonts w:cs="B Mitra"/>
                <w:sz w:val="28"/>
                <w:szCs w:val="28"/>
              </w:rPr>
              <w:t>,</w:t>
            </w:r>
            <w:r w:rsidR="00E92C3F" w:rsidRPr="00D90080">
              <w:rPr>
                <w:rFonts w:cs="B Mitra" w:hint="cs"/>
                <w:sz w:val="28"/>
                <w:szCs w:val="28"/>
                <w:rtl/>
                <w:lang w:bidi="fa-IR"/>
              </w:rPr>
              <w:t>135</w:t>
            </w:r>
          </w:p>
        </w:tc>
        <w:tc>
          <w:tcPr>
            <w:tcW w:w="1701" w:type="dxa"/>
          </w:tcPr>
          <w:p w:rsidR="007C37E2" w:rsidRPr="00D90080" w:rsidRDefault="00E16A0C" w:rsidP="00E92C3F">
            <w:pPr>
              <w:jc w:val="lowKashida"/>
              <w:rPr>
                <w:rFonts w:cs="B Mitra"/>
                <w:sz w:val="28"/>
                <w:szCs w:val="28"/>
                <w:rtl/>
                <w:lang w:bidi="fa-IR"/>
              </w:rPr>
            </w:pPr>
            <w:r w:rsidRPr="00D90080">
              <w:rPr>
                <w:rFonts w:cs="B Mitra" w:hint="cs"/>
                <w:sz w:val="28"/>
                <w:szCs w:val="28"/>
                <w:rtl/>
              </w:rPr>
              <w:t>000</w:t>
            </w:r>
            <w:r w:rsidRPr="00D90080">
              <w:rPr>
                <w:rFonts w:cs="B Mitra"/>
                <w:sz w:val="28"/>
                <w:szCs w:val="28"/>
              </w:rPr>
              <w:t>,</w:t>
            </w:r>
            <w:r w:rsidR="00E92C3F" w:rsidRPr="00D90080">
              <w:rPr>
                <w:rFonts w:cs="B Mitra" w:hint="cs"/>
                <w:sz w:val="28"/>
                <w:szCs w:val="28"/>
                <w:rtl/>
                <w:lang w:bidi="fa-IR"/>
              </w:rPr>
              <w:t>5</w:t>
            </w:r>
            <w:r w:rsidRPr="00D90080">
              <w:rPr>
                <w:rFonts w:cs="B Mitra" w:hint="cs"/>
                <w:sz w:val="28"/>
                <w:szCs w:val="28"/>
                <w:rtl/>
                <w:lang w:bidi="fa-IR"/>
              </w:rPr>
              <w:t>00</w:t>
            </w:r>
            <w:r w:rsidRPr="00D90080">
              <w:rPr>
                <w:rFonts w:cs="B Mitra"/>
                <w:sz w:val="28"/>
                <w:szCs w:val="28"/>
                <w:lang w:bidi="fa-IR"/>
              </w:rPr>
              <w:t>,</w:t>
            </w:r>
            <w:r w:rsidR="0058497E" w:rsidRPr="00D90080">
              <w:rPr>
                <w:rFonts w:cs="B Mitra" w:hint="cs"/>
                <w:sz w:val="28"/>
                <w:szCs w:val="28"/>
                <w:rtl/>
                <w:lang w:bidi="fa-IR"/>
              </w:rPr>
              <w:t>1</w:t>
            </w:r>
            <w:r w:rsidR="00E92C3F" w:rsidRPr="00D90080">
              <w:rPr>
                <w:rFonts w:cs="B Mitra" w:hint="cs"/>
                <w:sz w:val="28"/>
                <w:szCs w:val="28"/>
                <w:rtl/>
                <w:lang w:bidi="fa-IR"/>
              </w:rPr>
              <w:t>3</w:t>
            </w:r>
          </w:p>
        </w:tc>
      </w:tr>
      <w:tr w:rsidR="00E92C3F" w:rsidRPr="000C7AA3" w:rsidTr="00035D5D">
        <w:tc>
          <w:tcPr>
            <w:tcW w:w="1523" w:type="dxa"/>
          </w:tcPr>
          <w:p w:rsidR="00E92C3F" w:rsidRPr="00D90080" w:rsidRDefault="00E92C3F" w:rsidP="007C37E2">
            <w:pPr>
              <w:jc w:val="center"/>
              <w:rPr>
                <w:rFonts w:cs="B Mitra"/>
                <w:sz w:val="22"/>
                <w:szCs w:val="22"/>
                <w:rtl/>
              </w:rPr>
            </w:pPr>
            <w:r w:rsidRPr="00D90080">
              <w:rPr>
                <w:rFonts w:cs="B Mitra" w:hint="cs"/>
                <w:sz w:val="22"/>
                <w:szCs w:val="22"/>
                <w:rtl/>
              </w:rPr>
              <w:t>ساير مجريان</w:t>
            </w:r>
          </w:p>
        </w:tc>
        <w:tc>
          <w:tcPr>
            <w:tcW w:w="2126" w:type="dxa"/>
          </w:tcPr>
          <w:p w:rsidR="00E92C3F" w:rsidRPr="00D90080" w:rsidRDefault="00E92C3F" w:rsidP="00425656">
            <w:pPr>
              <w:jc w:val="lowKashida"/>
              <w:rPr>
                <w:rFonts w:cs="B Mitra"/>
                <w:sz w:val="28"/>
                <w:szCs w:val="28"/>
                <w:rtl/>
              </w:rPr>
            </w:pPr>
            <w:r w:rsidRPr="00D90080">
              <w:rPr>
                <w:rFonts w:cs="B Mitra" w:hint="cs"/>
                <w:sz w:val="28"/>
                <w:szCs w:val="28"/>
                <w:rtl/>
              </w:rPr>
              <w:t>100</w:t>
            </w:r>
          </w:p>
        </w:tc>
        <w:tc>
          <w:tcPr>
            <w:tcW w:w="3686" w:type="dxa"/>
          </w:tcPr>
          <w:p w:rsidR="00E92C3F" w:rsidRPr="00D90080" w:rsidRDefault="00E92C3F" w:rsidP="000A3095">
            <w:pPr>
              <w:jc w:val="lowKashida"/>
              <w:rPr>
                <w:rFonts w:cs="B Mitra"/>
                <w:sz w:val="28"/>
                <w:szCs w:val="28"/>
                <w:rtl/>
                <w:lang w:bidi="fa-IR"/>
              </w:rPr>
            </w:pPr>
            <w:r w:rsidRPr="00D90080">
              <w:rPr>
                <w:rFonts w:cs="B Mitra" w:hint="cs"/>
                <w:sz w:val="28"/>
                <w:szCs w:val="28"/>
                <w:rtl/>
              </w:rPr>
              <w:t>000</w:t>
            </w:r>
            <w:r w:rsidRPr="00D90080">
              <w:rPr>
                <w:rFonts w:cs="B Mitra"/>
                <w:sz w:val="28"/>
                <w:szCs w:val="28"/>
              </w:rPr>
              <w:t>,</w:t>
            </w:r>
            <w:r w:rsidRPr="00D90080">
              <w:rPr>
                <w:rFonts w:cs="B Mitra" w:hint="cs"/>
                <w:sz w:val="28"/>
                <w:szCs w:val="28"/>
                <w:rtl/>
                <w:lang w:bidi="fa-IR"/>
              </w:rPr>
              <w:t>135</w:t>
            </w:r>
          </w:p>
        </w:tc>
        <w:tc>
          <w:tcPr>
            <w:tcW w:w="1701" w:type="dxa"/>
          </w:tcPr>
          <w:p w:rsidR="00E92C3F" w:rsidRPr="00D90080" w:rsidRDefault="00E92C3F" w:rsidP="00E92C3F">
            <w:pPr>
              <w:jc w:val="lowKashida"/>
              <w:rPr>
                <w:rFonts w:cs="B Mitra"/>
                <w:sz w:val="28"/>
                <w:szCs w:val="28"/>
                <w:rtl/>
                <w:lang w:bidi="fa-IR"/>
              </w:rPr>
            </w:pPr>
            <w:r w:rsidRPr="00D90080">
              <w:rPr>
                <w:rFonts w:cs="B Mitra" w:hint="cs"/>
                <w:sz w:val="28"/>
                <w:szCs w:val="28"/>
                <w:rtl/>
              </w:rPr>
              <w:t>00</w:t>
            </w:r>
            <w:r w:rsidRPr="00D90080">
              <w:rPr>
                <w:rFonts w:cs="B Mitra" w:hint="cs"/>
                <w:sz w:val="28"/>
                <w:szCs w:val="28"/>
                <w:rtl/>
                <w:lang w:bidi="fa-IR"/>
              </w:rPr>
              <w:t>0</w:t>
            </w:r>
            <w:r w:rsidRPr="00D90080">
              <w:rPr>
                <w:rFonts w:cs="B Mitra"/>
                <w:sz w:val="28"/>
                <w:szCs w:val="28"/>
                <w:lang w:bidi="fa-IR"/>
              </w:rPr>
              <w:t>,</w:t>
            </w:r>
            <w:r w:rsidRPr="00D90080">
              <w:rPr>
                <w:rFonts w:cs="B Mitra" w:hint="cs"/>
                <w:sz w:val="28"/>
                <w:szCs w:val="28"/>
                <w:rtl/>
                <w:lang w:bidi="fa-IR"/>
              </w:rPr>
              <w:t>500</w:t>
            </w:r>
            <w:r w:rsidRPr="00D90080">
              <w:rPr>
                <w:rFonts w:cs="B Mitra"/>
                <w:sz w:val="28"/>
                <w:szCs w:val="28"/>
                <w:lang w:bidi="fa-IR"/>
              </w:rPr>
              <w:t>,</w:t>
            </w:r>
            <w:r w:rsidRPr="00D90080">
              <w:rPr>
                <w:rFonts w:cs="B Mitra" w:hint="cs"/>
                <w:sz w:val="28"/>
                <w:szCs w:val="28"/>
                <w:rtl/>
                <w:lang w:bidi="fa-IR"/>
              </w:rPr>
              <w:t>13</w:t>
            </w:r>
          </w:p>
        </w:tc>
      </w:tr>
      <w:tr w:rsidR="007C37E2" w:rsidRPr="000C7AA3" w:rsidTr="00035D5D">
        <w:tc>
          <w:tcPr>
            <w:tcW w:w="1523" w:type="dxa"/>
          </w:tcPr>
          <w:p w:rsidR="007C37E2" w:rsidRPr="00D90080" w:rsidRDefault="007C37E2" w:rsidP="007C37E2">
            <w:pPr>
              <w:jc w:val="center"/>
              <w:rPr>
                <w:rFonts w:cs="B Mitra"/>
                <w:sz w:val="22"/>
                <w:szCs w:val="22"/>
                <w:rtl/>
                <w:lang w:bidi="fa-IR"/>
              </w:rPr>
            </w:pPr>
            <w:r w:rsidRPr="00D90080">
              <w:rPr>
                <w:rFonts w:cs="B Mitra" w:hint="cs"/>
                <w:sz w:val="22"/>
                <w:szCs w:val="22"/>
                <w:rtl/>
              </w:rPr>
              <w:t>ساير مجريان</w:t>
            </w:r>
          </w:p>
        </w:tc>
        <w:tc>
          <w:tcPr>
            <w:tcW w:w="2126" w:type="dxa"/>
          </w:tcPr>
          <w:p w:rsidR="007C37E2" w:rsidRPr="00D90080" w:rsidRDefault="007C37E2" w:rsidP="00425656">
            <w:pPr>
              <w:jc w:val="lowKashida"/>
              <w:rPr>
                <w:rFonts w:cs="B Mitra"/>
                <w:sz w:val="28"/>
                <w:szCs w:val="28"/>
                <w:rtl/>
              </w:rPr>
            </w:pPr>
          </w:p>
        </w:tc>
        <w:tc>
          <w:tcPr>
            <w:tcW w:w="3686" w:type="dxa"/>
          </w:tcPr>
          <w:p w:rsidR="007C37E2" w:rsidRPr="00D90080" w:rsidRDefault="007C37E2" w:rsidP="00425656">
            <w:pPr>
              <w:jc w:val="lowKashida"/>
              <w:rPr>
                <w:rFonts w:cs="B Mitra"/>
                <w:sz w:val="28"/>
                <w:szCs w:val="28"/>
                <w:rtl/>
              </w:rPr>
            </w:pPr>
          </w:p>
        </w:tc>
        <w:tc>
          <w:tcPr>
            <w:tcW w:w="1701" w:type="dxa"/>
          </w:tcPr>
          <w:p w:rsidR="007C37E2" w:rsidRPr="00D90080" w:rsidRDefault="007C37E2" w:rsidP="00425656">
            <w:pPr>
              <w:jc w:val="lowKashida"/>
              <w:rPr>
                <w:rFonts w:cs="B Mitra"/>
                <w:sz w:val="28"/>
                <w:szCs w:val="28"/>
                <w:rtl/>
              </w:rPr>
            </w:pPr>
          </w:p>
        </w:tc>
      </w:tr>
      <w:tr w:rsidR="007C37E2" w:rsidRPr="000C7AA3" w:rsidTr="00035D5D">
        <w:tc>
          <w:tcPr>
            <w:tcW w:w="1523" w:type="dxa"/>
          </w:tcPr>
          <w:p w:rsidR="007C37E2" w:rsidRPr="00D90080" w:rsidRDefault="007C37E2" w:rsidP="007C37E2">
            <w:pPr>
              <w:jc w:val="center"/>
            </w:pPr>
            <w:r w:rsidRPr="00D90080">
              <w:rPr>
                <w:rFonts w:cs="B Mitra" w:hint="cs"/>
                <w:sz w:val="22"/>
                <w:szCs w:val="22"/>
                <w:rtl/>
              </w:rPr>
              <w:t>ساير همكاران</w:t>
            </w:r>
          </w:p>
        </w:tc>
        <w:tc>
          <w:tcPr>
            <w:tcW w:w="2126" w:type="dxa"/>
          </w:tcPr>
          <w:p w:rsidR="007C37E2" w:rsidRPr="00D90080" w:rsidRDefault="007C37E2" w:rsidP="007C37E2">
            <w:pPr>
              <w:jc w:val="lowKashida"/>
              <w:rPr>
                <w:rFonts w:cs="B Mitra"/>
                <w:sz w:val="28"/>
                <w:szCs w:val="28"/>
                <w:rtl/>
              </w:rPr>
            </w:pPr>
          </w:p>
        </w:tc>
        <w:tc>
          <w:tcPr>
            <w:tcW w:w="3686" w:type="dxa"/>
          </w:tcPr>
          <w:p w:rsidR="007C37E2" w:rsidRPr="00D90080" w:rsidRDefault="007C37E2" w:rsidP="007C37E2">
            <w:pPr>
              <w:jc w:val="lowKashida"/>
              <w:rPr>
                <w:rFonts w:cs="B Mitra"/>
                <w:sz w:val="28"/>
                <w:szCs w:val="28"/>
                <w:rtl/>
              </w:rPr>
            </w:pPr>
          </w:p>
        </w:tc>
        <w:tc>
          <w:tcPr>
            <w:tcW w:w="1701" w:type="dxa"/>
          </w:tcPr>
          <w:p w:rsidR="007C37E2" w:rsidRPr="00D90080" w:rsidRDefault="007C37E2" w:rsidP="007C37E2">
            <w:pPr>
              <w:jc w:val="lowKashida"/>
              <w:rPr>
                <w:rFonts w:cs="B Mitra"/>
                <w:sz w:val="28"/>
                <w:szCs w:val="28"/>
                <w:rtl/>
              </w:rPr>
            </w:pPr>
          </w:p>
        </w:tc>
      </w:tr>
      <w:tr w:rsidR="007C37E2" w:rsidRPr="000C7AA3" w:rsidTr="00035D5D">
        <w:tc>
          <w:tcPr>
            <w:tcW w:w="1523" w:type="dxa"/>
          </w:tcPr>
          <w:p w:rsidR="007C37E2" w:rsidRPr="00D90080" w:rsidRDefault="007C37E2" w:rsidP="007C37E2">
            <w:pPr>
              <w:jc w:val="center"/>
            </w:pPr>
            <w:r w:rsidRPr="00D90080">
              <w:rPr>
                <w:rFonts w:cs="B Mitra" w:hint="cs"/>
                <w:sz w:val="22"/>
                <w:szCs w:val="22"/>
                <w:rtl/>
              </w:rPr>
              <w:t>ساير همكاران</w:t>
            </w:r>
          </w:p>
        </w:tc>
        <w:tc>
          <w:tcPr>
            <w:tcW w:w="2126" w:type="dxa"/>
          </w:tcPr>
          <w:p w:rsidR="007C37E2" w:rsidRPr="00D90080" w:rsidRDefault="007C37E2" w:rsidP="007C37E2">
            <w:pPr>
              <w:jc w:val="lowKashida"/>
              <w:rPr>
                <w:rFonts w:cs="B Mitra"/>
                <w:sz w:val="28"/>
                <w:szCs w:val="28"/>
                <w:rtl/>
              </w:rPr>
            </w:pPr>
          </w:p>
        </w:tc>
        <w:tc>
          <w:tcPr>
            <w:tcW w:w="3686" w:type="dxa"/>
          </w:tcPr>
          <w:p w:rsidR="007C37E2" w:rsidRPr="00D90080" w:rsidRDefault="007C37E2" w:rsidP="007C37E2">
            <w:pPr>
              <w:jc w:val="lowKashida"/>
              <w:rPr>
                <w:rFonts w:cs="B Mitra"/>
                <w:sz w:val="28"/>
                <w:szCs w:val="28"/>
                <w:rtl/>
              </w:rPr>
            </w:pPr>
          </w:p>
        </w:tc>
        <w:tc>
          <w:tcPr>
            <w:tcW w:w="1701" w:type="dxa"/>
          </w:tcPr>
          <w:p w:rsidR="007C37E2" w:rsidRPr="00D90080" w:rsidRDefault="007C37E2" w:rsidP="007C37E2">
            <w:pPr>
              <w:jc w:val="lowKashida"/>
              <w:rPr>
                <w:rFonts w:cs="B Mitra"/>
                <w:sz w:val="28"/>
                <w:szCs w:val="28"/>
                <w:rtl/>
              </w:rPr>
            </w:pPr>
          </w:p>
        </w:tc>
      </w:tr>
      <w:tr w:rsidR="007C37E2" w:rsidRPr="000C7AA3" w:rsidTr="00035D5D">
        <w:tc>
          <w:tcPr>
            <w:tcW w:w="1523" w:type="dxa"/>
          </w:tcPr>
          <w:p w:rsidR="007C37E2" w:rsidRPr="00D90080" w:rsidRDefault="007C37E2" w:rsidP="007C37E2">
            <w:pPr>
              <w:jc w:val="center"/>
              <w:rPr>
                <w:rFonts w:cs="B Mitra"/>
                <w:sz w:val="22"/>
                <w:szCs w:val="22"/>
                <w:rtl/>
              </w:rPr>
            </w:pPr>
            <w:r w:rsidRPr="00D90080">
              <w:rPr>
                <w:rFonts w:cs="B Mitra" w:hint="cs"/>
                <w:sz w:val="22"/>
                <w:szCs w:val="22"/>
                <w:rtl/>
              </w:rPr>
              <w:t>ساير همكاران</w:t>
            </w:r>
          </w:p>
        </w:tc>
        <w:tc>
          <w:tcPr>
            <w:tcW w:w="2126" w:type="dxa"/>
          </w:tcPr>
          <w:p w:rsidR="007C37E2" w:rsidRPr="00D90080" w:rsidRDefault="007C37E2" w:rsidP="00425656">
            <w:pPr>
              <w:jc w:val="lowKashida"/>
              <w:rPr>
                <w:rFonts w:cs="B Mitra"/>
                <w:sz w:val="28"/>
                <w:szCs w:val="28"/>
                <w:rtl/>
              </w:rPr>
            </w:pPr>
          </w:p>
        </w:tc>
        <w:tc>
          <w:tcPr>
            <w:tcW w:w="3686" w:type="dxa"/>
          </w:tcPr>
          <w:p w:rsidR="007C37E2" w:rsidRPr="00D90080" w:rsidRDefault="007C37E2" w:rsidP="00425656">
            <w:pPr>
              <w:jc w:val="lowKashida"/>
              <w:rPr>
                <w:rFonts w:cs="B Mitra"/>
                <w:sz w:val="28"/>
                <w:szCs w:val="28"/>
                <w:rtl/>
              </w:rPr>
            </w:pPr>
          </w:p>
        </w:tc>
        <w:tc>
          <w:tcPr>
            <w:tcW w:w="1701" w:type="dxa"/>
          </w:tcPr>
          <w:p w:rsidR="007C37E2" w:rsidRPr="00D90080" w:rsidRDefault="007C37E2" w:rsidP="00425656">
            <w:pPr>
              <w:jc w:val="lowKashida"/>
              <w:rPr>
                <w:rFonts w:cs="B Mitra"/>
                <w:sz w:val="28"/>
                <w:szCs w:val="28"/>
                <w:rtl/>
              </w:rPr>
            </w:pPr>
          </w:p>
        </w:tc>
      </w:tr>
      <w:tr w:rsidR="00E92C3F" w:rsidRPr="000C7AA3" w:rsidTr="00035D5D">
        <w:tc>
          <w:tcPr>
            <w:tcW w:w="1523" w:type="dxa"/>
          </w:tcPr>
          <w:p w:rsidR="00E92C3F" w:rsidRPr="00D90080" w:rsidRDefault="00E92C3F" w:rsidP="007C37E2">
            <w:pPr>
              <w:jc w:val="center"/>
              <w:rPr>
                <w:rFonts w:cs="B Mitra"/>
                <w:sz w:val="22"/>
                <w:szCs w:val="22"/>
                <w:rtl/>
              </w:rPr>
            </w:pPr>
            <w:r w:rsidRPr="00D90080">
              <w:rPr>
                <w:rFonts w:cs="B Mitra" w:hint="cs"/>
                <w:sz w:val="28"/>
                <w:szCs w:val="28"/>
                <w:rtl/>
              </w:rPr>
              <w:t xml:space="preserve">جمع  </w:t>
            </w:r>
          </w:p>
        </w:tc>
        <w:tc>
          <w:tcPr>
            <w:tcW w:w="2126" w:type="dxa"/>
          </w:tcPr>
          <w:p w:rsidR="00E92C3F" w:rsidRPr="00D90080" w:rsidRDefault="00E92C3F" w:rsidP="00425656">
            <w:pPr>
              <w:jc w:val="lowKashida"/>
              <w:rPr>
                <w:rFonts w:cs="B Mitra"/>
                <w:sz w:val="28"/>
                <w:szCs w:val="28"/>
                <w:rtl/>
              </w:rPr>
            </w:pPr>
            <w:r w:rsidRPr="00D90080">
              <w:rPr>
                <w:rFonts w:cs="B Mitra" w:hint="cs"/>
                <w:sz w:val="28"/>
                <w:szCs w:val="28"/>
                <w:rtl/>
              </w:rPr>
              <w:t>200</w:t>
            </w:r>
          </w:p>
        </w:tc>
        <w:tc>
          <w:tcPr>
            <w:tcW w:w="3686" w:type="dxa"/>
          </w:tcPr>
          <w:p w:rsidR="00E92C3F" w:rsidRPr="00D90080" w:rsidRDefault="00E92C3F" w:rsidP="000A3095">
            <w:pPr>
              <w:jc w:val="lowKashida"/>
              <w:rPr>
                <w:rFonts w:cs="B Mitra"/>
                <w:sz w:val="28"/>
                <w:szCs w:val="28"/>
                <w:rtl/>
                <w:lang w:bidi="fa-IR"/>
              </w:rPr>
            </w:pPr>
          </w:p>
        </w:tc>
        <w:tc>
          <w:tcPr>
            <w:tcW w:w="1701" w:type="dxa"/>
          </w:tcPr>
          <w:p w:rsidR="00E92C3F" w:rsidRPr="00D90080" w:rsidRDefault="00E92C3F" w:rsidP="00E92C3F">
            <w:pPr>
              <w:jc w:val="lowKashida"/>
              <w:rPr>
                <w:rFonts w:cs="B Mitra"/>
                <w:sz w:val="28"/>
                <w:szCs w:val="28"/>
                <w:rtl/>
                <w:lang w:bidi="fa-IR"/>
              </w:rPr>
            </w:pPr>
            <w:r w:rsidRPr="00D90080">
              <w:rPr>
                <w:rFonts w:cs="B Mitra" w:hint="cs"/>
                <w:sz w:val="28"/>
                <w:szCs w:val="28"/>
                <w:rtl/>
              </w:rPr>
              <w:t>000</w:t>
            </w:r>
            <w:r w:rsidRPr="00D90080">
              <w:rPr>
                <w:rFonts w:cs="B Mitra"/>
                <w:sz w:val="28"/>
                <w:szCs w:val="28"/>
              </w:rPr>
              <w:t>,</w:t>
            </w:r>
            <w:r w:rsidRPr="00D90080">
              <w:rPr>
                <w:rFonts w:cs="B Mitra" w:hint="cs"/>
                <w:sz w:val="28"/>
                <w:szCs w:val="28"/>
                <w:rtl/>
                <w:lang w:bidi="fa-IR"/>
              </w:rPr>
              <w:t>000</w:t>
            </w:r>
            <w:r w:rsidRPr="00D90080">
              <w:rPr>
                <w:rFonts w:cs="B Mitra"/>
                <w:sz w:val="28"/>
                <w:szCs w:val="28"/>
                <w:lang w:bidi="fa-IR"/>
              </w:rPr>
              <w:t>,</w:t>
            </w:r>
            <w:r w:rsidRPr="00D90080">
              <w:rPr>
                <w:rFonts w:cs="B Mitra" w:hint="cs"/>
                <w:sz w:val="28"/>
                <w:szCs w:val="28"/>
                <w:rtl/>
                <w:lang w:bidi="fa-IR"/>
              </w:rPr>
              <w:t>27</w:t>
            </w:r>
          </w:p>
        </w:tc>
      </w:tr>
    </w:tbl>
    <w:p w:rsidR="000847BC" w:rsidRPr="000C7AA3" w:rsidRDefault="000847BC" w:rsidP="000847BC">
      <w:pPr>
        <w:jc w:val="lowKashida"/>
        <w:rPr>
          <w:rFonts w:cs="B Mitra"/>
          <w:sz w:val="22"/>
          <w:szCs w:val="22"/>
          <w:rtl/>
        </w:rPr>
      </w:pPr>
    </w:p>
    <w:p w:rsidR="000847BC" w:rsidRPr="000C7AA3" w:rsidRDefault="000847BC" w:rsidP="00367D94">
      <w:pPr>
        <w:jc w:val="lowKashida"/>
        <w:rPr>
          <w:rFonts w:cs="B Mitra"/>
          <w:sz w:val="32"/>
          <w:szCs w:val="32"/>
          <w:rtl/>
        </w:rPr>
      </w:pPr>
      <w:r w:rsidRPr="000C7AA3">
        <w:rPr>
          <w:rFonts w:cs="B Mitra" w:hint="cs"/>
          <w:sz w:val="32"/>
          <w:szCs w:val="32"/>
          <w:rtl/>
        </w:rPr>
        <w:t>ـــــــــــــــــــــــــــــــــــــــــــــــــــــــــــ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ــــــــــــــــــــــــــــــــــــ</w:t>
      </w:r>
    </w:p>
    <w:p w:rsidR="000847BC" w:rsidRPr="000C7AA3" w:rsidRDefault="000847BC" w:rsidP="000847BC">
      <w:pPr>
        <w:jc w:val="lowKashida"/>
        <w:rPr>
          <w:rFonts w:cs="B Mitra"/>
          <w:sz w:val="28"/>
          <w:szCs w:val="28"/>
          <w:rtl/>
        </w:rPr>
      </w:pPr>
      <w:r w:rsidRPr="000C7AA3">
        <w:rPr>
          <w:rFonts w:cs="B Mitra" w:hint="cs"/>
          <w:sz w:val="28"/>
          <w:szCs w:val="28"/>
          <w:rtl/>
        </w:rPr>
        <w:t>توضيحات:</w:t>
      </w:r>
    </w:p>
    <w:p w:rsidR="000847BC" w:rsidRPr="000C7AA3" w:rsidRDefault="000847BC" w:rsidP="000847BC">
      <w:pPr>
        <w:jc w:val="lowKashida"/>
        <w:rPr>
          <w:rFonts w:cs="B Mitra"/>
          <w:sz w:val="26"/>
          <w:szCs w:val="26"/>
          <w:rtl/>
        </w:rPr>
      </w:pPr>
      <w:r w:rsidRPr="000C7AA3">
        <w:rPr>
          <w:rFonts w:cs="B Mitra" w:hint="cs"/>
        </w:rPr>
        <w:sym w:font="Symbol" w:char="F02A"/>
      </w:r>
      <w:r w:rsidRPr="000C7AA3">
        <w:rPr>
          <w:rFonts w:cs="B Mitra" w:hint="cs"/>
          <w:sz w:val="26"/>
          <w:szCs w:val="26"/>
          <w:rtl/>
        </w:rPr>
        <w:t>ـ بر اساس حداكثر تا ميزان مقرر در آئين نامه مصوب هيأت وزيران مورد عمل در دانشگاه و مؤسسات آموزش عالي محاسبه وپرداخت خواهد شد.</w:t>
      </w:r>
    </w:p>
    <w:p w:rsidR="009A270B" w:rsidRPr="000C7AA3" w:rsidRDefault="009A270B" w:rsidP="000847BC">
      <w:pPr>
        <w:rPr>
          <w:rFonts w:cs="B Mitra"/>
          <w:rtl/>
          <w:lang w:bidi="fa-IR"/>
        </w:rPr>
        <w:sectPr w:rsidR="009A270B" w:rsidRPr="000C7AA3" w:rsidSect="00D2305E">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B7474C" w:rsidRPr="000C7AA3" w:rsidRDefault="00035D5D" w:rsidP="00B7474C">
      <w:pPr>
        <w:jc w:val="lowKashida"/>
        <w:rPr>
          <w:rFonts w:cs="B Mitra"/>
          <w:sz w:val="28"/>
          <w:szCs w:val="28"/>
          <w:rtl/>
        </w:rPr>
      </w:pPr>
      <w:r>
        <w:rPr>
          <w:rFonts w:cs="B Mitra" w:hint="cs"/>
          <w:sz w:val="28"/>
          <w:szCs w:val="28"/>
          <w:rtl/>
        </w:rPr>
        <w:lastRenderedPageBreak/>
        <w:t>8</w:t>
      </w:r>
      <w:r w:rsidR="00B7474C" w:rsidRPr="000C7AA3">
        <w:rPr>
          <w:rFonts w:cs="B Mitra" w:hint="cs"/>
          <w:sz w:val="28"/>
          <w:szCs w:val="28"/>
          <w:rtl/>
        </w:rPr>
        <w:t>ـ فهرست وسائل و مواد مورد نياز طرح كه مي</w:t>
      </w:r>
      <w:r w:rsidR="00B7474C" w:rsidRPr="000C7AA3">
        <w:rPr>
          <w:rFonts w:cs="B Mitra" w:hint="cs"/>
          <w:sz w:val="28"/>
          <w:szCs w:val="28"/>
          <w:rtl/>
          <w:cs/>
        </w:rPr>
        <w:t>‎</w:t>
      </w:r>
      <w:r w:rsidR="00B7474C" w:rsidRPr="000C7AA3">
        <w:rPr>
          <w:rFonts w:cs="B Mitra" w:hint="cs"/>
          <w:sz w:val="28"/>
          <w:szCs w:val="28"/>
          <w:rtl/>
        </w:rPr>
        <w:t>بايد از اعتبار طرح از داخل يا</w:t>
      </w:r>
      <w:r w:rsidR="00330DF4" w:rsidRPr="000C7AA3">
        <w:rPr>
          <w:rFonts w:cs="B Mitra" w:hint="cs"/>
          <w:sz w:val="28"/>
          <w:szCs w:val="28"/>
          <w:rtl/>
          <w:lang w:bidi="fa-IR"/>
        </w:rPr>
        <w:t xml:space="preserve"> </w:t>
      </w:r>
      <w:r w:rsidR="00B7474C" w:rsidRPr="000C7AA3">
        <w:rPr>
          <w:rFonts w:cs="B Mitra" w:hint="cs"/>
          <w:sz w:val="28"/>
          <w:szCs w:val="28"/>
          <w:rtl/>
        </w:rPr>
        <w:t>خارج كشور خريداري شود:</w:t>
      </w:r>
    </w:p>
    <w:p w:rsidR="00B7474C" w:rsidRPr="000C7AA3" w:rsidRDefault="00B7474C" w:rsidP="00B7474C">
      <w:pPr>
        <w:jc w:val="lowKashida"/>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843"/>
        <w:gridCol w:w="1276"/>
        <w:gridCol w:w="1518"/>
        <w:gridCol w:w="1620"/>
        <w:gridCol w:w="1080"/>
        <w:gridCol w:w="1877"/>
        <w:gridCol w:w="1701"/>
        <w:gridCol w:w="1984"/>
      </w:tblGrid>
      <w:tr w:rsidR="006462E0" w:rsidRPr="000C7AA3" w:rsidTr="00425656">
        <w:tc>
          <w:tcPr>
            <w:tcW w:w="2261" w:type="dxa"/>
          </w:tcPr>
          <w:p w:rsidR="00B7474C" w:rsidRPr="000C7AA3" w:rsidRDefault="00B7474C" w:rsidP="00425656">
            <w:pPr>
              <w:jc w:val="center"/>
              <w:rPr>
                <w:rFonts w:cs="B Mitra"/>
                <w:rtl/>
              </w:rPr>
            </w:pPr>
            <w:r w:rsidRPr="000C7AA3">
              <w:rPr>
                <w:rFonts w:cs="B Mitra" w:hint="cs"/>
                <w:rtl/>
              </w:rPr>
              <w:t>نام دستگاه/</w:t>
            </w:r>
            <w:r w:rsidR="006462E0" w:rsidRPr="000C7AA3">
              <w:rPr>
                <w:rFonts w:cs="B Mitra" w:hint="cs"/>
                <w:rtl/>
                <w:lang w:bidi="fa-IR"/>
              </w:rPr>
              <w:t xml:space="preserve"> </w:t>
            </w:r>
            <w:r w:rsidRPr="000C7AA3">
              <w:rPr>
                <w:rFonts w:cs="B Mitra" w:hint="cs"/>
                <w:rtl/>
              </w:rPr>
              <w:t>مواد</w:t>
            </w:r>
          </w:p>
        </w:tc>
        <w:tc>
          <w:tcPr>
            <w:tcW w:w="1843" w:type="dxa"/>
          </w:tcPr>
          <w:p w:rsidR="00B7474C" w:rsidRPr="000C7AA3" w:rsidRDefault="00B7474C" w:rsidP="00425656">
            <w:pPr>
              <w:jc w:val="center"/>
              <w:rPr>
                <w:rFonts w:cs="B Mitra"/>
                <w:rtl/>
              </w:rPr>
            </w:pPr>
            <w:r w:rsidRPr="000C7AA3">
              <w:rPr>
                <w:rFonts w:cs="B Mitra" w:hint="cs"/>
                <w:rtl/>
              </w:rPr>
              <w:t>شركت دارنده و يا فروشنده</w:t>
            </w:r>
          </w:p>
        </w:tc>
        <w:tc>
          <w:tcPr>
            <w:tcW w:w="1276" w:type="dxa"/>
          </w:tcPr>
          <w:p w:rsidR="00B7474C" w:rsidRPr="000C7AA3" w:rsidRDefault="00B7474C" w:rsidP="00425656">
            <w:pPr>
              <w:jc w:val="center"/>
              <w:rPr>
                <w:rFonts w:cs="B Mitra"/>
                <w:rtl/>
              </w:rPr>
            </w:pPr>
            <w:r w:rsidRPr="000C7AA3">
              <w:rPr>
                <w:rFonts w:cs="B Mitra" w:hint="cs"/>
                <w:rtl/>
              </w:rPr>
              <w:t>كشور</w:t>
            </w:r>
            <w:r w:rsidR="00330DF4" w:rsidRPr="000C7AA3">
              <w:rPr>
                <w:rFonts w:cs="B Mitra" w:hint="cs"/>
                <w:rtl/>
                <w:lang w:bidi="fa-IR"/>
              </w:rPr>
              <w:t xml:space="preserve"> </w:t>
            </w:r>
            <w:r w:rsidRPr="000C7AA3">
              <w:rPr>
                <w:rFonts w:cs="B Mitra" w:hint="cs"/>
                <w:rtl/>
              </w:rPr>
              <w:t>سازنده</w:t>
            </w:r>
          </w:p>
        </w:tc>
        <w:tc>
          <w:tcPr>
            <w:tcW w:w="1518" w:type="dxa"/>
          </w:tcPr>
          <w:p w:rsidR="00B7474C" w:rsidRPr="000C7AA3" w:rsidRDefault="00B7474C" w:rsidP="00425656">
            <w:pPr>
              <w:jc w:val="center"/>
              <w:rPr>
                <w:rFonts w:cs="B Mitra"/>
                <w:rtl/>
              </w:rPr>
            </w:pPr>
            <w:r w:rsidRPr="000C7AA3">
              <w:rPr>
                <w:rFonts w:cs="B Mitra" w:hint="cs"/>
                <w:rtl/>
              </w:rPr>
              <w:t>مصرفي يا غير مصرفي</w:t>
            </w:r>
          </w:p>
        </w:tc>
        <w:tc>
          <w:tcPr>
            <w:tcW w:w="1620" w:type="dxa"/>
          </w:tcPr>
          <w:p w:rsidR="00B7474C" w:rsidRPr="000C7AA3" w:rsidRDefault="00B7474C" w:rsidP="00425656">
            <w:pPr>
              <w:jc w:val="center"/>
              <w:rPr>
                <w:rFonts w:cs="B Mitra"/>
                <w:rtl/>
              </w:rPr>
            </w:pPr>
            <w:r w:rsidRPr="000C7AA3">
              <w:rPr>
                <w:rFonts w:cs="B Mitra" w:hint="cs"/>
                <w:rtl/>
              </w:rPr>
              <w:t>آيا در ايران موجود است</w:t>
            </w:r>
          </w:p>
        </w:tc>
        <w:tc>
          <w:tcPr>
            <w:tcW w:w="1080" w:type="dxa"/>
          </w:tcPr>
          <w:p w:rsidR="00B7474C" w:rsidRPr="000C7AA3" w:rsidRDefault="00B7474C" w:rsidP="00425656">
            <w:pPr>
              <w:jc w:val="center"/>
              <w:rPr>
                <w:rFonts w:cs="B Mitra"/>
                <w:rtl/>
              </w:rPr>
            </w:pPr>
            <w:r w:rsidRPr="000C7AA3">
              <w:rPr>
                <w:rFonts w:cs="B Mitra" w:hint="cs"/>
                <w:rtl/>
              </w:rPr>
              <w:t>تعداد</w:t>
            </w:r>
            <w:r w:rsidR="00035D5D">
              <w:rPr>
                <w:rFonts w:cs="B Mitra" w:hint="cs"/>
                <w:rtl/>
              </w:rPr>
              <w:t>/مقدار</w:t>
            </w:r>
          </w:p>
        </w:tc>
        <w:tc>
          <w:tcPr>
            <w:tcW w:w="1877" w:type="dxa"/>
          </w:tcPr>
          <w:p w:rsidR="00B7474C" w:rsidRPr="000C7AA3" w:rsidRDefault="00B7474C" w:rsidP="00425656">
            <w:pPr>
              <w:jc w:val="center"/>
              <w:rPr>
                <w:rFonts w:cs="B Mitra"/>
                <w:rtl/>
              </w:rPr>
            </w:pPr>
            <w:r w:rsidRPr="000C7AA3">
              <w:rPr>
                <w:rFonts w:cs="B Mitra" w:hint="cs"/>
                <w:rtl/>
              </w:rPr>
              <w:t>قيمت ريال يا ارز</w:t>
            </w:r>
          </w:p>
        </w:tc>
        <w:tc>
          <w:tcPr>
            <w:tcW w:w="1701" w:type="dxa"/>
          </w:tcPr>
          <w:p w:rsidR="00B7474C" w:rsidRPr="000C7AA3" w:rsidRDefault="00B7474C" w:rsidP="00425656">
            <w:pPr>
              <w:jc w:val="center"/>
              <w:rPr>
                <w:rFonts w:cs="B Mitra"/>
                <w:rtl/>
              </w:rPr>
            </w:pPr>
            <w:r w:rsidRPr="000C7AA3">
              <w:rPr>
                <w:rFonts w:cs="B Mitra" w:hint="cs"/>
                <w:rtl/>
              </w:rPr>
              <w:t>قيمت كل ريال يا ارز</w:t>
            </w:r>
          </w:p>
        </w:tc>
        <w:tc>
          <w:tcPr>
            <w:tcW w:w="1984" w:type="dxa"/>
          </w:tcPr>
          <w:p w:rsidR="00B7474C" w:rsidRPr="000C7AA3" w:rsidRDefault="00B7474C" w:rsidP="00425656">
            <w:pPr>
              <w:jc w:val="center"/>
              <w:rPr>
                <w:rFonts w:cs="B Mitra"/>
                <w:rtl/>
              </w:rPr>
            </w:pPr>
            <w:r w:rsidRPr="000C7AA3">
              <w:rPr>
                <w:rFonts w:cs="B Mitra" w:hint="cs"/>
                <w:rtl/>
              </w:rPr>
              <w:t>در چه مرحله از طرح مورد نياز است؟</w:t>
            </w:r>
          </w:p>
        </w:tc>
      </w:tr>
      <w:tr w:rsidR="006462E0" w:rsidRPr="000C7AA3" w:rsidTr="00425656">
        <w:tc>
          <w:tcPr>
            <w:tcW w:w="2261" w:type="dxa"/>
          </w:tcPr>
          <w:p w:rsidR="00B7474C" w:rsidRPr="000C7AA3" w:rsidRDefault="00B7474C"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A33E11" w:rsidP="00A33E11">
            <w:pPr>
              <w:jc w:val="center"/>
              <w:rPr>
                <w:rFonts w:cs="B Mitra"/>
                <w:rtl/>
                <w:lang w:bidi="fa-IR"/>
              </w:rPr>
            </w:pPr>
            <w:r>
              <w:rPr>
                <w:rFonts w:cs="B Mitra" w:hint="cs"/>
                <w:rtl/>
                <w:lang w:bidi="fa-IR"/>
              </w:rPr>
              <w:t>-</w:t>
            </w: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tc>
        <w:tc>
          <w:tcPr>
            <w:tcW w:w="1843" w:type="dxa"/>
          </w:tcPr>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sz w:val="18"/>
                <w:szCs w:val="18"/>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c>
          <w:tcPr>
            <w:tcW w:w="1276" w:type="dxa"/>
          </w:tcPr>
          <w:p w:rsidR="00B7474C" w:rsidRPr="000C7AA3" w:rsidRDefault="00B7474C" w:rsidP="00425656">
            <w:pPr>
              <w:jc w:val="lowKashida"/>
              <w:rPr>
                <w:rFonts w:cs="B Mitra"/>
                <w:sz w:val="18"/>
                <w:szCs w:val="18"/>
                <w:rtl/>
              </w:rPr>
            </w:pPr>
          </w:p>
          <w:p w:rsidR="00B7474C" w:rsidRPr="000C7AA3" w:rsidRDefault="00B7474C" w:rsidP="00425656">
            <w:pPr>
              <w:jc w:val="lowKashida"/>
              <w:rPr>
                <w:rFonts w:cs="B Mitra"/>
                <w:sz w:val="22"/>
                <w:szCs w:val="22"/>
                <w:rtl/>
              </w:rPr>
            </w:pPr>
          </w:p>
          <w:p w:rsidR="00B7474C" w:rsidRPr="000C7AA3" w:rsidRDefault="00B7474C" w:rsidP="00425656">
            <w:pPr>
              <w:jc w:val="lowKashida"/>
              <w:rPr>
                <w:rFonts w:cs="B Mitra"/>
                <w:rtl/>
              </w:rPr>
            </w:pPr>
          </w:p>
        </w:tc>
        <w:tc>
          <w:tcPr>
            <w:tcW w:w="1518" w:type="dxa"/>
          </w:tcPr>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c>
          <w:tcPr>
            <w:tcW w:w="1620" w:type="dxa"/>
          </w:tcPr>
          <w:p w:rsidR="00B7474C" w:rsidRPr="000C7AA3" w:rsidRDefault="00B7474C" w:rsidP="00425656">
            <w:pPr>
              <w:jc w:val="lowKashida"/>
              <w:rPr>
                <w:rFonts w:cs="B Mitra"/>
                <w:sz w:val="22"/>
                <w:szCs w:val="22"/>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c>
          <w:tcPr>
            <w:tcW w:w="1080" w:type="dxa"/>
          </w:tcPr>
          <w:p w:rsidR="00B7474C" w:rsidRPr="000C7AA3" w:rsidRDefault="00B7474C" w:rsidP="00425656">
            <w:pPr>
              <w:jc w:val="lowKashida"/>
              <w:rPr>
                <w:rFonts w:cs="B Mitra"/>
                <w:rtl/>
              </w:rPr>
            </w:pPr>
          </w:p>
        </w:tc>
        <w:tc>
          <w:tcPr>
            <w:tcW w:w="1877" w:type="dxa"/>
          </w:tcPr>
          <w:p w:rsidR="00B7474C" w:rsidRPr="000C7AA3" w:rsidRDefault="00B7474C" w:rsidP="00425656">
            <w:pPr>
              <w:jc w:val="lowKashida"/>
              <w:rPr>
                <w:rFonts w:cs="B Mitra"/>
                <w:rtl/>
              </w:rPr>
            </w:pPr>
          </w:p>
        </w:tc>
        <w:tc>
          <w:tcPr>
            <w:tcW w:w="1701" w:type="dxa"/>
          </w:tcPr>
          <w:p w:rsidR="00B7474C" w:rsidRPr="000C7AA3" w:rsidRDefault="00B7474C" w:rsidP="00425656">
            <w:pPr>
              <w:jc w:val="lowKashida"/>
              <w:rPr>
                <w:rFonts w:cs="B Mitra"/>
                <w:rtl/>
              </w:rPr>
            </w:pPr>
          </w:p>
        </w:tc>
        <w:tc>
          <w:tcPr>
            <w:tcW w:w="1984" w:type="dxa"/>
          </w:tcPr>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r>
      <w:tr w:rsidR="00B7474C" w:rsidRPr="000C7AA3" w:rsidTr="00425656">
        <w:tc>
          <w:tcPr>
            <w:tcW w:w="15160" w:type="dxa"/>
            <w:gridSpan w:val="9"/>
          </w:tcPr>
          <w:p w:rsidR="00B7474C" w:rsidRPr="000C7AA3" w:rsidRDefault="00B7474C" w:rsidP="00425656">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هاي وسايل و مواد</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به ريال</w:t>
            </w:r>
          </w:p>
          <w:p w:rsidR="00B7474C" w:rsidRPr="000C7AA3" w:rsidRDefault="00B7474C" w:rsidP="00425656">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هاي وسايل و مواد</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به دلار</w:t>
            </w:r>
          </w:p>
        </w:tc>
      </w:tr>
    </w:tbl>
    <w:p w:rsidR="00B7474C" w:rsidRPr="000C7AA3" w:rsidRDefault="00B7474C" w:rsidP="00B7474C">
      <w:pPr>
        <w:jc w:val="lowKashida"/>
        <w:rPr>
          <w:rFonts w:cs="B Mitra"/>
          <w:sz w:val="18"/>
          <w:szCs w:val="18"/>
          <w:rtl/>
        </w:rPr>
      </w:pPr>
    </w:p>
    <w:p w:rsidR="00B7474C" w:rsidRPr="000C7AA3" w:rsidRDefault="00B7474C" w:rsidP="00B7474C">
      <w:pPr>
        <w:jc w:val="lowKashida"/>
        <w:rPr>
          <w:rFonts w:cs="B Mitra"/>
          <w:sz w:val="32"/>
          <w:szCs w:val="32"/>
          <w:rtl/>
        </w:rPr>
      </w:pPr>
      <w:r w:rsidRPr="000C7AA3">
        <w:rPr>
          <w:rFonts w:cs="B Mitra"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w:t>
      </w:r>
    </w:p>
    <w:p w:rsidR="00B7474C" w:rsidRPr="000C7AA3" w:rsidRDefault="00B7474C" w:rsidP="00B7474C">
      <w:pPr>
        <w:jc w:val="lowKashida"/>
        <w:rPr>
          <w:rFonts w:cs="B Mitra"/>
          <w:sz w:val="28"/>
          <w:szCs w:val="28"/>
          <w:rtl/>
        </w:rPr>
      </w:pPr>
      <w:r w:rsidRPr="000C7AA3">
        <w:rPr>
          <w:rFonts w:cs="B Mitra" w:hint="cs"/>
          <w:sz w:val="28"/>
          <w:szCs w:val="28"/>
          <w:rtl/>
        </w:rPr>
        <w:t>توضيحات:</w:t>
      </w:r>
    </w:p>
    <w:p w:rsidR="00B7474C" w:rsidRDefault="00B7474C" w:rsidP="00B7474C">
      <w:pPr>
        <w:jc w:val="lowKashida"/>
        <w:rPr>
          <w:rFonts w:cs="B Mitra"/>
          <w:sz w:val="28"/>
          <w:szCs w:val="28"/>
          <w:rtl/>
        </w:rPr>
      </w:pPr>
      <w:r w:rsidRPr="000C7AA3">
        <w:rPr>
          <w:rFonts w:cs="B Mitra" w:hint="cs"/>
          <w:sz w:val="28"/>
          <w:szCs w:val="28"/>
          <w:rtl/>
        </w:rPr>
        <w:t>ـ در صورتيكه اين مواد و يا دستگاه در ايران موجود باشد دلايل انتخاب نوع خارجي را ذكر نماييد.</w:t>
      </w:r>
      <w:r w:rsidR="00A33E11">
        <w:rPr>
          <w:rFonts w:cs="B Mitra" w:hint="cs"/>
          <w:sz w:val="28"/>
          <w:szCs w:val="28"/>
          <w:rtl/>
        </w:rPr>
        <w:t xml:space="preserve"> -</w:t>
      </w:r>
    </w:p>
    <w:p w:rsidR="00035D5D" w:rsidRDefault="00035D5D" w:rsidP="00B7474C">
      <w:pPr>
        <w:jc w:val="lowKashida"/>
        <w:rPr>
          <w:rFonts w:cs="B Mitra"/>
          <w:sz w:val="28"/>
          <w:szCs w:val="28"/>
          <w:rtl/>
        </w:rPr>
      </w:pPr>
    </w:p>
    <w:p w:rsidR="00035D5D" w:rsidRPr="000C7AA3" w:rsidRDefault="00035D5D" w:rsidP="00B7474C">
      <w:pPr>
        <w:jc w:val="lowKashida"/>
        <w:rPr>
          <w:rFonts w:cs="B Mitra"/>
          <w:sz w:val="28"/>
          <w:szCs w:val="28"/>
          <w:rtl/>
        </w:rPr>
      </w:pPr>
    </w:p>
    <w:p w:rsidR="009A270B" w:rsidRPr="000C7AA3" w:rsidRDefault="00B7474C" w:rsidP="00035D5D">
      <w:pPr>
        <w:rPr>
          <w:rFonts w:cs="B Mitra"/>
          <w:rtl/>
          <w:lang w:bidi="fa-IR"/>
        </w:rPr>
        <w:sectPr w:rsidR="009A270B" w:rsidRPr="000C7AA3" w:rsidSect="00D2305E">
          <w:pgSz w:w="16838"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C7AA3">
        <w:rPr>
          <w:rFonts w:cs="B Mitra" w:hint="cs"/>
          <w:sz w:val="28"/>
          <w:szCs w:val="28"/>
          <w:rtl/>
        </w:rPr>
        <w:t>ـ در صورتي كه مواد و يا دستگاهها در دانش</w:t>
      </w:r>
      <w:r w:rsidR="00035D5D">
        <w:rPr>
          <w:rFonts w:cs="B Mitra" w:hint="cs"/>
          <w:sz w:val="28"/>
          <w:szCs w:val="28"/>
          <w:rtl/>
        </w:rPr>
        <w:t>كد</w:t>
      </w:r>
      <w:r w:rsidRPr="000C7AA3">
        <w:rPr>
          <w:rFonts w:cs="B Mitra" w:hint="cs"/>
          <w:sz w:val="28"/>
          <w:szCs w:val="28"/>
          <w:rtl/>
        </w:rPr>
        <w:t xml:space="preserve">ه </w:t>
      </w:r>
      <w:r w:rsidR="00035D5D">
        <w:rPr>
          <w:rFonts w:cs="B Mitra" w:hint="cs"/>
          <w:sz w:val="28"/>
          <w:szCs w:val="28"/>
          <w:rtl/>
        </w:rPr>
        <w:t xml:space="preserve">ها </w:t>
      </w:r>
      <w:r w:rsidRPr="000C7AA3">
        <w:rPr>
          <w:rFonts w:cs="B Mitra" w:hint="cs"/>
          <w:sz w:val="28"/>
          <w:szCs w:val="28"/>
          <w:rtl/>
        </w:rPr>
        <w:t xml:space="preserve">و يا </w:t>
      </w:r>
      <w:r w:rsidR="00035D5D">
        <w:rPr>
          <w:rFonts w:cs="B Mitra" w:hint="cs"/>
          <w:sz w:val="28"/>
          <w:szCs w:val="28"/>
          <w:rtl/>
        </w:rPr>
        <w:t>مراكز تحقيقاتي دانشگاه</w:t>
      </w:r>
      <w:r w:rsidRPr="000C7AA3">
        <w:rPr>
          <w:rFonts w:cs="B Mitra" w:hint="cs"/>
          <w:sz w:val="28"/>
          <w:szCs w:val="28"/>
          <w:rtl/>
        </w:rPr>
        <w:t xml:space="preserve"> جهت بهره</w:t>
      </w:r>
      <w:r w:rsidRPr="000C7AA3">
        <w:rPr>
          <w:rFonts w:cs="B Mitra" w:hint="cs"/>
          <w:sz w:val="28"/>
          <w:szCs w:val="28"/>
          <w:rtl/>
          <w:cs/>
        </w:rPr>
        <w:t>‎</w:t>
      </w:r>
      <w:r w:rsidRPr="000C7AA3">
        <w:rPr>
          <w:rFonts w:cs="B Mitra" w:hint="cs"/>
          <w:sz w:val="28"/>
          <w:szCs w:val="28"/>
          <w:rtl/>
        </w:rPr>
        <w:t xml:space="preserve">گيري در دسترس باشد، دلايل خريد آنرا مشخص كنيد. </w:t>
      </w:r>
      <w:r w:rsidR="00A33E11">
        <w:rPr>
          <w:rFonts w:cs="B Mitra" w:hint="cs"/>
          <w:sz w:val="28"/>
          <w:szCs w:val="28"/>
          <w:rtl/>
        </w:rPr>
        <w:t>-</w:t>
      </w:r>
    </w:p>
    <w:p w:rsidR="005A2369" w:rsidRPr="000C7AA3" w:rsidRDefault="005A2369" w:rsidP="005A2369">
      <w:pPr>
        <w:jc w:val="lowKashida"/>
        <w:rPr>
          <w:rFonts w:cs="B Mitra"/>
          <w:sz w:val="26"/>
          <w:szCs w:val="26"/>
          <w:rtl/>
        </w:rPr>
      </w:pPr>
      <w:r w:rsidRPr="000C7AA3">
        <w:rPr>
          <w:rFonts w:cs="B Mitra" w:hint="cs"/>
          <w:sz w:val="28"/>
          <w:szCs w:val="28"/>
          <w:rtl/>
        </w:rPr>
        <w:lastRenderedPageBreak/>
        <w:t xml:space="preserve">10ـ </w:t>
      </w:r>
      <w:r w:rsidRPr="000C7AA3">
        <w:rPr>
          <w:rFonts w:cs="B Mitra" w:hint="cs"/>
          <w:sz w:val="26"/>
          <w:szCs w:val="26"/>
          <w:rtl/>
        </w:rPr>
        <w:t>پيش بيني هزينه مسافرت داخل (در صورت لزوم)</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678"/>
        <w:gridCol w:w="1243"/>
        <w:gridCol w:w="970"/>
        <w:gridCol w:w="1647"/>
      </w:tblGrid>
      <w:tr w:rsidR="005A2369" w:rsidRPr="000C7AA3" w:rsidTr="00425656">
        <w:tc>
          <w:tcPr>
            <w:tcW w:w="2738" w:type="dxa"/>
          </w:tcPr>
          <w:p w:rsidR="005A2369" w:rsidRPr="000C7AA3" w:rsidRDefault="005A2369" w:rsidP="00425656">
            <w:pPr>
              <w:jc w:val="center"/>
              <w:rPr>
                <w:rFonts w:cs="B Mitra"/>
                <w:rtl/>
              </w:rPr>
            </w:pPr>
            <w:r w:rsidRPr="000C7AA3">
              <w:rPr>
                <w:rFonts w:cs="B Mitra" w:hint="cs"/>
                <w:rtl/>
              </w:rPr>
              <w:t>مقصد</w:t>
            </w:r>
          </w:p>
        </w:tc>
        <w:tc>
          <w:tcPr>
            <w:tcW w:w="3827" w:type="dxa"/>
          </w:tcPr>
          <w:p w:rsidR="005A2369" w:rsidRPr="000C7AA3" w:rsidRDefault="005A2369" w:rsidP="00425656">
            <w:pPr>
              <w:jc w:val="center"/>
              <w:rPr>
                <w:rFonts w:cs="B Mitra"/>
                <w:rtl/>
              </w:rPr>
            </w:pPr>
            <w:r w:rsidRPr="000C7AA3">
              <w:rPr>
                <w:rFonts w:cs="B Mitra" w:hint="cs"/>
                <w:rtl/>
              </w:rPr>
              <w:t>تعداد مسافرت در مدت اجراي طرح و منظور آن</w:t>
            </w:r>
          </w:p>
        </w:tc>
        <w:tc>
          <w:tcPr>
            <w:tcW w:w="1276" w:type="dxa"/>
          </w:tcPr>
          <w:p w:rsidR="005A2369" w:rsidRPr="000C7AA3" w:rsidRDefault="005A2369" w:rsidP="00425656">
            <w:pPr>
              <w:jc w:val="center"/>
              <w:rPr>
                <w:rFonts w:cs="B Mitra"/>
                <w:rtl/>
              </w:rPr>
            </w:pPr>
            <w:r w:rsidRPr="000C7AA3">
              <w:rPr>
                <w:rFonts w:cs="B Mitra" w:hint="cs"/>
                <w:rtl/>
              </w:rPr>
              <w:t>نوع وسيله نقليه</w:t>
            </w:r>
          </w:p>
        </w:tc>
        <w:tc>
          <w:tcPr>
            <w:tcW w:w="992" w:type="dxa"/>
          </w:tcPr>
          <w:p w:rsidR="005A2369" w:rsidRPr="000C7AA3" w:rsidRDefault="005A2369" w:rsidP="00425656">
            <w:pPr>
              <w:jc w:val="center"/>
              <w:rPr>
                <w:rFonts w:cs="B Mitra"/>
                <w:rtl/>
              </w:rPr>
            </w:pPr>
            <w:r w:rsidRPr="000C7AA3">
              <w:rPr>
                <w:rFonts w:cs="B Mitra" w:hint="cs"/>
                <w:rtl/>
              </w:rPr>
              <w:t>تعداد افراد</w:t>
            </w:r>
          </w:p>
        </w:tc>
        <w:tc>
          <w:tcPr>
            <w:tcW w:w="1701" w:type="dxa"/>
          </w:tcPr>
          <w:p w:rsidR="005A2369" w:rsidRPr="000C7AA3" w:rsidRDefault="005A2369" w:rsidP="00425656">
            <w:pPr>
              <w:jc w:val="center"/>
              <w:rPr>
                <w:rFonts w:cs="B Mitra"/>
                <w:rtl/>
              </w:rPr>
            </w:pPr>
            <w:r w:rsidRPr="000C7AA3">
              <w:rPr>
                <w:rFonts w:cs="B Mitra" w:hint="cs"/>
                <w:rtl/>
              </w:rPr>
              <w:t>هزينه به ريال</w:t>
            </w:r>
          </w:p>
        </w:tc>
      </w:tr>
      <w:tr w:rsidR="005A2369" w:rsidRPr="000C7AA3" w:rsidTr="00425656">
        <w:tc>
          <w:tcPr>
            <w:tcW w:w="2738" w:type="dxa"/>
          </w:tcPr>
          <w:p w:rsidR="006462E0" w:rsidRPr="000C7AA3" w:rsidRDefault="00A33E11" w:rsidP="00A33E11">
            <w:pPr>
              <w:jc w:val="center"/>
              <w:rPr>
                <w:rFonts w:cs="B Mitra"/>
                <w:sz w:val="22"/>
                <w:szCs w:val="22"/>
                <w:rtl/>
                <w:lang w:bidi="fa-IR"/>
              </w:rPr>
            </w:pPr>
            <w:r>
              <w:rPr>
                <w:rFonts w:cs="B Mitra" w:hint="cs"/>
                <w:sz w:val="22"/>
                <w:szCs w:val="22"/>
                <w:rtl/>
                <w:lang w:bidi="fa-IR"/>
              </w:rPr>
              <w:t>-</w:t>
            </w:r>
          </w:p>
        </w:tc>
        <w:tc>
          <w:tcPr>
            <w:tcW w:w="3827" w:type="dxa"/>
          </w:tcPr>
          <w:p w:rsidR="005A2369" w:rsidRPr="000C7AA3" w:rsidRDefault="005A2369" w:rsidP="00425656">
            <w:pPr>
              <w:jc w:val="center"/>
              <w:rPr>
                <w:rFonts w:cs="B Mitra"/>
                <w:sz w:val="22"/>
                <w:szCs w:val="22"/>
                <w:rtl/>
              </w:rPr>
            </w:pPr>
          </w:p>
        </w:tc>
        <w:tc>
          <w:tcPr>
            <w:tcW w:w="1276" w:type="dxa"/>
          </w:tcPr>
          <w:p w:rsidR="005A2369" w:rsidRPr="000C7AA3" w:rsidRDefault="005A2369" w:rsidP="00425656">
            <w:pPr>
              <w:jc w:val="center"/>
              <w:rPr>
                <w:rFonts w:cs="B Mitra"/>
                <w:sz w:val="22"/>
                <w:szCs w:val="22"/>
                <w:rtl/>
              </w:rPr>
            </w:pPr>
          </w:p>
        </w:tc>
        <w:tc>
          <w:tcPr>
            <w:tcW w:w="992" w:type="dxa"/>
          </w:tcPr>
          <w:p w:rsidR="005A2369" w:rsidRPr="000C7AA3" w:rsidRDefault="005A2369" w:rsidP="00425656">
            <w:pPr>
              <w:jc w:val="center"/>
              <w:rPr>
                <w:rFonts w:cs="B Mitra"/>
                <w:sz w:val="22"/>
                <w:szCs w:val="22"/>
                <w:rtl/>
              </w:rPr>
            </w:pPr>
          </w:p>
        </w:tc>
        <w:tc>
          <w:tcPr>
            <w:tcW w:w="1701" w:type="dxa"/>
          </w:tcPr>
          <w:p w:rsidR="005A2369" w:rsidRPr="000C7AA3" w:rsidRDefault="005A2369" w:rsidP="00425656">
            <w:pPr>
              <w:jc w:val="center"/>
              <w:rPr>
                <w:rFonts w:cs="B Mitra"/>
                <w:sz w:val="22"/>
                <w:szCs w:val="22"/>
                <w:rtl/>
              </w:rPr>
            </w:pPr>
          </w:p>
        </w:tc>
      </w:tr>
      <w:tr w:rsidR="005A2369" w:rsidRPr="000C7AA3" w:rsidTr="00425656">
        <w:tc>
          <w:tcPr>
            <w:tcW w:w="2738" w:type="dxa"/>
          </w:tcPr>
          <w:p w:rsidR="005A2369" w:rsidRPr="000C7AA3" w:rsidRDefault="005A2369" w:rsidP="00425656">
            <w:pPr>
              <w:jc w:val="lowKashida"/>
              <w:rPr>
                <w:rFonts w:cs="B Mitra"/>
                <w:sz w:val="22"/>
                <w:szCs w:val="22"/>
                <w:rtl/>
              </w:rPr>
            </w:pPr>
          </w:p>
        </w:tc>
        <w:tc>
          <w:tcPr>
            <w:tcW w:w="3827" w:type="dxa"/>
          </w:tcPr>
          <w:p w:rsidR="005A2369" w:rsidRPr="000C7AA3" w:rsidRDefault="005A2369" w:rsidP="00425656">
            <w:pPr>
              <w:jc w:val="lowKashida"/>
              <w:rPr>
                <w:rFonts w:cs="B Mitra"/>
                <w:sz w:val="22"/>
                <w:szCs w:val="22"/>
                <w:rtl/>
              </w:rPr>
            </w:pPr>
          </w:p>
        </w:tc>
        <w:tc>
          <w:tcPr>
            <w:tcW w:w="1276" w:type="dxa"/>
          </w:tcPr>
          <w:p w:rsidR="005A2369" w:rsidRPr="000C7AA3" w:rsidRDefault="005A2369" w:rsidP="00425656">
            <w:pPr>
              <w:jc w:val="lowKashida"/>
              <w:rPr>
                <w:rFonts w:cs="B Mitra"/>
                <w:sz w:val="22"/>
                <w:szCs w:val="22"/>
                <w:rtl/>
              </w:rPr>
            </w:pPr>
          </w:p>
        </w:tc>
        <w:tc>
          <w:tcPr>
            <w:tcW w:w="992" w:type="dxa"/>
          </w:tcPr>
          <w:p w:rsidR="005A2369" w:rsidRPr="000C7AA3" w:rsidRDefault="005A2369" w:rsidP="00425656">
            <w:pPr>
              <w:jc w:val="lowKashida"/>
              <w:rPr>
                <w:rFonts w:cs="B Mitra"/>
                <w:sz w:val="22"/>
                <w:szCs w:val="22"/>
                <w:rtl/>
              </w:rPr>
            </w:pPr>
          </w:p>
        </w:tc>
        <w:tc>
          <w:tcPr>
            <w:tcW w:w="1701" w:type="dxa"/>
          </w:tcPr>
          <w:p w:rsidR="005A2369" w:rsidRPr="000C7AA3" w:rsidRDefault="005A2369" w:rsidP="00425656">
            <w:pPr>
              <w:jc w:val="lowKashida"/>
              <w:rPr>
                <w:rFonts w:cs="B Mitra"/>
                <w:sz w:val="22"/>
                <w:szCs w:val="22"/>
                <w:rtl/>
              </w:rPr>
            </w:pPr>
          </w:p>
        </w:tc>
      </w:tr>
      <w:tr w:rsidR="005A2369" w:rsidRPr="000C7AA3" w:rsidTr="00425656">
        <w:tc>
          <w:tcPr>
            <w:tcW w:w="2738" w:type="dxa"/>
          </w:tcPr>
          <w:p w:rsidR="005A2369" w:rsidRPr="000C7AA3" w:rsidRDefault="005A2369" w:rsidP="00425656">
            <w:pPr>
              <w:jc w:val="lowKashida"/>
              <w:rPr>
                <w:rFonts w:cs="B Mitra"/>
                <w:sz w:val="22"/>
                <w:szCs w:val="22"/>
                <w:rtl/>
              </w:rPr>
            </w:pPr>
          </w:p>
        </w:tc>
        <w:tc>
          <w:tcPr>
            <w:tcW w:w="3827" w:type="dxa"/>
          </w:tcPr>
          <w:p w:rsidR="005A2369" w:rsidRPr="000C7AA3" w:rsidRDefault="005A2369" w:rsidP="00425656">
            <w:pPr>
              <w:jc w:val="lowKashida"/>
              <w:rPr>
                <w:rFonts w:cs="B Mitra"/>
                <w:sz w:val="22"/>
                <w:szCs w:val="22"/>
                <w:rtl/>
              </w:rPr>
            </w:pPr>
          </w:p>
        </w:tc>
        <w:tc>
          <w:tcPr>
            <w:tcW w:w="1276" w:type="dxa"/>
          </w:tcPr>
          <w:p w:rsidR="005A2369" w:rsidRPr="000C7AA3" w:rsidRDefault="005A2369" w:rsidP="00425656">
            <w:pPr>
              <w:jc w:val="lowKashida"/>
              <w:rPr>
                <w:rFonts w:cs="B Mitra"/>
                <w:sz w:val="22"/>
                <w:szCs w:val="22"/>
                <w:rtl/>
              </w:rPr>
            </w:pPr>
          </w:p>
        </w:tc>
        <w:tc>
          <w:tcPr>
            <w:tcW w:w="992" w:type="dxa"/>
          </w:tcPr>
          <w:p w:rsidR="005A2369" w:rsidRPr="000C7AA3" w:rsidRDefault="005A2369" w:rsidP="00425656">
            <w:pPr>
              <w:jc w:val="lowKashida"/>
              <w:rPr>
                <w:rFonts w:cs="B Mitra"/>
                <w:sz w:val="22"/>
                <w:szCs w:val="22"/>
                <w:rtl/>
              </w:rPr>
            </w:pPr>
          </w:p>
        </w:tc>
        <w:tc>
          <w:tcPr>
            <w:tcW w:w="1701" w:type="dxa"/>
          </w:tcPr>
          <w:p w:rsidR="005A2369" w:rsidRPr="000C7AA3" w:rsidRDefault="005A2369" w:rsidP="00425656">
            <w:pPr>
              <w:jc w:val="lowKashida"/>
              <w:rPr>
                <w:rFonts w:cs="B Mitra"/>
                <w:sz w:val="22"/>
                <w:szCs w:val="22"/>
                <w:rtl/>
              </w:rPr>
            </w:pPr>
          </w:p>
        </w:tc>
      </w:tr>
      <w:tr w:rsidR="005A2369" w:rsidRPr="000C7AA3" w:rsidTr="00425656">
        <w:tc>
          <w:tcPr>
            <w:tcW w:w="7841" w:type="dxa"/>
            <w:gridSpan w:val="3"/>
          </w:tcPr>
          <w:p w:rsidR="005A2369" w:rsidRPr="000C7AA3" w:rsidRDefault="005A2369" w:rsidP="00035D5D">
            <w:pPr>
              <w:rPr>
                <w:rFonts w:cs="B Mitra"/>
                <w:sz w:val="22"/>
                <w:szCs w:val="22"/>
                <w:rtl/>
              </w:rPr>
            </w:pPr>
            <w:r w:rsidRPr="000C7AA3">
              <w:rPr>
                <w:rFonts w:cs="B Mitra" w:hint="cs"/>
                <w:sz w:val="22"/>
                <w:szCs w:val="22"/>
                <w:rtl/>
              </w:rPr>
              <w:t>جمع هزينه</w:t>
            </w:r>
            <w:r w:rsidRPr="000C7AA3">
              <w:rPr>
                <w:rFonts w:cs="B Mitra" w:hint="cs"/>
                <w:sz w:val="22"/>
                <w:szCs w:val="22"/>
                <w:rtl/>
                <w:cs/>
              </w:rPr>
              <w:t>‎</w:t>
            </w:r>
            <w:r w:rsidRPr="000C7AA3">
              <w:rPr>
                <w:rFonts w:cs="B Mitra" w:hint="cs"/>
                <w:sz w:val="22"/>
                <w:szCs w:val="22"/>
                <w:rtl/>
              </w:rPr>
              <w:t>هاي مسافرت</w:t>
            </w:r>
          </w:p>
        </w:tc>
        <w:tc>
          <w:tcPr>
            <w:tcW w:w="2693" w:type="dxa"/>
            <w:gridSpan w:val="2"/>
          </w:tcPr>
          <w:p w:rsidR="005A2369" w:rsidRPr="000C7AA3" w:rsidRDefault="005A2369" w:rsidP="00425656">
            <w:pPr>
              <w:jc w:val="lowKashida"/>
              <w:rPr>
                <w:rFonts w:cs="B Mitra"/>
                <w:sz w:val="22"/>
                <w:szCs w:val="22"/>
                <w:rtl/>
              </w:rPr>
            </w:pPr>
            <w:r w:rsidRPr="000C7AA3">
              <w:rPr>
                <w:rFonts w:cs="B Mitra" w:hint="cs"/>
                <w:sz w:val="22"/>
                <w:szCs w:val="22"/>
                <w:rtl/>
              </w:rPr>
              <w:t xml:space="preserve">                          </w:t>
            </w:r>
          </w:p>
        </w:tc>
      </w:tr>
    </w:tbl>
    <w:p w:rsidR="005A2369" w:rsidRPr="000C7AA3" w:rsidRDefault="005A2369" w:rsidP="005A2369">
      <w:pPr>
        <w:jc w:val="lowKashida"/>
        <w:rPr>
          <w:rFonts w:cs="B Mitra"/>
          <w:sz w:val="16"/>
          <w:szCs w:val="16"/>
          <w:rtl/>
        </w:rPr>
      </w:pPr>
    </w:p>
    <w:p w:rsidR="005A2369" w:rsidRPr="000C7AA3" w:rsidRDefault="005A2369" w:rsidP="009A270B">
      <w:pPr>
        <w:rPr>
          <w:rFonts w:cs="B Mitra"/>
          <w:rtl/>
          <w:lang w:bidi="fa-IR"/>
        </w:rPr>
      </w:pPr>
      <w:r w:rsidRPr="000C7AA3">
        <w:rPr>
          <w:rFonts w:cs="B Mitra" w:hint="cs"/>
          <w:rtl/>
        </w:rPr>
        <w:t>ــــــــــــــــــــــــــــــــــــــــــــــــــــــــــــــــــــــــــــــــــــــــــــــــــــــ</w:t>
      </w:r>
      <w:r w:rsidR="00366FF4" w:rsidRPr="000C7AA3">
        <w:rPr>
          <w:rFonts w:cs="B Mitra" w:hint="cs"/>
          <w:rtl/>
          <w:lang w:bidi="fa-IR"/>
        </w:rPr>
        <w:t>ـــــــ</w:t>
      </w:r>
      <w:r w:rsidRPr="000C7AA3">
        <w:rPr>
          <w:rFonts w:cs="B Mitra" w:hint="cs"/>
          <w:rtl/>
        </w:rPr>
        <w:t>ـــــــــــــــــــــــــ</w:t>
      </w:r>
    </w:p>
    <w:p w:rsidR="005A2369" w:rsidRPr="000C7AA3" w:rsidRDefault="005A2369" w:rsidP="005A2369">
      <w:pPr>
        <w:jc w:val="lowKashida"/>
        <w:rPr>
          <w:rFonts w:cs="B Mitra"/>
          <w:rtl/>
        </w:rPr>
      </w:pPr>
      <w:r w:rsidRPr="000C7AA3">
        <w:rPr>
          <w:rFonts w:cs="B Mitra" w:hint="cs"/>
          <w:rtl/>
        </w:rPr>
        <w:t>11ـ هزينه</w:t>
      </w:r>
      <w:r w:rsidRPr="000C7AA3">
        <w:rPr>
          <w:rFonts w:cs="B Mitra" w:hint="cs"/>
          <w:rtl/>
          <w:cs/>
        </w:rPr>
        <w:t>‎</w:t>
      </w:r>
      <w:r w:rsidRPr="000C7AA3">
        <w:rPr>
          <w:rFonts w:cs="B Mitra" w:hint="cs"/>
          <w:rtl/>
        </w:rPr>
        <w:t>هاي ديگر مربوط به طرح</w:t>
      </w:r>
      <w:r w:rsidR="00A33E11">
        <w:rPr>
          <w:rFonts w:cs="B Mitra" w:hint="cs"/>
          <w:rtl/>
        </w:rPr>
        <w:t xml:space="preserve"> -</w:t>
      </w:r>
    </w:p>
    <w:p w:rsidR="006462E0" w:rsidRPr="000C7AA3" w:rsidRDefault="005A2369" w:rsidP="00C25906">
      <w:pPr>
        <w:jc w:val="lowKashida"/>
        <w:rPr>
          <w:rFonts w:cs="B Mitra"/>
          <w:rtl/>
          <w:lang w:bidi="fa-IR"/>
        </w:rPr>
      </w:pPr>
      <w:r w:rsidRPr="000C7AA3">
        <w:rPr>
          <w:rFonts w:cs="B Mitra" w:hint="cs"/>
          <w:rtl/>
        </w:rPr>
        <w:t>1ـ 11ـ هزينه</w:t>
      </w:r>
      <w:r w:rsidRPr="000C7AA3">
        <w:rPr>
          <w:rFonts w:cs="B Mitra" w:hint="cs"/>
          <w:rtl/>
          <w:cs/>
        </w:rPr>
        <w:t>‎</w:t>
      </w:r>
      <w:r w:rsidRPr="000C7AA3">
        <w:rPr>
          <w:rFonts w:cs="B Mitra" w:hint="cs"/>
          <w:rtl/>
        </w:rPr>
        <w:t>هاي چاپ و تكثير</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t xml:space="preserve">    ريال</w:t>
      </w:r>
      <w:r w:rsidRPr="000C7AA3">
        <w:rPr>
          <w:rFonts w:cs="B Mitra" w:hint="cs"/>
          <w:rtl/>
        </w:rPr>
        <w:tab/>
      </w:r>
    </w:p>
    <w:p w:rsidR="005A2369" w:rsidRPr="000C7AA3" w:rsidRDefault="005A2369" w:rsidP="009A5C50">
      <w:pPr>
        <w:jc w:val="lowKashida"/>
        <w:rPr>
          <w:rFonts w:cs="B Mitra"/>
          <w:rtl/>
        </w:rPr>
      </w:pPr>
      <w:r w:rsidRPr="000C7AA3">
        <w:rPr>
          <w:rFonts w:cs="B Mitra" w:hint="cs"/>
          <w:rtl/>
        </w:rPr>
        <w:t>2 ـ11ـ هزينه</w:t>
      </w:r>
      <w:r w:rsidRPr="000C7AA3">
        <w:rPr>
          <w:rFonts w:cs="B Mitra" w:hint="cs"/>
          <w:rtl/>
          <w:cs/>
        </w:rPr>
        <w:t>‎</w:t>
      </w:r>
      <w:r w:rsidRPr="000C7AA3">
        <w:rPr>
          <w:rFonts w:cs="B Mitra" w:hint="cs"/>
          <w:rtl/>
        </w:rPr>
        <w:t xml:space="preserve">هاي تهيه نشريات و كتب </w:t>
      </w:r>
      <w:r w:rsidR="00931045">
        <w:rPr>
          <w:rFonts w:cs="B Mitra" w:hint="cs"/>
          <w:rtl/>
        </w:rPr>
        <w:t>لازم</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t xml:space="preserve">   </w:t>
      </w:r>
      <w:r w:rsidR="00931045">
        <w:rPr>
          <w:rFonts w:cs="B Mitra" w:hint="cs"/>
          <w:rtl/>
          <w:lang w:bidi="fa-IR"/>
        </w:rPr>
        <w:t xml:space="preserve">             </w:t>
      </w:r>
      <w:r w:rsidR="00C25906" w:rsidRPr="000C7AA3">
        <w:rPr>
          <w:rFonts w:cs="B Mitra" w:hint="cs"/>
          <w:rtl/>
          <w:lang w:bidi="fa-IR"/>
        </w:rPr>
        <w:t>ريال</w:t>
      </w:r>
      <w:r w:rsidRPr="000C7AA3">
        <w:rPr>
          <w:rFonts w:cs="B Mitra" w:hint="cs"/>
          <w:rtl/>
        </w:rPr>
        <w:tab/>
      </w:r>
    </w:p>
    <w:p w:rsidR="006462E0" w:rsidRPr="00931045" w:rsidRDefault="005A2369" w:rsidP="009A5C50">
      <w:pPr>
        <w:jc w:val="lowKashida"/>
        <w:rPr>
          <w:rFonts w:cs="B Mitra"/>
          <w:rtl/>
          <w:lang w:bidi="fa-IR"/>
        </w:rPr>
      </w:pPr>
      <w:r w:rsidRPr="000C7AA3">
        <w:rPr>
          <w:rFonts w:cs="B Mitra" w:hint="cs"/>
          <w:rtl/>
        </w:rPr>
        <w:t>3 ـ11ـ ساير هزينه</w:t>
      </w:r>
      <w:r w:rsidRPr="000C7AA3">
        <w:rPr>
          <w:rFonts w:cs="B Mitra" w:hint="cs"/>
          <w:rtl/>
          <w:cs/>
        </w:rPr>
        <w:t>‎</w:t>
      </w:r>
      <w:r w:rsidRPr="000C7AA3">
        <w:rPr>
          <w:rFonts w:cs="B Mitra" w:hint="cs"/>
          <w:rtl/>
        </w:rPr>
        <w:t>ها (لطفاً نام ببريد) پيش بيني نشده</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931045" w:rsidRPr="00931045">
        <w:rPr>
          <w:rFonts w:cs="B Mitra" w:hint="cs"/>
          <w:rtl/>
          <w:lang w:bidi="fa-IR"/>
        </w:rPr>
        <w:t xml:space="preserve">                </w:t>
      </w:r>
      <w:r w:rsidR="00C25906" w:rsidRPr="00931045">
        <w:rPr>
          <w:rFonts w:cs="B Mitra" w:hint="cs"/>
          <w:rtl/>
          <w:lang w:bidi="fa-IR"/>
        </w:rPr>
        <w:t>ريال</w:t>
      </w:r>
      <w:r w:rsidRPr="00931045">
        <w:rPr>
          <w:rFonts w:cs="B Mitra" w:hint="cs"/>
          <w:rtl/>
        </w:rPr>
        <w:tab/>
      </w:r>
    </w:p>
    <w:p w:rsidR="006462E0" w:rsidRPr="000C7AA3" w:rsidRDefault="005A2369" w:rsidP="00C25906">
      <w:pPr>
        <w:rPr>
          <w:rFonts w:cs="B Mitra"/>
          <w:rtl/>
          <w:lang w:bidi="fa-IR"/>
        </w:rPr>
      </w:pPr>
      <w:r w:rsidRPr="000C7AA3">
        <w:rPr>
          <w:rFonts w:cs="B Mitra" w:hint="cs"/>
          <w:rtl/>
        </w:rPr>
        <w:t>جمع هزينه</w:t>
      </w:r>
      <w:r w:rsidRPr="000C7AA3">
        <w:rPr>
          <w:rFonts w:cs="B Mitra" w:hint="cs"/>
          <w:rtl/>
          <w:cs/>
        </w:rPr>
        <w:t>‎</w:t>
      </w:r>
      <w:r w:rsidR="006462E0" w:rsidRPr="000C7AA3">
        <w:rPr>
          <w:rFonts w:cs="B Mitra" w:hint="cs"/>
          <w:rtl/>
        </w:rPr>
        <w:t>هاي ديگ</w:t>
      </w:r>
      <w:r w:rsidR="006462E0" w:rsidRPr="000C7AA3">
        <w:rPr>
          <w:rFonts w:cs="B Mitra" w:hint="cs"/>
          <w:rtl/>
          <w:lang w:bidi="fa-IR"/>
        </w:rPr>
        <w:t>ر</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t xml:space="preserve">    ريال</w:t>
      </w:r>
    </w:p>
    <w:p w:rsidR="005A2369" w:rsidRPr="000C7AA3" w:rsidRDefault="005A2369" w:rsidP="006462E0">
      <w:pPr>
        <w:rPr>
          <w:rFonts w:cs="B Mitra"/>
          <w:rtl/>
        </w:rPr>
      </w:pPr>
      <w:r w:rsidRPr="000C7AA3">
        <w:rPr>
          <w:rFonts w:cs="B Mitra" w:hint="cs"/>
          <w:rtl/>
        </w:rPr>
        <w:t>ـــــــــــــــــــــــــــــــــــــــــــــــــــــــــــــــــــــــــــــــــــــــــــــــــــ</w:t>
      </w:r>
      <w:r w:rsidR="00366FF4" w:rsidRPr="000C7AA3">
        <w:rPr>
          <w:rFonts w:cs="B Mitra" w:hint="cs"/>
          <w:rtl/>
          <w:lang w:bidi="fa-IR"/>
        </w:rPr>
        <w:t>ـــــــ</w:t>
      </w:r>
      <w:r w:rsidRPr="000C7AA3">
        <w:rPr>
          <w:rFonts w:cs="B Mitra" w:hint="cs"/>
          <w:rtl/>
        </w:rPr>
        <w:t>ــــــــــــــــــــــــــــ</w:t>
      </w:r>
    </w:p>
    <w:p w:rsidR="005A2369" w:rsidRPr="000C7AA3" w:rsidRDefault="005A2369" w:rsidP="005A2369">
      <w:pPr>
        <w:jc w:val="lowKashida"/>
        <w:rPr>
          <w:rFonts w:cs="B Mitra"/>
          <w:rtl/>
        </w:rPr>
      </w:pPr>
      <w:r w:rsidRPr="000C7AA3">
        <w:rPr>
          <w:rFonts w:cs="B Mitra" w:hint="cs"/>
          <w:rtl/>
        </w:rPr>
        <w:t xml:space="preserve">12ـ كل اعتبار طرح </w:t>
      </w:r>
    </w:p>
    <w:tbl>
      <w:tblPr>
        <w:bidiVisual/>
        <w:tblW w:w="1022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402"/>
        <w:gridCol w:w="3261"/>
      </w:tblGrid>
      <w:tr w:rsidR="00035D5D" w:rsidRPr="000C7AA3" w:rsidTr="00035D5D">
        <w:trPr>
          <w:trHeight w:val="50"/>
        </w:trPr>
        <w:tc>
          <w:tcPr>
            <w:tcW w:w="3559" w:type="dxa"/>
          </w:tcPr>
          <w:p w:rsidR="00035D5D" w:rsidRPr="000C7AA3" w:rsidRDefault="00035D5D" w:rsidP="00425656">
            <w:pPr>
              <w:jc w:val="center"/>
              <w:rPr>
                <w:rFonts w:cs="B Mitra"/>
                <w:rtl/>
              </w:rPr>
            </w:pPr>
            <w:r w:rsidRPr="000C7AA3">
              <w:rPr>
                <w:rFonts w:cs="B Mitra" w:hint="cs"/>
                <w:rtl/>
              </w:rPr>
              <w:t>جمع هزينه</w:t>
            </w:r>
            <w:r w:rsidRPr="000C7AA3">
              <w:rPr>
                <w:rFonts w:cs="B Mitra" w:hint="cs"/>
                <w:rtl/>
                <w:cs/>
              </w:rPr>
              <w:t>‎</w:t>
            </w:r>
            <w:r w:rsidRPr="000C7AA3">
              <w:rPr>
                <w:rFonts w:cs="B Mitra" w:hint="cs"/>
                <w:rtl/>
              </w:rPr>
              <w:t>ها</w:t>
            </w:r>
          </w:p>
        </w:tc>
        <w:tc>
          <w:tcPr>
            <w:tcW w:w="3402" w:type="dxa"/>
          </w:tcPr>
          <w:p w:rsidR="00035D5D" w:rsidRPr="000C7AA3" w:rsidRDefault="00035D5D" w:rsidP="00425656">
            <w:pPr>
              <w:jc w:val="center"/>
              <w:rPr>
                <w:rFonts w:cs="B Mitra"/>
                <w:rtl/>
              </w:rPr>
            </w:pPr>
            <w:r w:rsidRPr="000C7AA3">
              <w:rPr>
                <w:rFonts w:cs="B Mitra" w:hint="cs"/>
                <w:rtl/>
              </w:rPr>
              <w:t>ريال</w:t>
            </w:r>
          </w:p>
        </w:tc>
        <w:tc>
          <w:tcPr>
            <w:tcW w:w="3261" w:type="dxa"/>
          </w:tcPr>
          <w:p w:rsidR="00035D5D" w:rsidRPr="000C7AA3" w:rsidRDefault="00035D5D" w:rsidP="00425656">
            <w:pPr>
              <w:jc w:val="center"/>
              <w:rPr>
                <w:rFonts w:cs="B Mitra"/>
                <w:rtl/>
              </w:rPr>
            </w:pPr>
            <w:r w:rsidRPr="000C7AA3">
              <w:rPr>
                <w:rFonts w:cs="B Mitra" w:hint="cs"/>
                <w:rtl/>
              </w:rPr>
              <w:t>ارز</w:t>
            </w: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پرسنلي </w:t>
            </w:r>
          </w:p>
        </w:tc>
        <w:tc>
          <w:tcPr>
            <w:tcW w:w="3402" w:type="dxa"/>
          </w:tcPr>
          <w:p w:rsidR="00035D5D" w:rsidRPr="00FC31D3" w:rsidRDefault="00E16A0C" w:rsidP="00D90080">
            <w:pPr>
              <w:jc w:val="lowKashida"/>
              <w:rPr>
                <w:rFonts w:cs="B Mitra"/>
                <w:rtl/>
                <w:lang w:bidi="fa-IR"/>
              </w:rPr>
            </w:pPr>
            <w:r w:rsidRPr="00FC31D3">
              <w:rPr>
                <w:rFonts w:cs="B Mitra" w:hint="cs"/>
                <w:rtl/>
              </w:rPr>
              <w:t>000</w:t>
            </w:r>
            <w:r w:rsidRPr="00FC31D3">
              <w:rPr>
                <w:rFonts w:cs="B Mitra"/>
              </w:rPr>
              <w:t>,</w:t>
            </w:r>
            <w:r w:rsidRPr="00FC31D3">
              <w:rPr>
                <w:rFonts w:cs="B Mitra" w:hint="cs"/>
                <w:rtl/>
                <w:lang w:bidi="fa-IR"/>
              </w:rPr>
              <w:t>000</w:t>
            </w:r>
            <w:r w:rsidRPr="00FC31D3">
              <w:rPr>
                <w:rFonts w:cs="B Mitra"/>
                <w:lang w:bidi="fa-IR"/>
              </w:rPr>
              <w:t>,</w:t>
            </w:r>
            <w:r w:rsidR="0058497E" w:rsidRPr="00FC31D3">
              <w:rPr>
                <w:rFonts w:cs="B Mitra" w:hint="cs"/>
                <w:rtl/>
                <w:lang w:bidi="fa-IR"/>
              </w:rPr>
              <w:t>2</w:t>
            </w:r>
            <w:r w:rsidR="00D90080" w:rsidRPr="00FC31D3">
              <w:rPr>
                <w:rFonts w:cs="B Mitra" w:hint="cs"/>
                <w:rtl/>
                <w:lang w:bidi="fa-IR"/>
              </w:rPr>
              <w:t>7</w:t>
            </w: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وسايل و مواد </w:t>
            </w:r>
          </w:p>
        </w:tc>
        <w:tc>
          <w:tcPr>
            <w:tcW w:w="3402" w:type="dxa"/>
          </w:tcPr>
          <w:p w:rsidR="00035D5D" w:rsidRPr="00FC31D3" w:rsidRDefault="00035D5D" w:rsidP="00425656">
            <w:pPr>
              <w:jc w:val="lowKashida"/>
              <w:rPr>
                <w:rFonts w:cs="B Mitra"/>
                <w:rtl/>
              </w:rPr>
            </w:pP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مسافرت </w:t>
            </w:r>
          </w:p>
        </w:tc>
        <w:tc>
          <w:tcPr>
            <w:tcW w:w="3402" w:type="dxa"/>
          </w:tcPr>
          <w:p w:rsidR="00035D5D" w:rsidRPr="00FC31D3" w:rsidRDefault="00035D5D" w:rsidP="00425656">
            <w:pPr>
              <w:jc w:val="lowKashida"/>
              <w:rPr>
                <w:rFonts w:cs="B Mitra"/>
                <w:rtl/>
              </w:rPr>
            </w:pP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ديگر </w:t>
            </w:r>
          </w:p>
        </w:tc>
        <w:tc>
          <w:tcPr>
            <w:tcW w:w="3402" w:type="dxa"/>
          </w:tcPr>
          <w:p w:rsidR="00035D5D" w:rsidRPr="00FC31D3" w:rsidRDefault="00035D5D" w:rsidP="00425656">
            <w:pPr>
              <w:jc w:val="lowKashida"/>
              <w:rPr>
                <w:rFonts w:cs="B Mitra"/>
                <w:rtl/>
              </w:rPr>
            </w:pP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425656">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هاي سالانه</w:t>
            </w:r>
          </w:p>
        </w:tc>
        <w:tc>
          <w:tcPr>
            <w:tcW w:w="3402" w:type="dxa"/>
          </w:tcPr>
          <w:p w:rsidR="00035D5D" w:rsidRPr="00FC31D3" w:rsidRDefault="00035D5D" w:rsidP="00425656">
            <w:pPr>
              <w:jc w:val="lowKashida"/>
              <w:rPr>
                <w:rFonts w:cs="B Mitra"/>
                <w:rtl/>
              </w:rPr>
            </w:pPr>
          </w:p>
        </w:tc>
        <w:tc>
          <w:tcPr>
            <w:tcW w:w="3261" w:type="dxa"/>
          </w:tcPr>
          <w:p w:rsidR="00035D5D" w:rsidRPr="000C7AA3" w:rsidRDefault="00035D5D" w:rsidP="00425656">
            <w:pPr>
              <w:jc w:val="lowKashida"/>
              <w:rPr>
                <w:rFonts w:cs="B Mitra"/>
                <w:rtl/>
              </w:rPr>
            </w:pPr>
          </w:p>
        </w:tc>
      </w:tr>
      <w:tr w:rsidR="005A2369" w:rsidRPr="000C7AA3" w:rsidTr="00035D5D">
        <w:trPr>
          <w:trHeight w:val="218"/>
        </w:trPr>
        <w:tc>
          <w:tcPr>
            <w:tcW w:w="3559" w:type="dxa"/>
            <w:vMerge w:val="restart"/>
          </w:tcPr>
          <w:p w:rsidR="005A2369" w:rsidRPr="000C7AA3" w:rsidRDefault="005A2369" w:rsidP="00425656">
            <w:pPr>
              <w:jc w:val="lowKashida"/>
              <w:rPr>
                <w:rFonts w:cs="B Mitra"/>
                <w:rtl/>
              </w:rPr>
            </w:pPr>
          </w:p>
          <w:p w:rsidR="005A2369" w:rsidRPr="000C7AA3" w:rsidRDefault="005A2369" w:rsidP="00425656">
            <w:pPr>
              <w:jc w:val="lowKashida"/>
              <w:rPr>
                <w:rFonts w:cs="B Mitra"/>
                <w:rtl/>
              </w:rPr>
            </w:pPr>
            <w:r w:rsidRPr="000C7AA3">
              <w:rPr>
                <w:rFonts w:cs="B Mitra" w:hint="cs"/>
                <w:rtl/>
              </w:rPr>
              <w:t>جمع كل هزينه</w:t>
            </w:r>
            <w:r w:rsidRPr="000C7AA3">
              <w:rPr>
                <w:rFonts w:cs="B Mitra" w:hint="cs"/>
                <w:rtl/>
                <w:cs/>
              </w:rPr>
              <w:t>‎</w:t>
            </w:r>
            <w:r w:rsidRPr="000C7AA3">
              <w:rPr>
                <w:rFonts w:cs="B Mitra" w:hint="cs"/>
                <w:rtl/>
              </w:rPr>
              <w:t>هاي طرح                                                         ريال</w:t>
            </w:r>
          </w:p>
        </w:tc>
        <w:tc>
          <w:tcPr>
            <w:tcW w:w="3402" w:type="dxa"/>
          </w:tcPr>
          <w:p w:rsidR="005A2369" w:rsidRPr="00FC31D3" w:rsidRDefault="005A2369" w:rsidP="00425656">
            <w:pPr>
              <w:jc w:val="lowKashida"/>
              <w:rPr>
                <w:rFonts w:cs="B Mitra"/>
                <w:rtl/>
              </w:rPr>
            </w:pPr>
            <w:r w:rsidRPr="00FC31D3">
              <w:rPr>
                <w:rFonts w:cs="B Mitra" w:hint="cs"/>
                <w:rtl/>
              </w:rPr>
              <w:t>ارزي</w:t>
            </w:r>
          </w:p>
        </w:tc>
        <w:tc>
          <w:tcPr>
            <w:tcW w:w="3261" w:type="dxa"/>
          </w:tcPr>
          <w:p w:rsidR="005A2369" w:rsidRPr="000C7AA3" w:rsidRDefault="005A2369" w:rsidP="00425656">
            <w:pPr>
              <w:jc w:val="lowKashida"/>
              <w:rPr>
                <w:rFonts w:cs="B Mitra"/>
                <w:rtl/>
              </w:rPr>
            </w:pPr>
            <w:r w:rsidRPr="000C7AA3">
              <w:rPr>
                <w:rFonts w:cs="B Mitra" w:hint="cs"/>
                <w:rtl/>
              </w:rPr>
              <w:t>دلار</w:t>
            </w:r>
          </w:p>
        </w:tc>
      </w:tr>
      <w:tr w:rsidR="00E16A0C" w:rsidRPr="000C7AA3" w:rsidTr="00FC31D3">
        <w:trPr>
          <w:trHeight w:val="335"/>
        </w:trPr>
        <w:tc>
          <w:tcPr>
            <w:tcW w:w="3559" w:type="dxa"/>
            <w:vMerge/>
          </w:tcPr>
          <w:p w:rsidR="00E16A0C" w:rsidRPr="000C7AA3" w:rsidRDefault="00E16A0C" w:rsidP="00E16A0C">
            <w:pPr>
              <w:jc w:val="lowKashida"/>
              <w:rPr>
                <w:rFonts w:cs="B Mitra"/>
                <w:rtl/>
              </w:rPr>
            </w:pPr>
          </w:p>
        </w:tc>
        <w:tc>
          <w:tcPr>
            <w:tcW w:w="3402" w:type="dxa"/>
            <w:vAlign w:val="center"/>
          </w:tcPr>
          <w:p w:rsidR="00E16A0C" w:rsidRPr="00FC31D3" w:rsidRDefault="00E16A0C" w:rsidP="00FC31D3">
            <w:pPr>
              <w:rPr>
                <w:rFonts w:cs="B Mitra"/>
                <w:rtl/>
                <w:lang w:bidi="fa-IR"/>
              </w:rPr>
            </w:pPr>
            <w:r w:rsidRPr="00FC31D3">
              <w:rPr>
                <w:rFonts w:cs="B Mitra" w:hint="cs"/>
                <w:rtl/>
              </w:rPr>
              <w:t>000</w:t>
            </w:r>
            <w:r w:rsidRPr="00FC31D3">
              <w:rPr>
                <w:rFonts w:cs="B Mitra"/>
              </w:rPr>
              <w:t>,</w:t>
            </w:r>
            <w:r w:rsidRPr="00FC31D3">
              <w:rPr>
                <w:rFonts w:cs="B Mitra" w:hint="cs"/>
                <w:rtl/>
                <w:lang w:bidi="fa-IR"/>
              </w:rPr>
              <w:t>000</w:t>
            </w:r>
            <w:r w:rsidRPr="00FC31D3">
              <w:rPr>
                <w:rFonts w:cs="B Mitra"/>
                <w:lang w:bidi="fa-IR"/>
              </w:rPr>
              <w:t>,</w:t>
            </w:r>
            <w:r w:rsidR="0058497E" w:rsidRPr="00FC31D3">
              <w:rPr>
                <w:rFonts w:cs="B Mitra" w:hint="cs"/>
                <w:rtl/>
                <w:lang w:bidi="fa-IR"/>
              </w:rPr>
              <w:t>2</w:t>
            </w:r>
            <w:r w:rsidR="00D90080" w:rsidRPr="00FC31D3">
              <w:rPr>
                <w:rFonts w:cs="B Mitra" w:hint="cs"/>
                <w:rtl/>
                <w:lang w:bidi="fa-IR"/>
              </w:rPr>
              <w:t>7</w:t>
            </w:r>
          </w:p>
        </w:tc>
        <w:tc>
          <w:tcPr>
            <w:tcW w:w="3261" w:type="dxa"/>
            <w:vAlign w:val="center"/>
          </w:tcPr>
          <w:p w:rsidR="00E16A0C" w:rsidRPr="000C7AA3" w:rsidRDefault="00E16A0C" w:rsidP="00FC31D3">
            <w:pPr>
              <w:rPr>
                <w:rFonts w:cs="B Mitra"/>
                <w:rtl/>
              </w:rPr>
            </w:pPr>
            <w:r w:rsidRPr="000C7AA3">
              <w:rPr>
                <w:rFonts w:cs="B Mitra" w:hint="cs"/>
                <w:rtl/>
              </w:rPr>
              <w:t>ريال</w:t>
            </w:r>
          </w:p>
        </w:tc>
      </w:tr>
    </w:tbl>
    <w:p w:rsidR="00DF308A" w:rsidRPr="000C7AA3" w:rsidRDefault="00DF308A" w:rsidP="005A2369">
      <w:pPr>
        <w:jc w:val="lowKashida"/>
        <w:rPr>
          <w:rFonts w:cs="B Mitra"/>
          <w:rtl/>
          <w:lang w:bidi="fa-IR"/>
        </w:rPr>
      </w:pPr>
    </w:p>
    <w:p w:rsidR="005A2369" w:rsidRPr="000C7AA3" w:rsidRDefault="005A2369" w:rsidP="005A2369">
      <w:pPr>
        <w:jc w:val="lowKashida"/>
        <w:rPr>
          <w:rFonts w:cs="B Mitra"/>
          <w:rtl/>
          <w:lang w:bidi="fa-IR"/>
        </w:rPr>
      </w:pPr>
      <w:r w:rsidRPr="000C7AA3">
        <w:rPr>
          <w:rFonts w:cs="B Mitra" w:hint="cs"/>
          <w:rtl/>
        </w:rPr>
        <w:t>مبلغي كه از منابع ديگر كمك خواهد شد و نحوه مصرف آن:</w:t>
      </w:r>
    </w:p>
    <w:p w:rsidR="007D4DAE" w:rsidRDefault="007D4DAE" w:rsidP="005A2369">
      <w:pPr>
        <w:jc w:val="lowKashida"/>
        <w:rPr>
          <w:rFonts w:cs="B Mitra"/>
          <w:rtl/>
          <w:lang w:bidi="fa-IR"/>
        </w:rPr>
      </w:pPr>
    </w:p>
    <w:p w:rsidR="00035D5D" w:rsidRPr="000C7AA3" w:rsidRDefault="00035D5D" w:rsidP="005A2369">
      <w:pPr>
        <w:jc w:val="lowKashida"/>
        <w:rPr>
          <w:rFonts w:cs="B Mitra"/>
          <w:rtl/>
          <w:lang w:bidi="fa-IR"/>
        </w:rPr>
      </w:pPr>
    </w:p>
    <w:p w:rsidR="005A2369" w:rsidRPr="000C7AA3" w:rsidRDefault="005A2369" w:rsidP="006462E0">
      <w:pPr>
        <w:rPr>
          <w:rFonts w:cs="B Mitra"/>
          <w:rtl/>
        </w:rPr>
      </w:pPr>
      <w:r w:rsidRPr="000C7AA3">
        <w:rPr>
          <w:rFonts w:cs="B Mitra" w:hint="cs"/>
          <w:rtl/>
        </w:rPr>
        <w:t>ــــــــــــــــــــــــــــــــــــــــــــــــــــــــــــــــــــــــــــــــــــــــــــــــ</w:t>
      </w:r>
      <w:r w:rsidR="00366FF4" w:rsidRPr="000C7AA3">
        <w:rPr>
          <w:rFonts w:cs="B Mitra" w:hint="cs"/>
          <w:rtl/>
          <w:lang w:bidi="fa-IR"/>
        </w:rPr>
        <w:t>ـــــــ</w:t>
      </w:r>
      <w:r w:rsidRPr="000C7AA3">
        <w:rPr>
          <w:rFonts w:cs="B Mitra" w:hint="cs"/>
          <w:rtl/>
        </w:rPr>
        <w:t>ـــــــــــــــــــــــــــــــ</w:t>
      </w:r>
    </w:p>
    <w:p w:rsidR="005A2369" w:rsidRPr="000C7AA3" w:rsidRDefault="005A2369" w:rsidP="00D07BBC">
      <w:pPr>
        <w:jc w:val="lowKashida"/>
        <w:rPr>
          <w:rFonts w:cs="B Mitra"/>
        </w:rPr>
      </w:pPr>
      <w:r w:rsidRPr="000C7AA3">
        <w:rPr>
          <w:rFonts w:cs="B Mitra" w:hint="cs"/>
          <w:rtl/>
        </w:rPr>
        <w:t>نام و امضاء مجري</w:t>
      </w:r>
      <w:r w:rsidR="00035D5D">
        <w:rPr>
          <w:rFonts w:cs="B Mitra" w:hint="cs"/>
          <w:rtl/>
        </w:rPr>
        <w:t xml:space="preserve"> مسئول</w:t>
      </w:r>
      <w:r w:rsidRPr="000C7AA3">
        <w:rPr>
          <w:rFonts w:cs="B Mitra" w:hint="cs"/>
          <w:rtl/>
        </w:rPr>
        <w:t xml:space="preserve"> طرح:</w:t>
      </w:r>
      <w:r w:rsidR="00A36CBF" w:rsidRPr="000C7AA3">
        <w:rPr>
          <w:rFonts w:cs="B Mitra" w:hint="cs"/>
          <w:rtl/>
          <w:lang w:bidi="fa-IR"/>
        </w:rPr>
        <w:tab/>
      </w:r>
      <w:r w:rsidR="00D07BBC">
        <w:rPr>
          <w:rFonts w:cs="B Mitra" w:hint="cs"/>
          <w:rtl/>
          <w:lang w:bidi="fa-IR"/>
        </w:rPr>
        <w:t>حامد رضا ظریف صنایعی</w:t>
      </w:r>
      <w:r w:rsidRPr="000C7AA3">
        <w:rPr>
          <w:rFonts w:cs="B Mitra" w:hint="cs"/>
          <w:rtl/>
        </w:rPr>
        <w:tab/>
        <w:t>امضاء</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تاريخ:</w:t>
      </w:r>
      <w:r w:rsidR="00D71B47">
        <w:rPr>
          <w:rFonts w:cs="B Mitra" w:hint="cs"/>
          <w:rtl/>
        </w:rPr>
        <w:t xml:space="preserve"> </w:t>
      </w:r>
      <w:r w:rsidR="0058497E">
        <w:rPr>
          <w:rFonts w:cs="B Mitra" w:hint="cs"/>
          <w:rtl/>
        </w:rPr>
        <w:t>22</w:t>
      </w:r>
      <w:r w:rsidR="00D71B47">
        <w:rPr>
          <w:rFonts w:cs="B Mitra" w:hint="cs"/>
          <w:rtl/>
        </w:rPr>
        <w:t>/1</w:t>
      </w:r>
      <w:r w:rsidR="0058497E">
        <w:rPr>
          <w:rFonts w:cs="B Mitra" w:hint="cs"/>
          <w:rtl/>
        </w:rPr>
        <w:t>2</w:t>
      </w:r>
      <w:r w:rsidR="00D71B47">
        <w:rPr>
          <w:rFonts w:cs="B Mitra" w:hint="cs"/>
          <w:rtl/>
        </w:rPr>
        <w:t>/97</w:t>
      </w:r>
    </w:p>
    <w:p w:rsidR="005A2369" w:rsidRPr="000C7AA3" w:rsidRDefault="005A2369" w:rsidP="00D07BBC">
      <w:pPr>
        <w:jc w:val="lowKashida"/>
        <w:rPr>
          <w:rFonts w:cs="B Mitra"/>
          <w:rtl/>
        </w:rPr>
      </w:pPr>
      <w:r w:rsidRPr="000C7AA3">
        <w:rPr>
          <w:rFonts w:cs="B Mitra" w:hint="cs"/>
          <w:rtl/>
        </w:rPr>
        <w:t xml:space="preserve">نام و امضاء </w:t>
      </w:r>
      <w:r w:rsidR="00035D5D">
        <w:rPr>
          <w:rFonts w:cs="B Mitra" w:hint="cs"/>
          <w:rtl/>
        </w:rPr>
        <w:t>مجري</w:t>
      </w:r>
      <w:r w:rsidRPr="000C7AA3">
        <w:rPr>
          <w:rFonts w:cs="B Mitra" w:hint="cs"/>
          <w:rtl/>
        </w:rPr>
        <w:t xml:space="preserve"> (اول) طرح:</w:t>
      </w:r>
      <w:r w:rsidR="00A36CBF" w:rsidRPr="000C7AA3">
        <w:rPr>
          <w:rFonts w:cs="B Mitra" w:hint="cs"/>
          <w:rtl/>
          <w:lang w:bidi="fa-IR"/>
        </w:rPr>
        <w:tab/>
      </w:r>
      <w:r w:rsidR="00D07BBC" w:rsidRPr="00A33E11">
        <w:rPr>
          <w:rFonts w:cs="B Mitra" w:hint="cs"/>
          <w:b/>
          <w:bCs/>
          <w:rtl/>
          <w:lang w:bidi="fa-IR"/>
        </w:rPr>
        <w:t>حامد رضا ظریف صنایعی</w:t>
      </w:r>
      <w:r w:rsidR="008E5A53">
        <w:rPr>
          <w:rFonts w:cs="B Mitra" w:hint="cs"/>
          <w:rtl/>
        </w:rPr>
        <w:tab/>
      </w:r>
      <w:r w:rsidRPr="000C7AA3">
        <w:rPr>
          <w:rFonts w:cs="B Mitra" w:hint="cs"/>
          <w:rtl/>
        </w:rPr>
        <w:t>امضاء</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تاريخ:</w:t>
      </w:r>
      <w:r w:rsidR="00D07BBC">
        <w:rPr>
          <w:rFonts w:cs="B Mitra" w:hint="cs"/>
          <w:rtl/>
        </w:rPr>
        <w:t xml:space="preserve"> 22/12/97</w:t>
      </w:r>
    </w:p>
    <w:p w:rsidR="005A2369" w:rsidRDefault="005A2369" w:rsidP="00D07BBC">
      <w:pPr>
        <w:jc w:val="lowKashida"/>
        <w:rPr>
          <w:rFonts w:cs="B Mitra"/>
          <w:rtl/>
        </w:rPr>
      </w:pPr>
      <w:r w:rsidRPr="000C7AA3">
        <w:rPr>
          <w:rFonts w:cs="B Mitra" w:hint="cs"/>
          <w:rtl/>
        </w:rPr>
        <w:t xml:space="preserve">نام و امضاء </w:t>
      </w:r>
      <w:r w:rsidR="00035D5D">
        <w:rPr>
          <w:rFonts w:cs="B Mitra" w:hint="cs"/>
          <w:rtl/>
        </w:rPr>
        <w:t>مجري</w:t>
      </w:r>
      <w:r w:rsidRPr="000C7AA3">
        <w:rPr>
          <w:rFonts w:cs="B Mitra" w:hint="cs"/>
          <w:rtl/>
        </w:rPr>
        <w:t xml:space="preserve"> (دوم) طرح:</w:t>
      </w:r>
      <w:r w:rsidRPr="000C7AA3">
        <w:rPr>
          <w:rFonts w:cs="B Mitra" w:hint="cs"/>
          <w:rtl/>
        </w:rPr>
        <w:tab/>
      </w:r>
      <w:r w:rsidR="00D07BBC" w:rsidRPr="00A33E11">
        <w:rPr>
          <w:rFonts w:cs="B Mitra" w:hint="cs"/>
          <w:b/>
          <w:bCs/>
          <w:rtl/>
        </w:rPr>
        <w:t>حامد جاودانیان</w:t>
      </w:r>
      <w:r w:rsidRPr="000C7AA3">
        <w:rPr>
          <w:rFonts w:cs="B Mitra" w:hint="cs"/>
          <w:rtl/>
        </w:rPr>
        <w:tab/>
      </w:r>
      <w:r w:rsidR="008E5A53">
        <w:rPr>
          <w:rFonts w:cs="B Mitra" w:hint="cs"/>
          <w:rtl/>
        </w:rPr>
        <w:tab/>
      </w:r>
      <w:r w:rsidRPr="000C7AA3">
        <w:rPr>
          <w:rFonts w:cs="B Mitra" w:hint="cs"/>
          <w:rtl/>
        </w:rPr>
        <w:t>امضاء</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تاريخ:</w:t>
      </w:r>
      <w:r w:rsidR="00D07BBC">
        <w:rPr>
          <w:rFonts w:cs="B Mitra" w:hint="cs"/>
          <w:rtl/>
        </w:rPr>
        <w:t xml:space="preserve"> 22/12/97</w:t>
      </w:r>
    </w:p>
    <w:p w:rsidR="005A2369" w:rsidRPr="000C7AA3" w:rsidRDefault="005A2369" w:rsidP="00A36CBF">
      <w:pPr>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w:t>
      </w: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sectPr w:rsidR="000C7AA3" w:rsidSect="00E9724B">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53" w:rsidRDefault="00F85653">
      <w:r>
        <w:separator/>
      </w:r>
    </w:p>
  </w:endnote>
  <w:endnote w:type="continuationSeparator" w:id="0">
    <w:p w:rsidR="00F85653" w:rsidRDefault="00F8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 OT 86318 0fb">
    <w:altName w:val="Adv OT 86318 0fb"/>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Romantic">
    <w:altName w:val="Symbol"/>
    <w:charset w:val="02"/>
    <w:family w:val="auto"/>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BC" w:rsidRPr="00293B95" w:rsidRDefault="00D07BBC" w:rsidP="00440915">
    <w:pPr>
      <w:tabs>
        <w:tab w:val="right" w:pos="10204"/>
      </w:tabs>
      <w:rPr>
        <w:rFonts w:ascii="Calibri" w:hAnsi="Calibri" w:cs="Arial"/>
        <w:color w:val="0000FF"/>
        <w:u w:val="single"/>
        <w:lang w:bidi="fa-IR"/>
      </w:rPr>
    </w:pPr>
    <w:r>
      <w:rPr>
        <w:rFonts w:ascii="Calibri" w:hAnsi="Calibri"/>
      </w:rPr>
      <w:t>SKU-1394-10-MH13</w:t>
    </w:r>
    <w:r w:rsidRPr="00293B95">
      <w:rPr>
        <w:rFonts w:ascii="Calibri" w:hAnsi="Calibri"/>
      </w:rPr>
      <w:tab/>
    </w:r>
    <w:r w:rsidRPr="00293B95">
      <w:rPr>
        <w:rFonts w:ascii="Calibri" w:hAnsi="Calibri"/>
      </w:rPr>
      <w:fldChar w:fldCharType="begin"/>
    </w:r>
    <w:r w:rsidRPr="00293B95">
      <w:rPr>
        <w:rFonts w:ascii="Calibri" w:hAnsi="Calibri"/>
      </w:rPr>
      <w:instrText xml:space="preserve"> PAGE   \* MERGEFORMAT </w:instrText>
    </w:r>
    <w:r w:rsidRPr="00293B95">
      <w:rPr>
        <w:rFonts w:ascii="Calibri" w:hAnsi="Calibri"/>
      </w:rPr>
      <w:fldChar w:fldCharType="separate"/>
    </w:r>
    <w:r w:rsidR="00D04120">
      <w:rPr>
        <w:rFonts w:ascii="Calibri" w:hAnsi="Calibri"/>
        <w:noProof/>
        <w:rtl/>
      </w:rPr>
      <w:t>1</w:t>
    </w:r>
    <w:r w:rsidRPr="00293B95">
      <w:rPr>
        <w:rFonts w:ascii="Calibri" w:hAnsi="Calibri"/>
      </w:rPr>
      <w:fldChar w:fldCharType="end"/>
    </w:r>
  </w:p>
  <w:p w:rsidR="00D07BBC" w:rsidRPr="00293B95" w:rsidRDefault="00D07BBC">
    <w:pPr>
      <w:pStyle w:val="Footer"/>
      <w:rPr>
        <w:rFonts w:ascii="Calibri" w:hAnsi="Calibri"/>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BC" w:rsidRPr="009A4B24" w:rsidRDefault="00D07BBC" w:rsidP="005A3A18">
    <w:pPr>
      <w:tabs>
        <w:tab w:val="right" w:pos="10204"/>
      </w:tabs>
      <w:rPr>
        <w:rFonts w:ascii="Calibri" w:hAnsi="Calibri" w:cs="Arial"/>
        <w:color w:val="0000FF"/>
        <w:u w:val="single"/>
        <w:rtl/>
        <w:lang w:bidi="fa-IR"/>
      </w:rPr>
    </w:pPr>
    <w:r w:rsidRPr="00E457EF">
      <w:rPr>
        <w:rFonts w:ascii="Calibri" w:hAnsi="Calibri"/>
        <w:color w:val="AEAAAA"/>
      </w:rPr>
      <w:t>SKU-1394-10MH1</w:t>
    </w:r>
    <w:r w:rsidRPr="009A4B24">
      <w:rPr>
        <w:rFonts w:ascii="Calibri" w:hAnsi="Calibri"/>
      </w:rPr>
      <w:tab/>
      <w:t xml:space="preserve">       </w:t>
    </w:r>
    <w:r w:rsidRPr="009A4B24">
      <w:rPr>
        <w:rFonts w:ascii="Calibri" w:hAnsi="Calibri"/>
      </w:rPr>
      <w:fldChar w:fldCharType="begin"/>
    </w:r>
    <w:r w:rsidRPr="009A4B24">
      <w:rPr>
        <w:rFonts w:ascii="Calibri" w:hAnsi="Calibri"/>
      </w:rPr>
      <w:instrText xml:space="preserve"> PAGE   \* MERGEFORMAT </w:instrText>
    </w:r>
    <w:r w:rsidRPr="009A4B24">
      <w:rPr>
        <w:rFonts w:ascii="Calibri" w:hAnsi="Calibri"/>
      </w:rPr>
      <w:fldChar w:fldCharType="separate"/>
    </w:r>
    <w:r w:rsidR="00D04120">
      <w:rPr>
        <w:rFonts w:ascii="Calibri" w:hAnsi="Calibri"/>
        <w:noProof/>
        <w:rtl/>
      </w:rPr>
      <w:t>10</w:t>
    </w:r>
    <w:r w:rsidRPr="009A4B24">
      <w:rPr>
        <w:rFonts w:ascii="Calibri" w:hAnsi="Calibri"/>
      </w:rPr>
      <w:fldChar w:fldCharType="end"/>
    </w:r>
  </w:p>
  <w:p w:rsidR="00D07BBC" w:rsidRDefault="00D07BBC" w:rsidP="001B0549">
    <w:pPr>
      <w:pStyle w:val="Footer"/>
      <w:rPr>
        <w:lang w:bidi="fa-IR"/>
      </w:rPr>
    </w:pPr>
  </w:p>
  <w:p w:rsidR="00D07BBC" w:rsidRPr="004F4CF0" w:rsidRDefault="00D07BBC" w:rsidP="004F4CF0">
    <w:pPr>
      <w:rPr>
        <w:rFonts w:ascii="Arial" w:hAnsi="Arial" w:cs="Arial"/>
        <w:color w:val="0000FF"/>
        <w:sz w:val="26"/>
        <w:szCs w:val="26"/>
        <w:u w:val="single"/>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53" w:rsidRDefault="00F85653">
      <w:r>
        <w:separator/>
      </w:r>
    </w:p>
  </w:footnote>
  <w:footnote w:type="continuationSeparator" w:id="0">
    <w:p w:rsidR="00F85653" w:rsidRDefault="00F8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549CE"/>
    <w:multiLevelType w:val="hybridMultilevel"/>
    <w:tmpl w:val="5E2E8E24"/>
    <w:lvl w:ilvl="0" w:tplc="6F9294A8">
      <w:start w:val="8"/>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
    <w:nsid w:val="62E53B36"/>
    <w:multiLevelType w:val="hybridMultilevel"/>
    <w:tmpl w:val="B1C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16DAD"/>
    <w:multiLevelType w:val="hybridMultilevel"/>
    <w:tmpl w:val="9D8A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C65B4"/>
    <w:multiLevelType w:val="hybridMultilevel"/>
    <w:tmpl w:val="9F3C4FE0"/>
    <w:lvl w:ilvl="0" w:tplc="27544612">
      <w:start w:val="7"/>
      <w:numFmt w:val="decimal"/>
      <w:lvlText w:val="%1-"/>
      <w:lvlJc w:val="left"/>
      <w:pPr>
        <w:tabs>
          <w:tab w:val="num" w:pos="752"/>
        </w:tabs>
        <w:ind w:left="752" w:hanging="52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4">
    <w:nsid w:val="7CB6362D"/>
    <w:multiLevelType w:val="hybridMultilevel"/>
    <w:tmpl w:val="395E3C3C"/>
    <w:lvl w:ilvl="0" w:tplc="F998D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A0E4B"/>
    <w:multiLevelType w:val="hybridMultilevel"/>
    <w:tmpl w:val="6A70CF1C"/>
    <w:lvl w:ilvl="0" w:tplc="32DC6DE6">
      <w:start w:val="1"/>
      <w:numFmt w:val="lowerLetter"/>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15"/>
    <w:rsid w:val="000040BC"/>
    <w:rsid w:val="0000674D"/>
    <w:rsid w:val="00007322"/>
    <w:rsid w:val="00007F4E"/>
    <w:rsid w:val="00012C7D"/>
    <w:rsid w:val="000154A0"/>
    <w:rsid w:val="00024918"/>
    <w:rsid w:val="00030228"/>
    <w:rsid w:val="00030418"/>
    <w:rsid w:val="00031124"/>
    <w:rsid w:val="00034D38"/>
    <w:rsid w:val="00035044"/>
    <w:rsid w:val="00035D5D"/>
    <w:rsid w:val="0003696F"/>
    <w:rsid w:val="00037448"/>
    <w:rsid w:val="00040706"/>
    <w:rsid w:val="000415DF"/>
    <w:rsid w:val="0004230C"/>
    <w:rsid w:val="00042A36"/>
    <w:rsid w:val="000460E1"/>
    <w:rsid w:val="00046A2D"/>
    <w:rsid w:val="00047310"/>
    <w:rsid w:val="0005409E"/>
    <w:rsid w:val="00057DEF"/>
    <w:rsid w:val="00061286"/>
    <w:rsid w:val="000653DC"/>
    <w:rsid w:val="000674F1"/>
    <w:rsid w:val="00074BB7"/>
    <w:rsid w:val="00077A61"/>
    <w:rsid w:val="00080E83"/>
    <w:rsid w:val="00080F6E"/>
    <w:rsid w:val="00081E40"/>
    <w:rsid w:val="00082027"/>
    <w:rsid w:val="000847BC"/>
    <w:rsid w:val="00085697"/>
    <w:rsid w:val="00086978"/>
    <w:rsid w:val="0009197B"/>
    <w:rsid w:val="000945C7"/>
    <w:rsid w:val="0009499E"/>
    <w:rsid w:val="00096469"/>
    <w:rsid w:val="000968B3"/>
    <w:rsid w:val="000A09E6"/>
    <w:rsid w:val="000A0A93"/>
    <w:rsid w:val="000A0BC4"/>
    <w:rsid w:val="000A1472"/>
    <w:rsid w:val="000A5605"/>
    <w:rsid w:val="000A669D"/>
    <w:rsid w:val="000B086B"/>
    <w:rsid w:val="000B10F1"/>
    <w:rsid w:val="000B2A2C"/>
    <w:rsid w:val="000C1584"/>
    <w:rsid w:val="000C303D"/>
    <w:rsid w:val="000C4A58"/>
    <w:rsid w:val="000C7AA3"/>
    <w:rsid w:val="000D0969"/>
    <w:rsid w:val="000D320C"/>
    <w:rsid w:val="000E57E1"/>
    <w:rsid w:val="00100929"/>
    <w:rsid w:val="00101C27"/>
    <w:rsid w:val="001025A0"/>
    <w:rsid w:val="00103623"/>
    <w:rsid w:val="00106917"/>
    <w:rsid w:val="0011190A"/>
    <w:rsid w:val="0011301E"/>
    <w:rsid w:val="00113EAF"/>
    <w:rsid w:val="00120B1C"/>
    <w:rsid w:val="001220F2"/>
    <w:rsid w:val="00124FFD"/>
    <w:rsid w:val="00125654"/>
    <w:rsid w:val="001269AE"/>
    <w:rsid w:val="0012712E"/>
    <w:rsid w:val="00130D29"/>
    <w:rsid w:val="00131519"/>
    <w:rsid w:val="0013173F"/>
    <w:rsid w:val="001340A8"/>
    <w:rsid w:val="00135EA3"/>
    <w:rsid w:val="001452E3"/>
    <w:rsid w:val="00146801"/>
    <w:rsid w:val="0014697F"/>
    <w:rsid w:val="00155884"/>
    <w:rsid w:val="001569CC"/>
    <w:rsid w:val="00160372"/>
    <w:rsid w:val="00160A8E"/>
    <w:rsid w:val="00162136"/>
    <w:rsid w:val="001637F8"/>
    <w:rsid w:val="00170850"/>
    <w:rsid w:val="00174F0C"/>
    <w:rsid w:val="001806A8"/>
    <w:rsid w:val="00181410"/>
    <w:rsid w:val="00185659"/>
    <w:rsid w:val="0019017D"/>
    <w:rsid w:val="0019075A"/>
    <w:rsid w:val="0019247B"/>
    <w:rsid w:val="0019537F"/>
    <w:rsid w:val="001963D9"/>
    <w:rsid w:val="00197578"/>
    <w:rsid w:val="001A4888"/>
    <w:rsid w:val="001A5E10"/>
    <w:rsid w:val="001A60EC"/>
    <w:rsid w:val="001B0549"/>
    <w:rsid w:val="001B3DD1"/>
    <w:rsid w:val="001B6CB8"/>
    <w:rsid w:val="001B6E30"/>
    <w:rsid w:val="001B784D"/>
    <w:rsid w:val="001C4EED"/>
    <w:rsid w:val="001C621F"/>
    <w:rsid w:val="001D2AEB"/>
    <w:rsid w:val="001D7C97"/>
    <w:rsid w:val="001E037B"/>
    <w:rsid w:val="001E07E1"/>
    <w:rsid w:val="001E2F2E"/>
    <w:rsid w:val="001E4018"/>
    <w:rsid w:val="001E40F6"/>
    <w:rsid w:val="001E570B"/>
    <w:rsid w:val="001F1E6A"/>
    <w:rsid w:val="001F3349"/>
    <w:rsid w:val="001F42E4"/>
    <w:rsid w:val="001F5F0B"/>
    <w:rsid w:val="002000A6"/>
    <w:rsid w:val="00201450"/>
    <w:rsid w:val="00201AE8"/>
    <w:rsid w:val="002047BB"/>
    <w:rsid w:val="0021009C"/>
    <w:rsid w:val="0021147E"/>
    <w:rsid w:val="00212363"/>
    <w:rsid w:val="00213EF9"/>
    <w:rsid w:val="00220127"/>
    <w:rsid w:val="00221764"/>
    <w:rsid w:val="002249E3"/>
    <w:rsid w:val="00226C91"/>
    <w:rsid w:val="002272B4"/>
    <w:rsid w:val="0022758B"/>
    <w:rsid w:val="0023019F"/>
    <w:rsid w:val="00230A3B"/>
    <w:rsid w:val="002310E2"/>
    <w:rsid w:val="00237B7E"/>
    <w:rsid w:val="002451B8"/>
    <w:rsid w:val="002501DB"/>
    <w:rsid w:val="00250F9D"/>
    <w:rsid w:val="0025429C"/>
    <w:rsid w:val="0025591A"/>
    <w:rsid w:val="00256DB9"/>
    <w:rsid w:val="00257916"/>
    <w:rsid w:val="002613D7"/>
    <w:rsid w:val="002639B5"/>
    <w:rsid w:val="002646E3"/>
    <w:rsid w:val="00264C4C"/>
    <w:rsid w:val="0026565F"/>
    <w:rsid w:val="00265813"/>
    <w:rsid w:val="00274BB1"/>
    <w:rsid w:val="00274E47"/>
    <w:rsid w:val="00276CC9"/>
    <w:rsid w:val="00277749"/>
    <w:rsid w:val="00283D1F"/>
    <w:rsid w:val="002856D3"/>
    <w:rsid w:val="0028712F"/>
    <w:rsid w:val="00290717"/>
    <w:rsid w:val="00290DF0"/>
    <w:rsid w:val="00293B95"/>
    <w:rsid w:val="002A052E"/>
    <w:rsid w:val="002A2321"/>
    <w:rsid w:val="002A2D9B"/>
    <w:rsid w:val="002A2F34"/>
    <w:rsid w:val="002A74CE"/>
    <w:rsid w:val="002B12A9"/>
    <w:rsid w:val="002B7A92"/>
    <w:rsid w:val="002C2790"/>
    <w:rsid w:val="002C2823"/>
    <w:rsid w:val="002C347A"/>
    <w:rsid w:val="002C5BBB"/>
    <w:rsid w:val="002C6014"/>
    <w:rsid w:val="002C6A7B"/>
    <w:rsid w:val="002C79FD"/>
    <w:rsid w:val="002D08EC"/>
    <w:rsid w:val="002D47EA"/>
    <w:rsid w:val="002D65FC"/>
    <w:rsid w:val="002D7A51"/>
    <w:rsid w:val="002E53E5"/>
    <w:rsid w:val="002F29B4"/>
    <w:rsid w:val="002F4149"/>
    <w:rsid w:val="002F4D4E"/>
    <w:rsid w:val="003050A9"/>
    <w:rsid w:val="00310360"/>
    <w:rsid w:val="0031184F"/>
    <w:rsid w:val="00311867"/>
    <w:rsid w:val="00316609"/>
    <w:rsid w:val="00317184"/>
    <w:rsid w:val="00321EB1"/>
    <w:rsid w:val="0032378F"/>
    <w:rsid w:val="00323E9C"/>
    <w:rsid w:val="00323F05"/>
    <w:rsid w:val="003264B9"/>
    <w:rsid w:val="00326EBC"/>
    <w:rsid w:val="00327CDA"/>
    <w:rsid w:val="00330DF4"/>
    <w:rsid w:val="00334309"/>
    <w:rsid w:val="00334639"/>
    <w:rsid w:val="00337D75"/>
    <w:rsid w:val="00340A4E"/>
    <w:rsid w:val="0035610D"/>
    <w:rsid w:val="00357736"/>
    <w:rsid w:val="00362AEF"/>
    <w:rsid w:val="003646E0"/>
    <w:rsid w:val="00366FF4"/>
    <w:rsid w:val="00367D94"/>
    <w:rsid w:val="003733AC"/>
    <w:rsid w:val="00383B20"/>
    <w:rsid w:val="00392348"/>
    <w:rsid w:val="00394F73"/>
    <w:rsid w:val="00396F09"/>
    <w:rsid w:val="003A1C20"/>
    <w:rsid w:val="003A38C7"/>
    <w:rsid w:val="003A3DDB"/>
    <w:rsid w:val="003A6267"/>
    <w:rsid w:val="003A6DE0"/>
    <w:rsid w:val="003A7A9D"/>
    <w:rsid w:val="003B0E0D"/>
    <w:rsid w:val="003B21DA"/>
    <w:rsid w:val="003B7C8D"/>
    <w:rsid w:val="003C3EB0"/>
    <w:rsid w:val="003C512A"/>
    <w:rsid w:val="003C5299"/>
    <w:rsid w:val="003D7613"/>
    <w:rsid w:val="003E0279"/>
    <w:rsid w:val="003F3ADC"/>
    <w:rsid w:val="003F4317"/>
    <w:rsid w:val="0040004C"/>
    <w:rsid w:val="00401390"/>
    <w:rsid w:val="004057F2"/>
    <w:rsid w:val="004060A8"/>
    <w:rsid w:val="004068F1"/>
    <w:rsid w:val="0040788D"/>
    <w:rsid w:val="0041400D"/>
    <w:rsid w:val="004142F2"/>
    <w:rsid w:val="004147ED"/>
    <w:rsid w:val="0041585B"/>
    <w:rsid w:val="00420319"/>
    <w:rsid w:val="00421484"/>
    <w:rsid w:val="00422375"/>
    <w:rsid w:val="00423F70"/>
    <w:rsid w:val="0042560F"/>
    <w:rsid w:val="00425656"/>
    <w:rsid w:val="00426084"/>
    <w:rsid w:val="00426401"/>
    <w:rsid w:val="00433C8E"/>
    <w:rsid w:val="004370BA"/>
    <w:rsid w:val="00440915"/>
    <w:rsid w:val="00442E0F"/>
    <w:rsid w:val="00447B2C"/>
    <w:rsid w:val="0045124A"/>
    <w:rsid w:val="004527DE"/>
    <w:rsid w:val="0045299F"/>
    <w:rsid w:val="004545EB"/>
    <w:rsid w:val="00457CDF"/>
    <w:rsid w:val="00460EE7"/>
    <w:rsid w:val="004646F0"/>
    <w:rsid w:val="0047080C"/>
    <w:rsid w:val="00472A5D"/>
    <w:rsid w:val="00475E23"/>
    <w:rsid w:val="004766BB"/>
    <w:rsid w:val="00485A47"/>
    <w:rsid w:val="00486DF8"/>
    <w:rsid w:val="00497351"/>
    <w:rsid w:val="004A09B2"/>
    <w:rsid w:val="004A0C14"/>
    <w:rsid w:val="004A1E11"/>
    <w:rsid w:val="004A3577"/>
    <w:rsid w:val="004A7371"/>
    <w:rsid w:val="004A7F7B"/>
    <w:rsid w:val="004B12D0"/>
    <w:rsid w:val="004B706F"/>
    <w:rsid w:val="004B7377"/>
    <w:rsid w:val="004C0A32"/>
    <w:rsid w:val="004C67DD"/>
    <w:rsid w:val="004C75F5"/>
    <w:rsid w:val="004C766A"/>
    <w:rsid w:val="004D2D48"/>
    <w:rsid w:val="004D44DC"/>
    <w:rsid w:val="004D48B7"/>
    <w:rsid w:val="004D70CB"/>
    <w:rsid w:val="004E73AC"/>
    <w:rsid w:val="004F467C"/>
    <w:rsid w:val="004F4CF0"/>
    <w:rsid w:val="004F5734"/>
    <w:rsid w:val="00506690"/>
    <w:rsid w:val="005074F1"/>
    <w:rsid w:val="005120D2"/>
    <w:rsid w:val="0051631F"/>
    <w:rsid w:val="00523D83"/>
    <w:rsid w:val="00525B45"/>
    <w:rsid w:val="00526868"/>
    <w:rsid w:val="00527E19"/>
    <w:rsid w:val="00533835"/>
    <w:rsid w:val="00534419"/>
    <w:rsid w:val="00534571"/>
    <w:rsid w:val="00537531"/>
    <w:rsid w:val="00545ACA"/>
    <w:rsid w:val="00547715"/>
    <w:rsid w:val="00554DB2"/>
    <w:rsid w:val="00556B9F"/>
    <w:rsid w:val="00561C30"/>
    <w:rsid w:val="00562059"/>
    <w:rsid w:val="00572D79"/>
    <w:rsid w:val="00573566"/>
    <w:rsid w:val="00573C2B"/>
    <w:rsid w:val="00582BD0"/>
    <w:rsid w:val="00583CD0"/>
    <w:rsid w:val="0058497E"/>
    <w:rsid w:val="00585B02"/>
    <w:rsid w:val="005863B0"/>
    <w:rsid w:val="00587B0C"/>
    <w:rsid w:val="0059262A"/>
    <w:rsid w:val="00595F42"/>
    <w:rsid w:val="005A2369"/>
    <w:rsid w:val="005A25DF"/>
    <w:rsid w:val="005A26F2"/>
    <w:rsid w:val="005A3A18"/>
    <w:rsid w:val="005A457E"/>
    <w:rsid w:val="005A7395"/>
    <w:rsid w:val="005B3641"/>
    <w:rsid w:val="005B38F4"/>
    <w:rsid w:val="005B6FB8"/>
    <w:rsid w:val="005B7DDC"/>
    <w:rsid w:val="005C2478"/>
    <w:rsid w:val="005C2484"/>
    <w:rsid w:val="005C3AA8"/>
    <w:rsid w:val="005C5AC6"/>
    <w:rsid w:val="005D46D8"/>
    <w:rsid w:val="005D564F"/>
    <w:rsid w:val="005E2236"/>
    <w:rsid w:val="005E6336"/>
    <w:rsid w:val="005F0009"/>
    <w:rsid w:val="005F2A24"/>
    <w:rsid w:val="005F5F38"/>
    <w:rsid w:val="005F78CA"/>
    <w:rsid w:val="006028F7"/>
    <w:rsid w:val="006062F9"/>
    <w:rsid w:val="0061196B"/>
    <w:rsid w:val="00611E7B"/>
    <w:rsid w:val="00621840"/>
    <w:rsid w:val="00624EE1"/>
    <w:rsid w:val="00627AE6"/>
    <w:rsid w:val="0063026A"/>
    <w:rsid w:val="00631236"/>
    <w:rsid w:val="00634223"/>
    <w:rsid w:val="00635780"/>
    <w:rsid w:val="0063673D"/>
    <w:rsid w:val="00640BDB"/>
    <w:rsid w:val="0064289C"/>
    <w:rsid w:val="006447E0"/>
    <w:rsid w:val="006462E0"/>
    <w:rsid w:val="00650903"/>
    <w:rsid w:val="0065185A"/>
    <w:rsid w:val="00651D0A"/>
    <w:rsid w:val="00661D19"/>
    <w:rsid w:val="00665DA2"/>
    <w:rsid w:val="006663FE"/>
    <w:rsid w:val="00670C1F"/>
    <w:rsid w:val="006734DD"/>
    <w:rsid w:val="00673E1E"/>
    <w:rsid w:val="006754D8"/>
    <w:rsid w:val="00675944"/>
    <w:rsid w:val="00675A51"/>
    <w:rsid w:val="00681CBD"/>
    <w:rsid w:val="0068221F"/>
    <w:rsid w:val="00696D24"/>
    <w:rsid w:val="006A36BB"/>
    <w:rsid w:val="006A4119"/>
    <w:rsid w:val="006A4DC6"/>
    <w:rsid w:val="006B5379"/>
    <w:rsid w:val="006B6C1A"/>
    <w:rsid w:val="006C65DD"/>
    <w:rsid w:val="006C7843"/>
    <w:rsid w:val="006D2DCE"/>
    <w:rsid w:val="006D4992"/>
    <w:rsid w:val="006D5211"/>
    <w:rsid w:val="006E1257"/>
    <w:rsid w:val="006E6208"/>
    <w:rsid w:val="006E6B44"/>
    <w:rsid w:val="006E738C"/>
    <w:rsid w:val="006F236C"/>
    <w:rsid w:val="006F5953"/>
    <w:rsid w:val="00700D7F"/>
    <w:rsid w:val="00701ED9"/>
    <w:rsid w:val="00702877"/>
    <w:rsid w:val="00713228"/>
    <w:rsid w:val="00714E0E"/>
    <w:rsid w:val="00717D49"/>
    <w:rsid w:val="00717EEC"/>
    <w:rsid w:val="0072084D"/>
    <w:rsid w:val="00722AB1"/>
    <w:rsid w:val="0072312E"/>
    <w:rsid w:val="00723625"/>
    <w:rsid w:val="00733139"/>
    <w:rsid w:val="007346D3"/>
    <w:rsid w:val="007424AD"/>
    <w:rsid w:val="00744BE9"/>
    <w:rsid w:val="00744E99"/>
    <w:rsid w:val="0074655E"/>
    <w:rsid w:val="007508A0"/>
    <w:rsid w:val="00751C37"/>
    <w:rsid w:val="0075207E"/>
    <w:rsid w:val="007523F8"/>
    <w:rsid w:val="0075629B"/>
    <w:rsid w:val="007664B7"/>
    <w:rsid w:val="007701AE"/>
    <w:rsid w:val="007712EF"/>
    <w:rsid w:val="00781A74"/>
    <w:rsid w:val="007856EF"/>
    <w:rsid w:val="0079375D"/>
    <w:rsid w:val="007964FD"/>
    <w:rsid w:val="00796EEE"/>
    <w:rsid w:val="00797D72"/>
    <w:rsid w:val="007A306C"/>
    <w:rsid w:val="007A7633"/>
    <w:rsid w:val="007B468C"/>
    <w:rsid w:val="007B48ED"/>
    <w:rsid w:val="007B6DD6"/>
    <w:rsid w:val="007C0851"/>
    <w:rsid w:val="007C37E2"/>
    <w:rsid w:val="007D075F"/>
    <w:rsid w:val="007D4DAE"/>
    <w:rsid w:val="007D5137"/>
    <w:rsid w:val="007D5739"/>
    <w:rsid w:val="007D5BD4"/>
    <w:rsid w:val="007D74C0"/>
    <w:rsid w:val="007D78E4"/>
    <w:rsid w:val="007E0BF8"/>
    <w:rsid w:val="007E0E0F"/>
    <w:rsid w:val="007E54F7"/>
    <w:rsid w:val="007F2D0D"/>
    <w:rsid w:val="007F4A97"/>
    <w:rsid w:val="007F5FC6"/>
    <w:rsid w:val="007F69F8"/>
    <w:rsid w:val="007F7859"/>
    <w:rsid w:val="007F7CDA"/>
    <w:rsid w:val="00801B63"/>
    <w:rsid w:val="00802D72"/>
    <w:rsid w:val="008044CD"/>
    <w:rsid w:val="0080749C"/>
    <w:rsid w:val="00823D30"/>
    <w:rsid w:val="00824616"/>
    <w:rsid w:val="0082782A"/>
    <w:rsid w:val="00827970"/>
    <w:rsid w:val="00831A66"/>
    <w:rsid w:val="00835975"/>
    <w:rsid w:val="00835FF3"/>
    <w:rsid w:val="008363A6"/>
    <w:rsid w:val="00841408"/>
    <w:rsid w:val="008421F9"/>
    <w:rsid w:val="0084412B"/>
    <w:rsid w:val="0084704E"/>
    <w:rsid w:val="00850011"/>
    <w:rsid w:val="008528E2"/>
    <w:rsid w:val="0086076E"/>
    <w:rsid w:val="00860CA6"/>
    <w:rsid w:val="00861FA6"/>
    <w:rsid w:val="00864520"/>
    <w:rsid w:val="00866669"/>
    <w:rsid w:val="0086667F"/>
    <w:rsid w:val="00866C2D"/>
    <w:rsid w:val="008678FB"/>
    <w:rsid w:val="008706DD"/>
    <w:rsid w:val="008714DE"/>
    <w:rsid w:val="00872115"/>
    <w:rsid w:val="0087456A"/>
    <w:rsid w:val="0087457F"/>
    <w:rsid w:val="008835FF"/>
    <w:rsid w:val="008860DE"/>
    <w:rsid w:val="00890A8F"/>
    <w:rsid w:val="008915C3"/>
    <w:rsid w:val="00894451"/>
    <w:rsid w:val="008958A7"/>
    <w:rsid w:val="00895A1E"/>
    <w:rsid w:val="0089772B"/>
    <w:rsid w:val="008A1C6A"/>
    <w:rsid w:val="008A1E5F"/>
    <w:rsid w:val="008A5F1A"/>
    <w:rsid w:val="008A633B"/>
    <w:rsid w:val="008A6736"/>
    <w:rsid w:val="008A68C6"/>
    <w:rsid w:val="008A7C14"/>
    <w:rsid w:val="008B0914"/>
    <w:rsid w:val="008B137E"/>
    <w:rsid w:val="008B4787"/>
    <w:rsid w:val="008B57CF"/>
    <w:rsid w:val="008B67DD"/>
    <w:rsid w:val="008B701A"/>
    <w:rsid w:val="008B75B9"/>
    <w:rsid w:val="008B766B"/>
    <w:rsid w:val="008C46AE"/>
    <w:rsid w:val="008D483D"/>
    <w:rsid w:val="008D5929"/>
    <w:rsid w:val="008D5BF7"/>
    <w:rsid w:val="008D77BC"/>
    <w:rsid w:val="008E422D"/>
    <w:rsid w:val="008E5A53"/>
    <w:rsid w:val="008E6F21"/>
    <w:rsid w:val="008F71FA"/>
    <w:rsid w:val="00901489"/>
    <w:rsid w:val="00901E5B"/>
    <w:rsid w:val="00903100"/>
    <w:rsid w:val="00903170"/>
    <w:rsid w:val="00903867"/>
    <w:rsid w:val="009050DF"/>
    <w:rsid w:val="00906404"/>
    <w:rsid w:val="00907736"/>
    <w:rsid w:val="009102B9"/>
    <w:rsid w:val="009163C0"/>
    <w:rsid w:val="00917FC9"/>
    <w:rsid w:val="0092023A"/>
    <w:rsid w:val="0092161B"/>
    <w:rsid w:val="00922171"/>
    <w:rsid w:val="00925FC1"/>
    <w:rsid w:val="00926CBB"/>
    <w:rsid w:val="00926D62"/>
    <w:rsid w:val="00930E56"/>
    <w:rsid w:val="00931045"/>
    <w:rsid w:val="009317C1"/>
    <w:rsid w:val="0093355E"/>
    <w:rsid w:val="0094009C"/>
    <w:rsid w:val="00943269"/>
    <w:rsid w:val="0094402D"/>
    <w:rsid w:val="009455D3"/>
    <w:rsid w:val="00946718"/>
    <w:rsid w:val="00947033"/>
    <w:rsid w:val="009508B7"/>
    <w:rsid w:val="00951C32"/>
    <w:rsid w:val="00953888"/>
    <w:rsid w:val="00955FCC"/>
    <w:rsid w:val="00961E86"/>
    <w:rsid w:val="00963DF8"/>
    <w:rsid w:val="00966BDF"/>
    <w:rsid w:val="00967C3F"/>
    <w:rsid w:val="009731BD"/>
    <w:rsid w:val="00976EBA"/>
    <w:rsid w:val="00980543"/>
    <w:rsid w:val="00980EC9"/>
    <w:rsid w:val="009830A7"/>
    <w:rsid w:val="00983C0F"/>
    <w:rsid w:val="009900BC"/>
    <w:rsid w:val="00995ACC"/>
    <w:rsid w:val="00996A94"/>
    <w:rsid w:val="009A270B"/>
    <w:rsid w:val="009A4B24"/>
    <w:rsid w:val="009A5C50"/>
    <w:rsid w:val="009A6819"/>
    <w:rsid w:val="009B3DCF"/>
    <w:rsid w:val="009B47C8"/>
    <w:rsid w:val="009B560A"/>
    <w:rsid w:val="009B7428"/>
    <w:rsid w:val="009C24D3"/>
    <w:rsid w:val="009C2B76"/>
    <w:rsid w:val="009C43B7"/>
    <w:rsid w:val="009C46EC"/>
    <w:rsid w:val="009D0C53"/>
    <w:rsid w:val="009D10BE"/>
    <w:rsid w:val="009D60CB"/>
    <w:rsid w:val="009D6166"/>
    <w:rsid w:val="009D6B40"/>
    <w:rsid w:val="009E1616"/>
    <w:rsid w:val="009E2C63"/>
    <w:rsid w:val="009E509C"/>
    <w:rsid w:val="009F015B"/>
    <w:rsid w:val="009F645E"/>
    <w:rsid w:val="009F71CB"/>
    <w:rsid w:val="009F7427"/>
    <w:rsid w:val="00A00BD8"/>
    <w:rsid w:val="00A00CE0"/>
    <w:rsid w:val="00A14BF0"/>
    <w:rsid w:val="00A165EE"/>
    <w:rsid w:val="00A20C29"/>
    <w:rsid w:val="00A325B4"/>
    <w:rsid w:val="00A33E11"/>
    <w:rsid w:val="00A34D42"/>
    <w:rsid w:val="00A361D1"/>
    <w:rsid w:val="00A36CBF"/>
    <w:rsid w:val="00A41FB5"/>
    <w:rsid w:val="00A422F7"/>
    <w:rsid w:val="00A4522A"/>
    <w:rsid w:val="00A4539A"/>
    <w:rsid w:val="00A453C2"/>
    <w:rsid w:val="00A4728E"/>
    <w:rsid w:val="00A505F2"/>
    <w:rsid w:val="00A50B83"/>
    <w:rsid w:val="00A60518"/>
    <w:rsid w:val="00A60B95"/>
    <w:rsid w:val="00A65D08"/>
    <w:rsid w:val="00A70963"/>
    <w:rsid w:val="00A745A5"/>
    <w:rsid w:val="00A74866"/>
    <w:rsid w:val="00A75B39"/>
    <w:rsid w:val="00A773E1"/>
    <w:rsid w:val="00A86458"/>
    <w:rsid w:val="00A8794A"/>
    <w:rsid w:val="00A92BF5"/>
    <w:rsid w:val="00A92F94"/>
    <w:rsid w:val="00A93551"/>
    <w:rsid w:val="00A93FD6"/>
    <w:rsid w:val="00A95198"/>
    <w:rsid w:val="00A9624E"/>
    <w:rsid w:val="00AA02BB"/>
    <w:rsid w:val="00AA6048"/>
    <w:rsid w:val="00AA712D"/>
    <w:rsid w:val="00AB200D"/>
    <w:rsid w:val="00AB43D9"/>
    <w:rsid w:val="00AB4CD3"/>
    <w:rsid w:val="00AB6CB2"/>
    <w:rsid w:val="00AB744D"/>
    <w:rsid w:val="00AC2021"/>
    <w:rsid w:val="00AC3452"/>
    <w:rsid w:val="00AC596D"/>
    <w:rsid w:val="00AC7E37"/>
    <w:rsid w:val="00AD16EC"/>
    <w:rsid w:val="00AD420D"/>
    <w:rsid w:val="00AD4F82"/>
    <w:rsid w:val="00AD5128"/>
    <w:rsid w:val="00AE03E0"/>
    <w:rsid w:val="00AE3575"/>
    <w:rsid w:val="00AE3FEA"/>
    <w:rsid w:val="00AE4F1D"/>
    <w:rsid w:val="00AF1AC5"/>
    <w:rsid w:val="00AF325C"/>
    <w:rsid w:val="00AF39FC"/>
    <w:rsid w:val="00AF3A7E"/>
    <w:rsid w:val="00B01299"/>
    <w:rsid w:val="00B029FB"/>
    <w:rsid w:val="00B064A6"/>
    <w:rsid w:val="00B10841"/>
    <w:rsid w:val="00B1284E"/>
    <w:rsid w:val="00B21BEA"/>
    <w:rsid w:val="00B23719"/>
    <w:rsid w:val="00B27ED8"/>
    <w:rsid w:val="00B33A35"/>
    <w:rsid w:val="00B357FA"/>
    <w:rsid w:val="00B3630D"/>
    <w:rsid w:val="00B368D6"/>
    <w:rsid w:val="00B37F5C"/>
    <w:rsid w:val="00B41F8D"/>
    <w:rsid w:val="00B423A7"/>
    <w:rsid w:val="00B46811"/>
    <w:rsid w:val="00B47A84"/>
    <w:rsid w:val="00B525E0"/>
    <w:rsid w:val="00B53378"/>
    <w:rsid w:val="00B53E74"/>
    <w:rsid w:val="00B55411"/>
    <w:rsid w:val="00B55BEB"/>
    <w:rsid w:val="00B57862"/>
    <w:rsid w:val="00B60A2E"/>
    <w:rsid w:val="00B62D5B"/>
    <w:rsid w:val="00B7034A"/>
    <w:rsid w:val="00B73146"/>
    <w:rsid w:val="00B744A0"/>
    <w:rsid w:val="00B7474C"/>
    <w:rsid w:val="00B76E3D"/>
    <w:rsid w:val="00B8193E"/>
    <w:rsid w:val="00B8213D"/>
    <w:rsid w:val="00B86A9F"/>
    <w:rsid w:val="00B915E7"/>
    <w:rsid w:val="00B9269C"/>
    <w:rsid w:val="00B95213"/>
    <w:rsid w:val="00B95457"/>
    <w:rsid w:val="00B96DDB"/>
    <w:rsid w:val="00BA062C"/>
    <w:rsid w:val="00BA08CA"/>
    <w:rsid w:val="00BA17A4"/>
    <w:rsid w:val="00BA2F0D"/>
    <w:rsid w:val="00BA4689"/>
    <w:rsid w:val="00BA750D"/>
    <w:rsid w:val="00BB3982"/>
    <w:rsid w:val="00BB673E"/>
    <w:rsid w:val="00BC08C6"/>
    <w:rsid w:val="00BC5759"/>
    <w:rsid w:val="00BC583A"/>
    <w:rsid w:val="00BD0840"/>
    <w:rsid w:val="00BD1DE0"/>
    <w:rsid w:val="00BD7683"/>
    <w:rsid w:val="00BE013D"/>
    <w:rsid w:val="00BE0D7E"/>
    <w:rsid w:val="00BE5939"/>
    <w:rsid w:val="00BE789E"/>
    <w:rsid w:val="00BE7925"/>
    <w:rsid w:val="00BE7D9E"/>
    <w:rsid w:val="00BF0969"/>
    <w:rsid w:val="00BF0DE4"/>
    <w:rsid w:val="00BF16DE"/>
    <w:rsid w:val="00BF401E"/>
    <w:rsid w:val="00BF52F0"/>
    <w:rsid w:val="00C03A69"/>
    <w:rsid w:val="00C0404A"/>
    <w:rsid w:val="00C04A99"/>
    <w:rsid w:val="00C10B5E"/>
    <w:rsid w:val="00C1234F"/>
    <w:rsid w:val="00C17F93"/>
    <w:rsid w:val="00C20DB4"/>
    <w:rsid w:val="00C21311"/>
    <w:rsid w:val="00C21D31"/>
    <w:rsid w:val="00C25906"/>
    <w:rsid w:val="00C27592"/>
    <w:rsid w:val="00C458F9"/>
    <w:rsid w:val="00C516F5"/>
    <w:rsid w:val="00C52BD1"/>
    <w:rsid w:val="00C530FF"/>
    <w:rsid w:val="00C539F3"/>
    <w:rsid w:val="00C55562"/>
    <w:rsid w:val="00C618B2"/>
    <w:rsid w:val="00C61CD9"/>
    <w:rsid w:val="00C70782"/>
    <w:rsid w:val="00C714A3"/>
    <w:rsid w:val="00C75925"/>
    <w:rsid w:val="00C76825"/>
    <w:rsid w:val="00C808C9"/>
    <w:rsid w:val="00C81444"/>
    <w:rsid w:val="00C819D0"/>
    <w:rsid w:val="00C8322B"/>
    <w:rsid w:val="00C9025C"/>
    <w:rsid w:val="00C9378E"/>
    <w:rsid w:val="00C94802"/>
    <w:rsid w:val="00C9616B"/>
    <w:rsid w:val="00CA0353"/>
    <w:rsid w:val="00CA0368"/>
    <w:rsid w:val="00CA2BB0"/>
    <w:rsid w:val="00CA5635"/>
    <w:rsid w:val="00CA76D3"/>
    <w:rsid w:val="00CB31D0"/>
    <w:rsid w:val="00CB32FB"/>
    <w:rsid w:val="00CB6045"/>
    <w:rsid w:val="00CB6186"/>
    <w:rsid w:val="00CC115B"/>
    <w:rsid w:val="00CC2AE0"/>
    <w:rsid w:val="00CC46B8"/>
    <w:rsid w:val="00CC5E95"/>
    <w:rsid w:val="00CE1111"/>
    <w:rsid w:val="00CE28AD"/>
    <w:rsid w:val="00CE7212"/>
    <w:rsid w:val="00CF0B7F"/>
    <w:rsid w:val="00CF2ACA"/>
    <w:rsid w:val="00D001D2"/>
    <w:rsid w:val="00D02438"/>
    <w:rsid w:val="00D02635"/>
    <w:rsid w:val="00D04120"/>
    <w:rsid w:val="00D04D02"/>
    <w:rsid w:val="00D0584D"/>
    <w:rsid w:val="00D07BBC"/>
    <w:rsid w:val="00D11CAD"/>
    <w:rsid w:val="00D1483B"/>
    <w:rsid w:val="00D16572"/>
    <w:rsid w:val="00D20C05"/>
    <w:rsid w:val="00D21F02"/>
    <w:rsid w:val="00D227C2"/>
    <w:rsid w:val="00D2305E"/>
    <w:rsid w:val="00D239B7"/>
    <w:rsid w:val="00D23D44"/>
    <w:rsid w:val="00D2649F"/>
    <w:rsid w:val="00D33C70"/>
    <w:rsid w:val="00D34092"/>
    <w:rsid w:val="00D45EBD"/>
    <w:rsid w:val="00D47BF6"/>
    <w:rsid w:val="00D52CB5"/>
    <w:rsid w:val="00D52E27"/>
    <w:rsid w:val="00D53CE9"/>
    <w:rsid w:val="00D56254"/>
    <w:rsid w:val="00D63249"/>
    <w:rsid w:val="00D650E7"/>
    <w:rsid w:val="00D661A8"/>
    <w:rsid w:val="00D71B47"/>
    <w:rsid w:val="00D72C14"/>
    <w:rsid w:val="00D805B4"/>
    <w:rsid w:val="00D81EAC"/>
    <w:rsid w:val="00D82973"/>
    <w:rsid w:val="00D83024"/>
    <w:rsid w:val="00D837EA"/>
    <w:rsid w:val="00D85DCA"/>
    <w:rsid w:val="00D871DF"/>
    <w:rsid w:val="00D90080"/>
    <w:rsid w:val="00D962FD"/>
    <w:rsid w:val="00DA0193"/>
    <w:rsid w:val="00DA1B67"/>
    <w:rsid w:val="00DA1D2F"/>
    <w:rsid w:val="00DA5FCC"/>
    <w:rsid w:val="00DB02E1"/>
    <w:rsid w:val="00DB04A4"/>
    <w:rsid w:val="00DB04DD"/>
    <w:rsid w:val="00DC2BD6"/>
    <w:rsid w:val="00DE21EA"/>
    <w:rsid w:val="00DE34BC"/>
    <w:rsid w:val="00DE5C31"/>
    <w:rsid w:val="00DE5D89"/>
    <w:rsid w:val="00DE624E"/>
    <w:rsid w:val="00DE7514"/>
    <w:rsid w:val="00DF0862"/>
    <w:rsid w:val="00DF1DDA"/>
    <w:rsid w:val="00DF308A"/>
    <w:rsid w:val="00DF551A"/>
    <w:rsid w:val="00DF68CF"/>
    <w:rsid w:val="00E0159C"/>
    <w:rsid w:val="00E016C8"/>
    <w:rsid w:val="00E037BB"/>
    <w:rsid w:val="00E113D1"/>
    <w:rsid w:val="00E11DDD"/>
    <w:rsid w:val="00E14272"/>
    <w:rsid w:val="00E14607"/>
    <w:rsid w:val="00E14BAC"/>
    <w:rsid w:val="00E16A0C"/>
    <w:rsid w:val="00E22D80"/>
    <w:rsid w:val="00E23D53"/>
    <w:rsid w:val="00E2517D"/>
    <w:rsid w:val="00E26440"/>
    <w:rsid w:val="00E26AA9"/>
    <w:rsid w:val="00E32F2F"/>
    <w:rsid w:val="00E336D9"/>
    <w:rsid w:val="00E457EF"/>
    <w:rsid w:val="00E46A95"/>
    <w:rsid w:val="00E5058E"/>
    <w:rsid w:val="00E5378F"/>
    <w:rsid w:val="00E72031"/>
    <w:rsid w:val="00E849D1"/>
    <w:rsid w:val="00E86126"/>
    <w:rsid w:val="00E869EE"/>
    <w:rsid w:val="00E92C3F"/>
    <w:rsid w:val="00E9501D"/>
    <w:rsid w:val="00E969E3"/>
    <w:rsid w:val="00E9724B"/>
    <w:rsid w:val="00E9733E"/>
    <w:rsid w:val="00EA084F"/>
    <w:rsid w:val="00EA1347"/>
    <w:rsid w:val="00EA64AD"/>
    <w:rsid w:val="00EB17BC"/>
    <w:rsid w:val="00EB371B"/>
    <w:rsid w:val="00EB6895"/>
    <w:rsid w:val="00EB7B5A"/>
    <w:rsid w:val="00EC017E"/>
    <w:rsid w:val="00EC0939"/>
    <w:rsid w:val="00EC25B2"/>
    <w:rsid w:val="00ED6E3E"/>
    <w:rsid w:val="00EE0248"/>
    <w:rsid w:val="00EE35C9"/>
    <w:rsid w:val="00EF23B3"/>
    <w:rsid w:val="00EF24EB"/>
    <w:rsid w:val="00EF3593"/>
    <w:rsid w:val="00F06ACB"/>
    <w:rsid w:val="00F14AA7"/>
    <w:rsid w:val="00F15F37"/>
    <w:rsid w:val="00F235E0"/>
    <w:rsid w:val="00F27786"/>
    <w:rsid w:val="00F33EBE"/>
    <w:rsid w:val="00F47196"/>
    <w:rsid w:val="00F532F8"/>
    <w:rsid w:val="00F5633A"/>
    <w:rsid w:val="00F56B43"/>
    <w:rsid w:val="00F56D82"/>
    <w:rsid w:val="00F634EB"/>
    <w:rsid w:val="00F63958"/>
    <w:rsid w:val="00F63AF6"/>
    <w:rsid w:val="00F64948"/>
    <w:rsid w:val="00F65CA3"/>
    <w:rsid w:val="00F6686E"/>
    <w:rsid w:val="00F70414"/>
    <w:rsid w:val="00F731CC"/>
    <w:rsid w:val="00F77496"/>
    <w:rsid w:val="00F801CD"/>
    <w:rsid w:val="00F83AD8"/>
    <w:rsid w:val="00F85653"/>
    <w:rsid w:val="00F877D5"/>
    <w:rsid w:val="00F9098F"/>
    <w:rsid w:val="00F9164F"/>
    <w:rsid w:val="00F93AD1"/>
    <w:rsid w:val="00F9470D"/>
    <w:rsid w:val="00F95FCD"/>
    <w:rsid w:val="00F97407"/>
    <w:rsid w:val="00FA0925"/>
    <w:rsid w:val="00FA3BCA"/>
    <w:rsid w:val="00FA77C9"/>
    <w:rsid w:val="00FB2E04"/>
    <w:rsid w:val="00FC05FD"/>
    <w:rsid w:val="00FC1DE6"/>
    <w:rsid w:val="00FC2340"/>
    <w:rsid w:val="00FC2B75"/>
    <w:rsid w:val="00FC2EC1"/>
    <w:rsid w:val="00FC31D3"/>
    <w:rsid w:val="00FC37DD"/>
    <w:rsid w:val="00FC394A"/>
    <w:rsid w:val="00FC5C44"/>
    <w:rsid w:val="00FD0117"/>
    <w:rsid w:val="00FD1B9C"/>
    <w:rsid w:val="00FD49E6"/>
    <w:rsid w:val="00FD6C6E"/>
    <w:rsid w:val="00FE0756"/>
    <w:rsid w:val="00FE1EEE"/>
    <w:rsid w:val="00FE26DC"/>
    <w:rsid w:val="00FE6342"/>
    <w:rsid w:val="00FE7890"/>
    <w:rsid w:val="00FF040B"/>
    <w:rsid w:val="00FF0F39"/>
    <w:rsid w:val="00FF10E9"/>
    <w:rsid w:val="00FF5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562"/>
    <w:pPr>
      <w:bidi/>
    </w:pPr>
    <w:rPr>
      <w:sz w:val="24"/>
      <w:szCs w:val="24"/>
    </w:rPr>
  </w:style>
  <w:style w:type="paragraph" w:styleId="Heading2">
    <w:name w:val="heading 2"/>
    <w:basedOn w:val="Normal"/>
    <w:next w:val="Normal"/>
    <w:link w:val="Heading2Char"/>
    <w:uiPriority w:val="9"/>
    <w:semiHidden/>
    <w:unhideWhenUsed/>
    <w:qFormat/>
    <w:rsid w:val="00DB04DD"/>
    <w:pPr>
      <w:keepNext/>
      <w:keepLines/>
      <w:bidi w:val="0"/>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BBB"/>
    <w:pPr>
      <w:tabs>
        <w:tab w:val="center" w:pos="4153"/>
        <w:tab w:val="right" w:pos="8306"/>
      </w:tabs>
    </w:pPr>
  </w:style>
  <w:style w:type="paragraph" w:styleId="Footer">
    <w:name w:val="footer"/>
    <w:basedOn w:val="Normal"/>
    <w:link w:val="FooterChar"/>
    <w:uiPriority w:val="99"/>
    <w:rsid w:val="002C5BBB"/>
    <w:pPr>
      <w:tabs>
        <w:tab w:val="center" w:pos="4153"/>
        <w:tab w:val="right" w:pos="8306"/>
      </w:tabs>
    </w:pPr>
  </w:style>
  <w:style w:type="character" w:styleId="PageNumber">
    <w:name w:val="page number"/>
    <w:basedOn w:val="DefaultParagraphFont"/>
    <w:rsid w:val="002C5BBB"/>
  </w:style>
  <w:style w:type="table" w:styleId="TableGrid">
    <w:name w:val="Table Grid"/>
    <w:basedOn w:val="TableNormal"/>
    <w:rsid w:val="001F42E4"/>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16572"/>
    <w:rPr>
      <w:sz w:val="24"/>
      <w:szCs w:val="24"/>
      <w:lang w:bidi="ar-SA"/>
    </w:rPr>
  </w:style>
  <w:style w:type="paragraph" w:styleId="BalloonText">
    <w:name w:val="Balloon Text"/>
    <w:basedOn w:val="Normal"/>
    <w:link w:val="BalloonTextChar"/>
    <w:rsid w:val="001B0549"/>
    <w:rPr>
      <w:rFonts w:ascii="Tahoma" w:hAnsi="Tahoma" w:cs="Tahoma"/>
      <w:sz w:val="16"/>
      <w:szCs w:val="16"/>
    </w:rPr>
  </w:style>
  <w:style w:type="character" w:customStyle="1" w:styleId="BalloonTextChar">
    <w:name w:val="Balloon Text Char"/>
    <w:link w:val="BalloonText"/>
    <w:rsid w:val="001B0549"/>
    <w:rPr>
      <w:rFonts w:ascii="Tahoma" w:hAnsi="Tahoma" w:cs="Tahoma"/>
      <w:sz w:val="16"/>
      <w:szCs w:val="16"/>
      <w:lang w:bidi="ar-SA"/>
    </w:rPr>
  </w:style>
  <w:style w:type="paragraph" w:styleId="BodyText">
    <w:name w:val="Body Text"/>
    <w:basedOn w:val="Normal"/>
    <w:link w:val="BodyTextChar"/>
    <w:rsid w:val="00E14607"/>
    <w:pPr>
      <w:bidi w:val="0"/>
    </w:pPr>
    <w:rPr>
      <w:rFonts w:cs="Traditional Arabic"/>
      <w:sz w:val="28"/>
      <w:szCs w:val="33"/>
    </w:rPr>
  </w:style>
  <w:style w:type="character" w:customStyle="1" w:styleId="BodyTextChar">
    <w:name w:val="Body Text Char"/>
    <w:link w:val="BodyText"/>
    <w:rsid w:val="00E14607"/>
    <w:rPr>
      <w:rFonts w:cs="Traditional Arabic"/>
      <w:sz w:val="28"/>
      <w:szCs w:val="33"/>
    </w:rPr>
  </w:style>
  <w:style w:type="paragraph" w:styleId="ListParagraph">
    <w:name w:val="List Paragraph"/>
    <w:basedOn w:val="Normal"/>
    <w:uiPriority w:val="34"/>
    <w:qFormat/>
    <w:rsid w:val="00947033"/>
    <w:pPr>
      <w:bidi w:val="0"/>
      <w:spacing w:after="160" w:line="259" w:lineRule="auto"/>
      <w:ind w:left="720"/>
      <w:contextualSpacing/>
    </w:pPr>
    <w:rPr>
      <w:rFonts w:ascii="Calibri" w:eastAsia="Calibri" w:hAnsi="Calibri" w:cs="Arial"/>
      <w:sz w:val="22"/>
      <w:szCs w:val="22"/>
    </w:rPr>
  </w:style>
  <w:style w:type="character" w:customStyle="1" w:styleId="Heading2Char">
    <w:name w:val="Heading 2 Char"/>
    <w:basedOn w:val="DefaultParagraphFont"/>
    <w:link w:val="Heading2"/>
    <w:uiPriority w:val="9"/>
    <w:semiHidden/>
    <w:rsid w:val="00DB04DD"/>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DB04DD"/>
  </w:style>
  <w:style w:type="character" w:styleId="Hyperlink">
    <w:name w:val="Hyperlink"/>
    <w:basedOn w:val="DefaultParagraphFont"/>
    <w:uiPriority w:val="99"/>
    <w:unhideWhenUsed/>
    <w:rsid w:val="00DB04DD"/>
    <w:rPr>
      <w:color w:val="0000FF"/>
      <w:u w:val="single"/>
    </w:rPr>
  </w:style>
  <w:style w:type="character" w:customStyle="1" w:styleId="title-text">
    <w:name w:val="title-text"/>
    <w:basedOn w:val="DefaultParagraphFont"/>
    <w:rsid w:val="00DB04DD"/>
  </w:style>
  <w:style w:type="paragraph" w:customStyle="1" w:styleId="Default">
    <w:name w:val="Default"/>
    <w:rsid w:val="00DB04DD"/>
    <w:pPr>
      <w:autoSpaceDE w:val="0"/>
      <w:autoSpaceDN w:val="0"/>
      <w:adjustRightInd w:val="0"/>
    </w:pPr>
    <w:rPr>
      <w:rFonts w:ascii="Adv OT 86318 0fb" w:eastAsiaTheme="minorEastAsia" w:hAnsi="Adv OT 86318 0fb" w:cs="Adv OT 86318 0fb"/>
      <w:color w:val="000000"/>
      <w:sz w:val="24"/>
      <w:szCs w:val="24"/>
    </w:rPr>
  </w:style>
  <w:style w:type="character" w:customStyle="1" w:styleId="author-ref">
    <w:name w:val="author-ref"/>
    <w:basedOn w:val="DefaultParagraphFont"/>
    <w:rsid w:val="00DB04DD"/>
  </w:style>
  <w:style w:type="character" w:styleId="Emphasis">
    <w:name w:val="Emphasis"/>
    <w:basedOn w:val="DefaultParagraphFont"/>
    <w:uiPriority w:val="20"/>
    <w:qFormat/>
    <w:rsid w:val="00DB04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562"/>
    <w:pPr>
      <w:bidi/>
    </w:pPr>
    <w:rPr>
      <w:sz w:val="24"/>
      <w:szCs w:val="24"/>
    </w:rPr>
  </w:style>
  <w:style w:type="paragraph" w:styleId="Heading2">
    <w:name w:val="heading 2"/>
    <w:basedOn w:val="Normal"/>
    <w:next w:val="Normal"/>
    <w:link w:val="Heading2Char"/>
    <w:uiPriority w:val="9"/>
    <w:semiHidden/>
    <w:unhideWhenUsed/>
    <w:qFormat/>
    <w:rsid w:val="00DB04DD"/>
    <w:pPr>
      <w:keepNext/>
      <w:keepLines/>
      <w:bidi w:val="0"/>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BBB"/>
    <w:pPr>
      <w:tabs>
        <w:tab w:val="center" w:pos="4153"/>
        <w:tab w:val="right" w:pos="8306"/>
      </w:tabs>
    </w:pPr>
  </w:style>
  <w:style w:type="paragraph" w:styleId="Footer">
    <w:name w:val="footer"/>
    <w:basedOn w:val="Normal"/>
    <w:link w:val="FooterChar"/>
    <w:uiPriority w:val="99"/>
    <w:rsid w:val="002C5BBB"/>
    <w:pPr>
      <w:tabs>
        <w:tab w:val="center" w:pos="4153"/>
        <w:tab w:val="right" w:pos="8306"/>
      </w:tabs>
    </w:pPr>
  </w:style>
  <w:style w:type="character" w:styleId="PageNumber">
    <w:name w:val="page number"/>
    <w:basedOn w:val="DefaultParagraphFont"/>
    <w:rsid w:val="002C5BBB"/>
  </w:style>
  <w:style w:type="table" w:styleId="TableGrid">
    <w:name w:val="Table Grid"/>
    <w:basedOn w:val="TableNormal"/>
    <w:rsid w:val="001F42E4"/>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16572"/>
    <w:rPr>
      <w:sz w:val="24"/>
      <w:szCs w:val="24"/>
      <w:lang w:bidi="ar-SA"/>
    </w:rPr>
  </w:style>
  <w:style w:type="paragraph" w:styleId="BalloonText">
    <w:name w:val="Balloon Text"/>
    <w:basedOn w:val="Normal"/>
    <w:link w:val="BalloonTextChar"/>
    <w:rsid w:val="001B0549"/>
    <w:rPr>
      <w:rFonts w:ascii="Tahoma" w:hAnsi="Tahoma" w:cs="Tahoma"/>
      <w:sz w:val="16"/>
      <w:szCs w:val="16"/>
    </w:rPr>
  </w:style>
  <w:style w:type="character" w:customStyle="1" w:styleId="BalloonTextChar">
    <w:name w:val="Balloon Text Char"/>
    <w:link w:val="BalloonText"/>
    <w:rsid w:val="001B0549"/>
    <w:rPr>
      <w:rFonts w:ascii="Tahoma" w:hAnsi="Tahoma" w:cs="Tahoma"/>
      <w:sz w:val="16"/>
      <w:szCs w:val="16"/>
      <w:lang w:bidi="ar-SA"/>
    </w:rPr>
  </w:style>
  <w:style w:type="paragraph" w:styleId="BodyText">
    <w:name w:val="Body Text"/>
    <w:basedOn w:val="Normal"/>
    <w:link w:val="BodyTextChar"/>
    <w:rsid w:val="00E14607"/>
    <w:pPr>
      <w:bidi w:val="0"/>
    </w:pPr>
    <w:rPr>
      <w:rFonts w:cs="Traditional Arabic"/>
      <w:sz w:val="28"/>
      <w:szCs w:val="33"/>
    </w:rPr>
  </w:style>
  <w:style w:type="character" w:customStyle="1" w:styleId="BodyTextChar">
    <w:name w:val="Body Text Char"/>
    <w:link w:val="BodyText"/>
    <w:rsid w:val="00E14607"/>
    <w:rPr>
      <w:rFonts w:cs="Traditional Arabic"/>
      <w:sz w:val="28"/>
      <w:szCs w:val="33"/>
    </w:rPr>
  </w:style>
  <w:style w:type="paragraph" w:styleId="ListParagraph">
    <w:name w:val="List Paragraph"/>
    <w:basedOn w:val="Normal"/>
    <w:uiPriority w:val="34"/>
    <w:qFormat/>
    <w:rsid w:val="00947033"/>
    <w:pPr>
      <w:bidi w:val="0"/>
      <w:spacing w:after="160" w:line="259" w:lineRule="auto"/>
      <w:ind w:left="720"/>
      <w:contextualSpacing/>
    </w:pPr>
    <w:rPr>
      <w:rFonts w:ascii="Calibri" w:eastAsia="Calibri" w:hAnsi="Calibri" w:cs="Arial"/>
      <w:sz w:val="22"/>
      <w:szCs w:val="22"/>
    </w:rPr>
  </w:style>
  <w:style w:type="character" w:customStyle="1" w:styleId="Heading2Char">
    <w:name w:val="Heading 2 Char"/>
    <w:basedOn w:val="DefaultParagraphFont"/>
    <w:link w:val="Heading2"/>
    <w:uiPriority w:val="9"/>
    <w:semiHidden/>
    <w:rsid w:val="00DB04DD"/>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DB04DD"/>
  </w:style>
  <w:style w:type="character" w:styleId="Hyperlink">
    <w:name w:val="Hyperlink"/>
    <w:basedOn w:val="DefaultParagraphFont"/>
    <w:uiPriority w:val="99"/>
    <w:unhideWhenUsed/>
    <w:rsid w:val="00DB04DD"/>
    <w:rPr>
      <w:color w:val="0000FF"/>
      <w:u w:val="single"/>
    </w:rPr>
  </w:style>
  <w:style w:type="character" w:customStyle="1" w:styleId="title-text">
    <w:name w:val="title-text"/>
    <w:basedOn w:val="DefaultParagraphFont"/>
    <w:rsid w:val="00DB04DD"/>
  </w:style>
  <w:style w:type="paragraph" w:customStyle="1" w:styleId="Default">
    <w:name w:val="Default"/>
    <w:rsid w:val="00DB04DD"/>
    <w:pPr>
      <w:autoSpaceDE w:val="0"/>
      <w:autoSpaceDN w:val="0"/>
      <w:adjustRightInd w:val="0"/>
    </w:pPr>
    <w:rPr>
      <w:rFonts w:ascii="Adv OT 86318 0fb" w:eastAsiaTheme="minorEastAsia" w:hAnsi="Adv OT 86318 0fb" w:cs="Adv OT 86318 0fb"/>
      <w:color w:val="000000"/>
      <w:sz w:val="24"/>
      <w:szCs w:val="24"/>
    </w:rPr>
  </w:style>
  <w:style w:type="character" w:customStyle="1" w:styleId="author-ref">
    <w:name w:val="author-ref"/>
    <w:basedOn w:val="DefaultParagraphFont"/>
    <w:rsid w:val="00DB04DD"/>
  </w:style>
  <w:style w:type="character" w:styleId="Emphasis">
    <w:name w:val="Emphasis"/>
    <w:basedOn w:val="DefaultParagraphFont"/>
    <w:uiPriority w:val="20"/>
    <w:qFormat/>
    <w:rsid w:val="00DB0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935">
      <w:bodyDiv w:val="1"/>
      <w:marLeft w:val="0"/>
      <w:marRight w:val="0"/>
      <w:marTop w:val="0"/>
      <w:marBottom w:val="0"/>
      <w:divBdr>
        <w:top w:val="none" w:sz="0" w:space="0" w:color="auto"/>
        <w:left w:val="none" w:sz="0" w:space="0" w:color="auto"/>
        <w:bottom w:val="none" w:sz="0" w:space="0" w:color="auto"/>
        <w:right w:val="none" w:sz="0" w:space="0" w:color="auto"/>
      </w:divBdr>
      <w:divsChild>
        <w:div w:id="1723140300">
          <w:marLeft w:val="0"/>
          <w:marRight w:val="0"/>
          <w:marTop w:val="0"/>
          <w:marBottom w:val="0"/>
          <w:divBdr>
            <w:top w:val="none" w:sz="0" w:space="0" w:color="auto"/>
            <w:left w:val="none" w:sz="0" w:space="0" w:color="auto"/>
            <w:bottom w:val="none" w:sz="0" w:space="0" w:color="auto"/>
            <w:right w:val="none" w:sz="0" w:space="0" w:color="auto"/>
          </w:divBdr>
        </w:div>
      </w:divsChild>
    </w:div>
    <w:div w:id="164134106">
      <w:bodyDiv w:val="1"/>
      <w:marLeft w:val="0"/>
      <w:marRight w:val="0"/>
      <w:marTop w:val="0"/>
      <w:marBottom w:val="0"/>
      <w:divBdr>
        <w:top w:val="none" w:sz="0" w:space="0" w:color="auto"/>
        <w:left w:val="none" w:sz="0" w:space="0" w:color="auto"/>
        <w:bottom w:val="none" w:sz="0" w:space="0" w:color="auto"/>
        <w:right w:val="none" w:sz="0" w:space="0" w:color="auto"/>
      </w:divBdr>
      <w:divsChild>
        <w:div w:id="1734817933">
          <w:marLeft w:val="0"/>
          <w:marRight w:val="0"/>
          <w:marTop w:val="0"/>
          <w:marBottom w:val="0"/>
          <w:divBdr>
            <w:top w:val="none" w:sz="0" w:space="0" w:color="auto"/>
            <w:left w:val="none" w:sz="0" w:space="0" w:color="auto"/>
            <w:bottom w:val="none" w:sz="0" w:space="0" w:color="auto"/>
            <w:right w:val="none" w:sz="0" w:space="0" w:color="auto"/>
          </w:divBdr>
        </w:div>
      </w:divsChild>
    </w:div>
    <w:div w:id="300428086">
      <w:bodyDiv w:val="1"/>
      <w:marLeft w:val="0"/>
      <w:marRight w:val="0"/>
      <w:marTop w:val="0"/>
      <w:marBottom w:val="0"/>
      <w:divBdr>
        <w:top w:val="none" w:sz="0" w:space="0" w:color="auto"/>
        <w:left w:val="none" w:sz="0" w:space="0" w:color="auto"/>
        <w:bottom w:val="none" w:sz="0" w:space="0" w:color="auto"/>
        <w:right w:val="none" w:sz="0" w:space="0" w:color="auto"/>
      </w:divBdr>
    </w:div>
    <w:div w:id="673340006">
      <w:bodyDiv w:val="1"/>
      <w:marLeft w:val="0"/>
      <w:marRight w:val="0"/>
      <w:marTop w:val="0"/>
      <w:marBottom w:val="0"/>
      <w:divBdr>
        <w:top w:val="none" w:sz="0" w:space="0" w:color="auto"/>
        <w:left w:val="none" w:sz="0" w:space="0" w:color="auto"/>
        <w:bottom w:val="none" w:sz="0" w:space="0" w:color="auto"/>
        <w:right w:val="none" w:sz="0" w:space="0" w:color="auto"/>
      </w:divBdr>
    </w:div>
    <w:div w:id="1061558041">
      <w:bodyDiv w:val="1"/>
      <w:marLeft w:val="0"/>
      <w:marRight w:val="0"/>
      <w:marTop w:val="0"/>
      <w:marBottom w:val="0"/>
      <w:divBdr>
        <w:top w:val="none" w:sz="0" w:space="0" w:color="auto"/>
        <w:left w:val="none" w:sz="0" w:space="0" w:color="auto"/>
        <w:bottom w:val="none" w:sz="0" w:space="0" w:color="auto"/>
        <w:right w:val="none" w:sz="0" w:space="0" w:color="auto"/>
      </w:divBdr>
    </w:div>
    <w:div w:id="20081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science/article/pii/S0013795217306129" TargetMode="External"/><Relationship Id="rId18" Type="http://schemas.openxmlformats.org/officeDocument/2006/relationships/hyperlink" Target="https://www.sciencedirect.com/science/article/pii/S0022169415009828" TargetMode="External"/><Relationship Id="rId26" Type="http://schemas.openxmlformats.org/officeDocument/2006/relationships/hyperlink" Target="https://www.sciencedirect.com/science/article/pii/S001379521300257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direct.com/science/article/pii/S0168874X12001667" TargetMode="External"/><Relationship Id="rId34" Type="http://schemas.openxmlformats.org/officeDocument/2006/relationships/hyperlink" Target="https://onlinelibrary.wiley.com/action/doSearch?ContribAuthorStored=L%C3%B3pez-Querol%2C+Susana" TargetMode="External"/><Relationship Id="rId7" Type="http://schemas.openxmlformats.org/officeDocument/2006/relationships/footnotes" Target="footnotes.xml"/><Relationship Id="rId12" Type="http://schemas.openxmlformats.org/officeDocument/2006/relationships/hyperlink" Target="https://www.sciencedirect.com/science/article/pii/S0013795217306129" TargetMode="External"/><Relationship Id="rId17" Type="http://schemas.openxmlformats.org/officeDocument/2006/relationships/hyperlink" Target="https://www.sciencedirect.com/science/journal/00221694" TargetMode="External"/><Relationship Id="rId25" Type="http://schemas.openxmlformats.org/officeDocument/2006/relationships/hyperlink" Target="https://www.sciencedirect.com/science/article/pii/S1001605808601766" TargetMode="External"/><Relationship Id="rId33" Type="http://schemas.openxmlformats.org/officeDocument/2006/relationships/hyperlink" Target="https://onlinelibrary.wiley.com/action/doSearch?ContribAuthorStored=Navas%2C+Pedr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article/pii/S0022169414005289" TargetMode="External"/><Relationship Id="rId20" Type="http://schemas.openxmlformats.org/officeDocument/2006/relationships/hyperlink" Target="https://www.sciencedirect.com/science/journal/00221694" TargetMode="External"/><Relationship Id="rId29" Type="http://schemas.openxmlformats.org/officeDocument/2006/relationships/hyperlink" Target="https://onlinelibrary.wiley.com/action/doSearch?ContribAuthorStored=Prempramote%2C+Suriy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013795217306129" TargetMode="External"/><Relationship Id="rId24" Type="http://schemas.openxmlformats.org/officeDocument/2006/relationships/hyperlink" Target="https://www.sciencedirect.com/science/article/pii/S1001605808601766" TargetMode="External"/><Relationship Id="rId32" Type="http://schemas.openxmlformats.org/officeDocument/2006/relationships/hyperlink" Target="https://www.sciencedirect.com/science/article/pii/S0307904X16301913"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ciencedirect.com/science/article/pii/S0022169414005289" TargetMode="External"/><Relationship Id="rId23" Type="http://schemas.openxmlformats.org/officeDocument/2006/relationships/hyperlink" Target="https://www.sciencedirect.com/science/journal/0168874X" TargetMode="External"/><Relationship Id="rId28" Type="http://schemas.openxmlformats.org/officeDocument/2006/relationships/hyperlink" Target="https://www.sciencedirect.com/science/journal/00137952" TargetMode="External"/><Relationship Id="rId36" Type="http://schemas.openxmlformats.org/officeDocument/2006/relationships/footer" Target="footer1.xml"/><Relationship Id="rId10" Type="http://schemas.openxmlformats.org/officeDocument/2006/relationships/hyperlink" Target="https://www.sciencedirect.com/science/article/pii/S0013795217306129" TargetMode="External"/><Relationship Id="rId19" Type="http://schemas.openxmlformats.org/officeDocument/2006/relationships/hyperlink" Target="https://www.sciencedirect.com/science/article/pii/S0022169415009828" TargetMode="External"/><Relationship Id="rId31" Type="http://schemas.openxmlformats.org/officeDocument/2006/relationships/hyperlink" Target="https://www.sciencedirect.com/science/article/pii/S0307904X163019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ciencedirect.com/science/journal/00137952" TargetMode="External"/><Relationship Id="rId22" Type="http://schemas.openxmlformats.org/officeDocument/2006/relationships/hyperlink" Target="https://www.sciencedirect.com/science/article/pii/S0168874X12001667" TargetMode="External"/><Relationship Id="rId27" Type="http://schemas.openxmlformats.org/officeDocument/2006/relationships/hyperlink" Target="https://www.sciencedirect.com/science/article/pii/S0013795213002573" TargetMode="External"/><Relationship Id="rId30" Type="http://schemas.openxmlformats.org/officeDocument/2006/relationships/hyperlink" Target="https://onlinelibrary.wiley.com/journal/10969853" TargetMode="External"/><Relationship Id="rId35" Type="http://schemas.openxmlformats.org/officeDocument/2006/relationships/hyperlink" Target="https://onlinelibrary.wiley.com/journal/10969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3894-254A-4AFE-9F80-EB777D33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طرح پژوهشی</vt:lpstr>
    </vt:vector>
  </TitlesOfParts>
  <Company>ريزكاران</Company>
  <LinksUpToDate>false</LinksUpToDate>
  <CharactersWithSpaces>20273</CharactersWithSpaces>
  <SharedDoc>false</SharedDoc>
  <HLinks>
    <vt:vector size="30" baseType="variant">
      <vt:variant>
        <vt:i4>2097268</vt:i4>
      </vt:variant>
      <vt:variant>
        <vt:i4>12</vt:i4>
      </vt:variant>
      <vt:variant>
        <vt:i4>0</vt:i4>
      </vt:variant>
      <vt:variant>
        <vt:i4>5</vt:i4>
      </vt:variant>
      <vt:variant>
        <vt:lpwstr>https://link.springer.com/journal/12665</vt:lpwstr>
      </vt:variant>
      <vt:variant>
        <vt:lpwstr/>
      </vt:variant>
      <vt:variant>
        <vt:i4>2228340</vt:i4>
      </vt:variant>
      <vt:variant>
        <vt:i4>9</vt:i4>
      </vt:variant>
      <vt:variant>
        <vt:i4>0</vt:i4>
      </vt:variant>
      <vt:variant>
        <vt:i4>5</vt:i4>
      </vt:variant>
      <vt:variant>
        <vt:lpwstr>https://link.springer.com/journal/10668</vt:lpwstr>
      </vt:variant>
      <vt:variant>
        <vt:lpwstr/>
      </vt:variant>
      <vt:variant>
        <vt:i4>2556023</vt:i4>
      </vt:variant>
      <vt:variant>
        <vt:i4>6</vt:i4>
      </vt:variant>
      <vt:variant>
        <vt:i4>0</vt:i4>
      </vt:variant>
      <vt:variant>
        <vt:i4>5</vt:i4>
      </vt:variant>
      <vt:variant>
        <vt:lpwstr>https://link.springer.com/journal/12517</vt:lpwstr>
      </vt:variant>
      <vt:variant>
        <vt:lpwstr/>
      </vt:variant>
      <vt:variant>
        <vt:i4>2097268</vt:i4>
      </vt:variant>
      <vt:variant>
        <vt:i4>3</vt:i4>
      </vt:variant>
      <vt:variant>
        <vt:i4>0</vt:i4>
      </vt:variant>
      <vt:variant>
        <vt:i4>5</vt:i4>
      </vt:variant>
      <vt:variant>
        <vt:lpwstr>https://link.springer.com/journal/12665</vt:lpwstr>
      </vt:variant>
      <vt:variant>
        <vt:lpwstr/>
      </vt:variant>
      <vt:variant>
        <vt:i4>2097265</vt:i4>
      </vt:variant>
      <vt:variant>
        <vt:i4>0</vt:i4>
      </vt:variant>
      <vt:variant>
        <vt:i4>0</vt:i4>
      </vt:variant>
      <vt:variant>
        <vt:i4>5</vt:i4>
      </vt:variant>
      <vt:variant>
        <vt:lpwstr>https://link.springer.com/journal/11356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پژوهشی</dc:title>
  <dc:subject>فرم</dc:subject>
  <dc:creator>باقرنژاد</dc:creator>
  <cp:lastModifiedBy>dell</cp:lastModifiedBy>
  <cp:revision>2</cp:revision>
  <cp:lastPrinted>2015-12-27T09:01:00Z</cp:lastPrinted>
  <dcterms:created xsi:type="dcterms:W3CDTF">2019-04-09T14:49:00Z</dcterms:created>
  <dcterms:modified xsi:type="dcterms:W3CDTF">2019-04-09T14:49:00Z</dcterms:modified>
</cp:coreProperties>
</file>